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4819"/>
      </w:tblGrid>
      <w:tr w:rsidR="00C572B0" w:rsidRPr="00C572B0" w:rsidTr="00C572B0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C572B0" w:rsidRPr="00C572B0" w:rsidRDefault="00C572B0" w:rsidP="00C572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2B0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572B0" w:rsidRPr="00C572B0" w:rsidRDefault="00C572B0" w:rsidP="00C572B0">
            <w:pPr>
              <w:pStyle w:val="3"/>
              <w:keepNext/>
              <w:tabs>
                <w:tab w:val="left" w:pos="6804"/>
              </w:tabs>
              <w:snapToGrid w:val="0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C572B0">
              <w:rPr>
                <w:sz w:val="28"/>
                <w:szCs w:val="28"/>
              </w:rPr>
              <w:t>Заместитель директора по УВР</w:t>
            </w:r>
          </w:p>
          <w:p w:rsidR="00C572B0" w:rsidRPr="00C572B0" w:rsidRDefault="00C572B0" w:rsidP="00C572B0">
            <w:pPr>
              <w:pStyle w:val="3"/>
              <w:keepNext/>
              <w:tabs>
                <w:tab w:val="left" w:pos="6804"/>
              </w:tabs>
              <w:snapToGrid w:val="0"/>
              <w:spacing w:before="120" w:after="0"/>
              <w:ind w:left="0"/>
              <w:jc w:val="both"/>
              <w:rPr>
                <w:sz w:val="28"/>
                <w:szCs w:val="28"/>
              </w:rPr>
            </w:pPr>
            <w:r w:rsidRPr="00C572B0">
              <w:rPr>
                <w:sz w:val="28"/>
                <w:szCs w:val="28"/>
              </w:rPr>
              <w:t xml:space="preserve">_______________ М.В. Николаева </w:t>
            </w:r>
          </w:p>
          <w:p w:rsidR="00C572B0" w:rsidRPr="00C572B0" w:rsidRDefault="00242439" w:rsidP="00C572B0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«___»__________________</w:t>
            </w:r>
            <w:r w:rsidR="00C572B0" w:rsidRPr="00C572B0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18 </w:t>
            </w:r>
            <w:r w:rsidR="00C572B0" w:rsidRPr="00C572B0">
              <w:rPr>
                <w:rFonts w:ascii="Times New Roman" w:hAnsi="Times New Roman" w:cs="Times New Roman"/>
                <w:b w:val="0"/>
                <w:sz w:val="28"/>
                <w:szCs w:val="28"/>
              </w:rPr>
              <w:t>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572B0" w:rsidRPr="00C572B0" w:rsidRDefault="00C572B0" w:rsidP="00604AB8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2B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42439" w:rsidRDefault="00242439" w:rsidP="00604AB8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gramStart"/>
            <w:r w:rsidRPr="00242439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proofErr w:type="gramEnd"/>
          </w:p>
          <w:p w:rsidR="00242439" w:rsidRDefault="00C572B0" w:rsidP="00604AB8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439">
              <w:rPr>
                <w:rFonts w:ascii="Times New Roman" w:hAnsi="Times New Roman" w:cs="Times New Roman"/>
                <w:sz w:val="28"/>
                <w:szCs w:val="28"/>
              </w:rPr>
              <w:t>областного бюджетного</w:t>
            </w:r>
          </w:p>
          <w:p w:rsidR="00C572B0" w:rsidRDefault="00242439" w:rsidP="00604AB8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C572B0" w:rsidRPr="00C572B0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  <w:p w:rsidR="00242439" w:rsidRPr="00C572B0" w:rsidRDefault="00242439" w:rsidP="00604AB8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«Центр адаптированного обучения»</w:t>
            </w:r>
          </w:p>
          <w:p w:rsidR="00C572B0" w:rsidRPr="00C572B0" w:rsidRDefault="00C572B0" w:rsidP="00242439">
            <w:pPr>
              <w:keepNext/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B0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242439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C572B0">
              <w:rPr>
                <w:rFonts w:ascii="Times New Roman" w:hAnsi="Times New Roman" w:cs="Times New Roman"/>
                <w:sz w:val="28"/>
                <w:szCs w:val="28"/>
              </w:rPr>
              <w:t>О.П. Мозговая</w:t>
            </w:r>
          </w:p>
          <w:p w:rsidR="00C572B0" w:rsidRPr="00C572B0" w:rsidRDefault="00242439" w:rsidP="00242439">
            <w:pPr>
              <w:pStyle w:val="1"/>
              <w:spacing w:before="12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«____»____________________</w:t>
            </w:r>
            <w:r w:rsidR="00C572B0" w:rsidRPr="00C572B0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18 </w:t>
            </w:r>
            <w:r w:rsidR="00C572B0" w:rsidRPr="00C572B0">
              <w:rPr>
                <w:rFonts w:ascii="Times New Roman" w:hAnsi="Times New Roman" w:cs="Times New Roman"/>
                <w:b w:val="0"/>
                <w:sz w:val="28"/>
                <w:szCs w:val="28"/>
              </w:rPr>
              <w:t>г.</w:t>
            </w:r>
          </w:p>
        </w:tc>
      </w:tr>
    </w:tbl>
    <w:p w:rsidR="00EA7C4F" w:rsidRDefault="00EA7C4F" w:rsidP="00EA7C4F">
      <w:pPr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8C7F41" w:rsidRDefault="008C7F41" w:rsidP="005C6A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F41" w:rsidRDefault="008C7F41" w:rsidP="005C6A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2B0" w:rsidRDefault="00AF23E8" w:rsidP="00C572B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DF">
        <w:rPr>
          <w:rFonts w:ascii="Times New Roman" w:hAnsi="Times New Roman" w:cs="Times New Roman"/>
          <w:b/>
          <w:sz w:val="28"/>
          <w:szCs w:val="28"/>
        </w:rPr>
        <w:t xml:space="preserve">ИНДИВИДУАЛЬНАЯ АДАПТИРОВАННАЯ ОСНОВНАЯ ОБЩЕОБРАЗОВАТЕЛЬНАЯ ПРОГРАММА </w:t>
      </w:r>
    </w:p>
    <w:p w:rsidR="00C572B0" w:rsidRDefault="00AF23E8" w:rsidP="00C572B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</w:t>
      </w:r>
      <w:r w:rsidR="00C572B0">
        <w:rPr>
          <w:rFonts w:ascii="Times New Roman" w:hAnsi="Times New Roman" w:cs="Times New Roman"/>
          <w:sz w:val="28"/>
          <w:szCs w:val="28"/>
        </w:rPr>
        <w:t>ам индивидуального учебного плана</w:t>
      </w:r>
    </w:p>
    <w:p w:rsidR="00C572B0" w:rsidRDefault="00242439" w:rsidP="00C572B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у</w:t>
      </w:r>
      <w:r w:rsidR="0071247B">
        <w:rPr>
          <w:rFonts w:ascii="Times New Roman" w:hAnsi="Times New Roman" w:cs="Times New Roman"/>
          <w:sz w:val="28"/>
          <w:szCs w:val="28"/>
        </w:rPr>
        <w:t>чащейся</w:t>
      </w:r>
      <w:r w:rsidR="0034256A">
        <w:rPr>
          <w:rFonts w:ascii="Times New Roman" w:hAnsi="Times New Roman" w:cs="Times New Roman"/>
          <w:sz w:val="28"/>
          <w:szCs w:val="28"/>
        </w:rPr>
        <w:t xml:space="preserve"> 9</w:t>
      </w:r>
      <w:r w:rsidR="00AF23E8">
        <w:rPr>
          <w:rFonts w:ascii="Times New Roman" w:hAnsi="Times New Roman" w:cs="Times New Roman"/>
          <w:sz w:val="28"/>
          <w:szCs w:val="28"/>
        </w:rPr>
        <w:t xml:space="preserve"> класса        </w:t>
      </w:r>
    </w:p>
    <w:p w:rsidR="008C7F41" w:rsidRDefault="00D30B94" w:rsidP="00C572B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34256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34256A">
        <w:rPr>
          <w:rFonts w:ascii="Times New Roman" w:hAnsi="Times New Roman" w:cs="Times New Roman"/>
          <w:sz w:val="28"/>
          <w:szCs w:val="28"/>
        </w:rPr>
        <w:t>9</w:t>
      </w:r>
      <w:r w:rsidR="00AF23E8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8C7F41" w:rsidRDefault="001E6D47" w:rsidP="001E6D47">
      <w:pPr>
        <w:tabs>
          <w:tab w:val="left" w:pos="69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F23E8" w:rsidRDefault="00AF23E8" w:rsidP="005C6A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3E8" w:rsidRDefault="00AF23E8" w:rsidP="005C6A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3E8" w:rsidRDefault="00AF23E8" w:rsidP="005C6A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3E8" w:rsidRDefault="00AF23E8" w:rsidP="005C6A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22DF" w:rsidRDefault="00E822DF" w:rsidP="0051125F">
      <w:pPr>
        <w:rPr>
          <w:rFonts w:ascii="Times New Roman" w:hAnsi="Times New Roman" w:cs="Times New Roman"/>
          <w:sz w:val="28"/>
          <w:szCs w:val="28"/>
        </w:rPr>
      </w:pPr>
    </w:p>
    <w:p w:rsidR="0051125F" w:rsidRDefault="00AF23E8" w:rsidP="0051125F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                                                                                                                Семенова О. Е., учитель                                                                               индивидуального обучения</w:t>
      </w:r>
    </w:p>
    <w:p w:rsidR="00393D4C" w:rsidRDefault="00393D4C" w:rsidP="00393D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D4C" w:rsidRDefault="00393D4C" w:rsidP="00393D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F35" w:rsidRDefault="003B0F35" w:rsidP="00393D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F35" w:rsidRDefault="003B0F35" w:rsidP="00393D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F35" w:rsidRDefault="003B0F35" w:rsidP="00393D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F35" w:rsidRDefault="003B0F35" w:rsidP="00393D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F35" w:rsidRDefault="003B0F35" w:rsidP="00393D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BE3" w:rsidRDefault="003B0F35" w:rsidP="009B2B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Великий Новгород                            </w:t>
      </w:r>
    </w:p>
    <w:p w:rsidR="009B2BE3" w:rsidRDefault="0071247B" w:rsidP="009B2B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</w:t>
      </w:r>
      <w:r w:rsidR="00C24D5D" w:rsidRPr="00C24D5D">
        <w:rPr>
          <w:rFonts w:ascii="Times New Roman" w:hAnsi="Times New Roman" w:cs="Times New Roman"/>
          <w:b/>
          <w:sz w:val="28"/>
          <w:szCs w:val="28"/>
        </w:rPr>
        <w:t>Общее представление.</w:t>
      </w:r>
    </w:p>
    <w:p w:rsidR="009B2BE3" w:rsidRPr="009B2BE3" w:rsidRDefault="0071247B" w:rsidP="00C43E8B">
      <w:pPr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Учащаяся </w:t>
      </w:r>
      <w:r w:rsidR="009B2BE3">
        <w:rPr>
          <w:rFonts w:ascii="Times New Roman" w:hAnsi="Times New Roman" w:cs="Times New Roman"/>
          <w:sz w:val="28"/>
          <w:szCs w:val="28"/>
        </w:rPr>
        <w:t>не проявляет интереса к учебе.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BE3" w:rsidRPr="009B2BE3">
        <w:rPr>
          <w:rFonts w:ascii="Times New Roman" w:hAnsi="Times New Roman" w:cs="Times New Roman"/>
          <w:sz w:val="28"/>
          <w:szCs w:val="28"/>
        </w:rPr>
        <w:t xml:space="preserve">На занятиях </w:t>
      </w:r>
      <w:proofErr w:type="gramStart"/>
      <w:r w:rsidR="009B2BE3" w:rsidRPr="009B2BE3">
        <w:rPr>
          <w:rFonts w:ascii="Times New Roman" w:hAnsi="Times New Roman" w:cs="Times New Roman"/>
          <w:sz w:val="28"/>
          <w:szCs w:val="28"/>
        </w:rPr>
        <w:t>пассивна</w:t>
      </w:r>
      <w:proofErr w:type="gramEnd"/>
      <w:r w:rsidR="009B2BE3" w:rsidRPr="009B2BE3">
        <w:rPr>
          <w:rFonts w:ascii="Times New Roman" w:hAnsi="Times New Roman" w:cs="Times New Roman"/>
          <w:sz w:val="28"/>
          <w:szCs w:val="28"/>
        </w:rPr>
        <w:t>, отвечает только по требованию учителя. Не с кажды</w:t>
      </w:r>
      <w:r>
        <w:rPr>
          <w:rFonts w:ascii="Times New Roman" w:hAnsi="Times New Roman" w:cs="Times New Roman"/>
          <w:sz w:val="28"/>
          <w:szCs w:val="28"/>
        </w:rPr>
        <w:t>м педагогом</w:t>
      </w:r>
      <w:r w:rsidR="009B2BE3" w:rsidRPr="009B2BE3">
        <w:rPr>
          <w:rFonts w:ascii="Times New Roman" w:hAnsi="Times New Roman" w:cs="Times New Roman"/>
          <w:sz w:val="28"/>
          <w:szCs w:val="28"/>
        </w:rPr>
        <w:t xml:space="preserve"> находит общий</w:t>
      </w:r>
      <w:r>
        <w:rPr>
          <w:rFonts w:ascii="Times New Roman" w:hAnsi="Times New Roman" w:cs="Times New Roman"/>
          <w:sz w:val="28"/>
          <w:szCs w:val="28"/>
        </w:rPr>
        <w:t xml:space="preserve"> язык. По этой причине школьница </w:t>
      </w:r>
      <w:r w:rsidR="009B2BE3" w:rsidRPr="009B2BE3">
        <w:rPr>
          <w:rFonts w:ascii="Times New Roman" w:hAnsi="Times New Roman" w:cs="Times New Roman"/>
          <w:sz w:val="28"/>
          <w:szCs w:val="28"/>
        </w:rPr>
        <w:t>может уходить из дома перед приходом учителя или просто не открывает дверь в квартиру.</w:t>
      </w:r>
    </w:p>
    <w:p w:rsidR="009B2BE3" w:rsidRPr="009B2BE3" w:rsidRDefault="009B2BE3" w:rsidP="00C43E8B">
      <w:pPr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 w:rsidRPr="009B2BE3">
        <w:rPr>
          <w:rFonts w:ascii="Times New Roman" w:hAnsi="Times New Roman" w:cs="Times New Roman"/>
          <w:sz w:val="28"/>
          <w:szCs w:val="28"/>
        </w:rPr>
        <w:t>Зн</w:t>
      </w:r>
      <w:r w:rsidR="0071247B">
        <w:rPr>
          <w:rFonts w:ascii="Times New Roman" w:hAnsi="Times New Roman" w:cs="Times New Roman"/>
          <w:sz w:val="28"/>
          <w:szCs w:val="28"/>
        </w:rPr>
        <w:t>ания об окружающем мире у учащейся</w:t>
      </w:r>
      <w:r>
        <w:rPr>
          <w:rFonts w:ascii="Times New Roman" w:hAnsi="Times New Roman" w:cs="Times New Roman"/>
          <w:sz w:val="28"/>
          <w:szCs w:val="28"/>
        </w:rPr>
        <w:t xml:space="preserve"> развиты достаточно хорошо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47B">
        <w:rPr>
          <w:rFonts w:ascii="Times New Roman" w:hAnsi="Times New Roman" w:cs="Times New Roman"/>
          <w:sz w:val="28"/>
          <w:szCs w:val="28"/>
        </w:rPr>
        <w:t>Она</w:t>
      </w:r>
      <w:r w:rsidRPr="009B2BE3">
        <w:rPr>
          <w:rFonts w:ascii="Times New Roman" w:hAnsi="Times New Roman" w:cs="Times New Roman"/>
          <w:sz w:val="28"/>
          <w:szCs w:val="28"/>
        </w:rPr>
        <w:t xml:space="preserve"> знает правила поведения, но не всегда их с</w:t>
      </w:r>
      <w:r>
        <w:rPr>
          <w:rFonts w:ascii="Times New Roman" w:hAnsi="Times New Roman" w:cs="Times New Roman"/>
          <w:sz w:val="28"/>
          <w:szCs w:val="28"/>
        </w:rPr>
        <w:t xml:space="preserve">облюдает. По характеру </w:t>
      </w:r>
      <w:r w:rsidRPr="009B2BE3">
        <w:rPr>
          <w:rFonts w:ascii="Times New Roman" w:hAnsi="Times New Roman" w:cs="Times New Roman"/>
          <w:sz w:val="28"/>
          <w:szCs w:val="28"/>
        </w:rPr>
        <w:t>Анаста</w:t>
      </w:r>
      <w:r>
        <w:rPr>
          <w:rFonts w:ascii="Times New Roman" w:hAnsi="Times New Roman" w:cs="Times New Roman"/>
          <w:sz w:val="28"/>
          <w:szCs w:val="28"/>
        </w:rPr>
        <w:t xml:space="preserve">сия </w:t>
      </w:r>
      <w:r w:rsidRPr="009B2BE3">
        <w:rPr>
          <w:rFonts w:ascii="Times New Roman" w:hAnsi="Times New Roman" w:cs="Times New Roman"/>
          <w:sz w:val="28"/>
          <w:szCs w:val="28"/>
        </w:rPr>
        <w:t>спокойная, молчаливая девушка. Если затрагиваются ее интересы-может проявить агрессию.</w:t>
      </w:r>
    </w:p>
    <w:p w:rsidR="009B2BE3" w:rsidRPr="009B2BE3" w:rsidRDefault="009B2BE3" w:rsidP="00C43E8B">
      <w:pPr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 w:rsidRPr="009B2BE3">
        <w:rPr>
          <w:rFonts w:ascii="Times New Roman" w:hAnsi="Times New Roman" w:cs="Times New Roman"/>
          <w:sz w:val="28"/>
          <w:szCs w:val="28"/>
        </w:rPr>
        <w:t>Учебну</w:t>
      </w:r>
      <w:r w:rsidR="0071247B">
        <w:rPr>
          <w:rFonts w:ascii="Times New Roman" w:hAnsi="Times New Roman" w:cs="Times New Roman"/>
          <w:sz w:val="28"/>
          <w:szCs w:val="28"/>
        </w:rPr>
        <w:t>ю программу школьница</w:t>
      </w:r>
      <w:r w:rsidR="00616DD2">
        <w:rPr>
          <w:rFonts w:ascii="Times New Roman" w:hAnsi="Times New Roman" w:cs="Times New Roman"/>
          <w:sz w:val="28"/>
          <w:szCs w:val="28"/>
        </w:rPr>
        <w:t xml:space="preserve"> осваивает удовлетворительно. Трудности </w:t>
      </w:r>
      <w:r w:rsidRPr="009B2BE3">
        <w:rPr>
          <w:rFonts w:ascii="Times New Roman" w:hAnsi="Times New Roman" w:cs="Times New Roman"/>
          <w:sz w:val="28"/>
          <w:szCs w:val="28"/>
        </w:rPr>
        <w:t>вызывают рус</w:t>
      </w:r>
      <w:r w:rsidR="0071247B">
        <w:rPr>
          <w:rFonts w:ascii="Times New Roman" w:hAnsi="Times New Roman" w:cs="Times New Roman"/>
          <w:sz w:val="28"/>
          <w:szCs w:val="28"/>
        </w:rPr>
        <w:t xml:space="preserve">ский язык, математика и </w:t>
      </w:r>
      <w:proofErr w:type="spellStart"/>
      <w:r w:rsidR="0071247B">
        <w:rPr>
          <w:rFonts w:ascii="Times New Roman" w:hAnsi="Times New Roman" w:cs="Times New Roman"/>
          <w:sz w:val="28"/>
          <w:szCs w:val="28"/>
        </w:rPr>
        <w:t>чтение</w:t>
      </w:r>
      <w:proofErr w:type="gramStart"/>
      <w:r w:rsidR="0071247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71247B">
        <w:rPr>
          <w:rFonts w:ascii="Times New Roman" w:hAnsi="Times New Roman" w:cs="Times New Roman"/>
          <w:sz w:val="28"/>
          <w:szCs w:val="28"/>
        </w:rPr>
        <w:t>чащаяся</w:t>
      </w:r>
      <w:proofErr w:type="spellEnd"/>
      <w:r w:rsidRPr="009B2BE3">
        <w:rPr>
          <w:rFonts w:ascii="Times New Roman" w:hAnsi="Times New Roman" w:cs="Times New Roman"/>
          <w:sz w:val="28"/>
          <w:szCs w:val="28"/>
        </w:rPr>
        <w:t xml:space="preserve"> медленно пишет, не всегда с первого раза понимает задание. При письме допускает много орфо</w:t>
      </w:r>
      <w:r w:rsidR="00616DD2">
        <w:rPr>
          <w:rFonts w:ascii="Times New Roman" w:hAnsi="Times New Roman" w:cs="Times New Roman"/>
          <w:sz w:val="28"/>
          <w:szCs w:val="28"/>
        </w:rPr>
        <w:t xml:space="preserve">графических ошибок, пропуск, </w:t>
      </w:r>
      <w:proofErr w:type="spellStart"/>
      <w:r w:rsidR="00616DD2">
        <w:rPr>
          <w:rFonts w:ascii="Times New Roman" w:hAnsi="Times New Roman" w:cs="Times New Roman"/>
          <w:sz w:val="28"/>
          <w:szCs w:val="28"/>
        </w:rPr>
        <w:t>не</w:t>
      </w:r>
      <w:r w:rsidRPr="009B2BE3">
        <w:rPr>
          <w:rFonts w:ascii="Times New Roman" w:hAnsi="Times New Roman" w:cs="Times New Roman"/>
          <w:sz w:val="28"/>
          <w:szCs w:val="28"/>
        </w:rPr>
        <w:t>дописывание</w:t>
      </w:r>
      <w:proofErr w:type="spellEnd"/>
      <w:r w:rsidRPr="009B2BE3">
        <w:rPr>
          <w:rFonts w:ascii="Times New Roman" w:hAnsi="Times New Roman" w:cs="Times New Roman"/>
          <w:sz w:val="28"/>
          <w:szCs w:val="28"/>
        </w:rPr>
        <w:t xml:space="preserve"> букв; делает много исправлений. С трудом списывает с печатного текста, не </w:t>
      </w:r>
      <w:proofErr w:type="gramStart"/>
      <w:r w:rsidRPr="009B2BE3">
        <w:rPr>
          <w:rFonts w:ascii="Times New Roman" w:hAnsi="Times New Roman" w:cs="Times New Roman"/>
          <w:sz w:val="28"/>
          <w:szCs w:val="28"/>
        </w:rPr>
        <w:t>способна</w:t>
      </w:r>
      <w:proofErr w:type="gramEnd"/>
      <w:r w:rsidRPr="009B2BE3">
        <w:rPr>
          <w:rFonts w:ascii="Times New Roman" w:hAnsi="Times New Roman" w:cs="Times New Roman"/>
          <w:sz w:val="28"/>
          <w:szCs w:val="28"/>
        </w:rPr>
        <w:t xml:space="preserve"> писать под диктовку.</w:t>
      </w:r>
    </w:p>
    <w:p w:rsidR="009B2BE3" w:rsidRPr="009B2BE3" w:rsidRDefault="0071247B" w:rsidP="00C43E8B">
      <w:pPr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Школьница </w:t>
      </w:r>
      <w:r w:rsidR="009B2BE3" w:rsidRPr="009B2BE3">
        <w:rPr>
          <w:rFonts w:ascii="Times New Roman" w:hAnsi="Times New Roman" w:cs="Times New Roman"/>
          <w:sz w:val="28"/>
          <w:szCs w:val="28"/>
        </w:rPr>
        <w:t>не освоила устный счет, не умеет решать задачи, арифметичес</w:t>
      </w:r>
      <w:r w:rsidR="00616DD2">
        <w:rPr>
          <w:rFonts w:ascii="Times New Roman" w:hAnsi="Times New Roman" w:cs="Times New Roman"/>
          <w:sz w:val="28"/>
          <w:szCs w:val="28"/>
        </w:rPr>
        <w:t>к</w:t>
      </w:r>
      <w:r w:rsidR="009B2BE3" w:rsidRPr="009B2BE3">
        <w:rPr>
          <w:rFonts w:ascii="Times New Roman" w:hAnsi="Times New Roman" w:cs="Times New Roman"/>
          <w:sz w:val="28"/>
          <w:szCs w:val="28"/>
        </w:rPr>
        <w:t>ие действия способна производить только с помощью калькулятора.</w:t>
      </w:r>
    </w:p>
    <w:p w:rsidR="00604AB8" w:rsidRDefault="00717DCB" w:rsidP="00604AB8">
      <w:pPr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она</w:t>
      </w:r>
      <w:r w:rsidR="00DA6A23" w:rsidRPr="00DA6A23">
        <w:rPr>
          <w:rFonts w:ascii="Times New Roman" w:hAnsi="Times New Roman" w:cs="Times New Roman"/>
          <w:sz w:val="28"/>
          <w:szCs w:val="28"/>
        </w:rPr>
        <w:t xml:space="preserve"> плохо читает. По слогам, сложные и незнакомые слова </w:t>
      </w:r>
      <w:proofErr w:type="gramStart"/>
      <w:r w:rsidR="00DA6A23" w:rsidRPr="00DA6A23">
        <w:rPr>
          <w:rFonts w:ascii="Times New Roman" w:hAnsi="Times New Roman" w:cs="Times New Roman"/>
          <w:sz w:val="28"/>
          <w:szCs w:val="28"/>
        </w:rPr>
        <w:t>способна</w:t>
      </w:r>
      <w:proofErr w:type="gramEnd"/>
      <w:r w:rsidR="00DA6A23" w:rsidRPr="00DA6A23">
        <w:rPr>
          <w:rFonts w:ascii="Times New Roman" w:hAnsi="Times New Roman" w:cs="Times New Roman"/>
          <w:sz w:val="28"/>
          <w:szCs w:val="28"/>
        </w:rPr>
        <w:t xml:space="preserve"> прочитать только по буквам. Словарный запас маленьк</w:t>
      </w:r>
      <w:r w:rsidR="00DA6A23">
        <w:rPr>
          <w:rFonts w:ascii="Times New Roman" w:hAnsi="Times New Roman" w:cs="Times New Roman"/>
          <w:sz w:val="28"/>
          <w:szCs w:val="28"/>
        </w:rPr>
        <w:t xml:space="preserve">ий. Большие по объему и сложные </w:t>
      </w:r>
      <w:r w:rsidR="00DA6A23" w:rsidRPr="00DA6A23">
        <w:rPr>
          <w:rFonts w:ascii="Times New Roman" w:hAnsi="Times New Roman" w:cs="Times New Roman"/>
          <w:sz w:val="28"/>
          <w:szCs w:val="28"/>
        </w:rPr>
        <w:t>тексты не всегда</w:t>
      </w:r>
      <w:r w:rsidR="0071247B">
        <w:rPr>
          <w:rFonts w:ascii="Times New Roman" w:hAnsi="Times New Roman" w:cs="Times New Roman"/>
          <w:sz w:val="28"/>
          <w:szCs w:val="28"/>
        </w:rPr>
        <w:t xml:space="preserve"> понимает пр</w:t>
      </w:r>
      <w:r>
        <w:rPr>
          <w:rFonts w:ascii="Times New Roman" w:hAnsi="Times New Roman" w:cs="Times New Roman"/>
          <w:sz w:val="28"/>
          <w:szCs w:val="28"/>
        </w:rPr>
        <w:t>очитанное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A6A23" w:rsidRPr="00DA6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Учащаяся </w:t>
      </w:r>
      <w:r w:rsidR="00DA6A23" w:rsidRPr="00DA6A23">
        <w:rPr>
          <w:rFonts w:ascii="Times New Roman" w:hAnsi="Times New Roman" w:cs="Times New Roman"/>
          <w:sz w:val="28"/>
          <w:szCs w:val="28"/>
        </w:rPr>
        <w:t>с трудом учит стихотворения. Быстро забывает прочитанное.</w:t>
      </w:r>
    </w:p>
    <w:p w:rsidR="009964E7" w:rsidRPr="00C24D5D" w:rsidRDefault="009964E7" w:rsidP="00604AB8">
      <w:pPr>
        <w:spacing w:after="0" w:line="240" w:lineRule="auto"/>
        <w:ind w:left="-850" w:right="-283"/>
        <w:rPr>
          <w:rFonts w:ascii="Times New Roman" w:hAnsi="Times New Roman" w:cs="Times New Roman"/>
          <w:sz w:val="28"/>
          <w:szCs w:val="28"/>
        </w:rPr>
      </w:pPr>
      <w:r w:rsidRPr="00E5334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C43E8B">
        <w:rPr>
          <w:rFonts w:ascii="Times New Roman" w:hAnsi="Times New Roman" w:cs="Times New Roman"/>
          <w:b/>
          <w:sz w:val="28"/>
          <w:szCs w:val="28"/>
        </w:rPr>
        <w:t>.</w:t>
      </w:r>
    </w:p>
    <w:p w:rsidR="00604AB8" w:rsidRDefault="00E907AC" w:rsidP="00604AB8">
      <w:pPr>
        <w:spacing w:after="0" w:line="240" w:lineRule="auto"/>
        <w:ind w:left="-850" w:right="-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BAC">
        <w:rPr>
          <w:rFonts w:ascii="Times New Roman" w:hAnsi="Times New Roman" w:cs="Times New Roman"/>
          <w:b/>
          <w:sz w:val="28"/>
          <w:szCs w:val="28"/>
        </w:rPr>
        <w:t xml:space="preserve">Цель данной программы: </w:t>
      </w:r>
    </w:p>
    <w:p w:rsidR="00E3505E" w:rsidRPr="00604AB8" w:rsidRDefault="001F3194" w:rsidP="00604AB8">
      <w:pPr>
        <w:spacing w:after="0" w:line="240" w:lineRule="auto"/>
        <w:ind w:left="-850" w:right="-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AB8">
        <w:rPr>
          <w:rFonts w:ascii="Times New Roman" w:hAnsi="Times New Roman" w:cs="Times New Roman"/>
          <w:sz w:val="28"/>
          <w:szCs w:val="28"/>
        </w:rPr>
        <w:t xml:space="preserve">1. </w:t>
      </w:r>
      <w:r w:rsidR="00FF56BC" w:rsidRPr="00604AB8">
        <w:rPr>
          <w:rFonts w:ascii="Times New Roman" w:hAnsi="Times New Roman" w:cs="Times New Roman"/>
          <w:sz w:val="28"/>
          <w:szCs w:val="28"/>
        </w:rPr>
        <w:t>Построение учебного процесса с учетом осо</w:t>
      </w:r>
      <w:r w:rsidR="00D62A02">
        <w:rPr>
          <w:rFonts w:ascii="Times New Roman" w:hAnsi="Times New Roman" w:cs="Times New Roman"/>
          <w:sz w:val="28"/>
          <w:szCs w:val="28"/>
        </w:rPr>
        <w:t>бенностей и возможностей учащей</w:t>
      </w:r>
      <w:r w:rsidR="00FF56BC" w:rsidRPr="00604AB8">
        <w:rPr>
          <w:rFonts w:ascii="Times New Roman" w:hAnsi="Times New Roman" w:cs="Times New Roman"/>
          <w:sz w:val="28"/>
          <w:szCs w:val="28"/>
        </w:rPr>
        <w:t>ся;</w:t>
      </w:r>
      <w:r w:rsidRPr="00604AB8">
        <w:rPr>
          <w:rFonts w:ascii="Times New Roman" w:hAnsi="Times New Roman" w:cs="Times New Roman"/>
          <w:sz w:val="28"/>
          <w:szCs w:val="28"/>
        </w:rPr>
        <w:t xml:space="preserve"> со способностью </w:t>
      </w:r>
      <w:r w:rsidR="00D62A02">
        <w:rPr>
          <w:rFonts w:ascii="Times New Roman" w:hAnsi="Times New Roman" w:cs="Times New Roman"/>
          <w:sz w:val="28"/>
          <w:szCs w:val="28"/>
        </w:rPr>
        <w:t>максимального сохранения её</w:t>
      </w:r>
      <w:r w:rsidRPr="00604AB8">
        <w:rPr>
          <w:rFonts w:ascii="Times New Roman" w:hAnsi="Times New Roman" w:cs="Times New Roman"/>
          <w:sz w:val="28"/>
          <w:szCs w:val="28"/>
        </w:rPr>
        <w:t>здоровья (</w:t>
      </w:r>
      <w:r w:rsidR="00E3505E" w:rsidRPr="00604AB8">
        <w:rPr>
          <w:rFonts w:ascii="Times New Roman" w:hAnsi="Times New Roman" w:cs="Times New Roman"/>
          <w:sz w:val="28"/>
          <w:szCs w:val="28"/>
        </w:rPr>
        <w:t>физического</w:t>
      </w:r>
      <w:r w:rsidR="00604AB8" w:rsidRPr="00604AB8">
        <w:rPr>
          <w:rFonts w:ascii="Times New Roman" w:hAnsi="Times New Roman" w:cs="Times New Roman"/>
          <w:sz w:val="28"/>
          <w:szCs w:val="28"/>
        </w:rPr>
        <w:t xml:space="preserve">, </w:t>
      </w:r>
      <w:r w:rsidR="00E3505E" w:rsidRPr="00604AB8">
        <w:rPr>
          <w:rFonts w:ascii="Times New Roman" w:hAnsi="Times New Roman" w:cs="Times New Roman"/>
          <w:sz w:val="28"/>
          <w:szCs w:val="28"/>
        </w:rPr>
        <w:t>психическо</w:t>
      </w:r>
      <w:r w:rsidR="00604AB8" w:rsidRPr="00604AB8">
        <w:rPr>
          <w:rFonts w:ascii="Times New Roman" w:hAnsi="Times New Roman" w:cs="Times New Roman"/>
          <w:sz w:val="28"/>
          <w:szCs w:val="28"/>
        </w:rPr>
        <w:t>го</w:t>
      </w:r>
      <w:r w:rsidR="00F0244B">
        <w:rPr>
          <w:rFonts w:ascii="Times New Roman" w:hAnsi="Times New Roman" w:cs="Times New Roman"/>
          <w:sz w:val="28"/>
          <w:szCs w:val="28"/>
        </w:rPr>
        <w:t>).</w:t>
      </w:r>
    </w:p>
    <w:p w:rsidR="00E3505E" w:rsidRDefault="001F3194" w:rsidP="00A85F45">
      <w:pPr>
        <w:pStyle w:val="a4"/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3505E" w:rsidRPr="00C728FA">
        <w:rPr>
          <w:rFonts w:ascii="Times New Roman" w:hAnsi="Times New Roman" w:cs="Times New Roman"/>
          <w:sz w:val="28"/>
          <w:szCs w:val="28"/>
        </w:rPr>
        <w:t>Воспитание морально-нравственной личности</w:t>
      </w:r>
      <w:r w:rsidR="00E3505E">
        <w:rPr>
          <w:rFonts w:ascii="Times New Roman" w:hAnsi="Times New Roman" w:cs="Times New Roman"/>
          <w:sz w:val="28"/>
          <w:szCs w:val="28"/>
        </w:rPr>
        <w:t>.</w:t>
      </w:r>
    </w:p>
    <w:p w:rsidR="00604AB8" w:rsidRDefault="001F3194" w:rsidP="00F0244B">
      <w:pPr>
        <w:pStyle w:val="a4"/>
        <w:spacing w:after="0" w:line="240" w:lineRule="auto"/>
        <w:ind w:left="-850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06668">
        <w:rPr>
          <w:rFonts w:ascii="Times New Roman" w:hAnsi="Times New Roman" w:cs="Times New Roman"/>
          <w:sz w:val="28"/>
          <w:szCs w:val="28"/>
        </w:rPr>
        <w:t>Формирование у учащей</w:t>
      </w:r>
      <w:r w:rsidR="002370BD" w:rsidRPr="00E3505E">
        <w:rPr>
          <w:rFonts w:ascii="Times New Roman" w:hAnsi="Times New Roman" w:cs="Times New Roman"/>
          <w:sz w:val="28"/>
          <w:szCs w:val="28"/>
        </w:rPr>
        <w:t>ся знаний, умений</w:t>
      </w:r>
      <w:r w:rsidR="00F0244B">
        <w:rPr>
          <w:rFonts w:ascii="Times New Roman" w:hAnsi="Times New Roman" w:cs="Times New Roman"/>
          <w:sz w:val="28"/>
          <w:szCs w:val="28"/>
        </w:rPr>
        <w:t xml:space="preserve">, </w:t>
      </w:r>
      <w:r w:rsidR="002370BD" w:rsidRPr="00E3505E">
        <w:rPr>
          <w:rFonts w:ascii="Times New Roman" w:hAnsi="Times New Roman" w:cs="Times New Roman"/>
          <w:sz w:val="28"/>
          <w:szCs w:val="28"/>
        </w:rPr>
        <w:t>навыков, необхо</w:t>
      </w:r>
      <w:r w:rsidR="009E4AE7">
        <w:rPr>
          <w:rFonts w:ascii="Times New Roman" w:hAnsi="Times New Roman" w:cs="Times New Roman"/>
          <w:sz w:val="28"/>
          <w:szCs w:val="28"/>
        </w:rPr>
        <w:t>димых ей</w:t>
      </w:r>
      <w:r w:rsidR="002370BD" w:rsidRPr="00E3505E">
        <w:rPr>
          <w:rFonts w:ascii="Times New Roman" w:hAnsi="Times New Roman" w:cs="Times New Roman"/>
          <w:sz w:val="28"/>
          <w:szCs w:val="28"/>
        </w:rPr>
        <w:t xml:space="preserve"> в</w:t>
      </w:r>
      <w:r w:rsidR="00FF56BC" w:rsidRPr="00E3505E">
        <w:rPr>
          <w:rFonts w:ascii="Times New Roman" w:hAnsi="Times New Roman" w:cs="Times New Roman"/>
          <w:sz w:val="28"/>
          <w:szCs w:val="28"/>
        </w:rPr>
        <w:t xml:space="preserve"> дальнейшей жизни и </w:t>
      </w:r>
      <w:r w:rsidR="002370BD" w:rsidRPr="00E3505E">
        <w:rPr>
          <w:rFonts w:ascii="Times New Roman" w:hAnsi="Times New Roman" w:cs="Times New Roman"/>
          <w:sz w:val="28"/>
          <w:szCs w:val="28"/>
        </w:rPr>
        <w:t xml:space="preserve">в </w:t>
      </w:r>
      <w:r w:rsidR="00FF56BC" w:rsidRPr="00E3505E">
        <w:rPr>
          <w:rFonts w:ascii="Times New Roman" w:hAnsi="Times New Roman" w:cs="Times New Roman"/>
          <w:sz w:val="28"/>
          <w:szCs w:val="28"/>
        </w:rPr>
        <w:t xml:space="preserve">будущей </w:t>
      </w:r>
      <w:r w:rsidR="002370BD" w:rsidRPr="00E3505E">
        <w:rPr>
          <w:rFonts w:ascii="Times New Roman" w:hAnsi="Times New Roman" w:cs="Times New Roman"/>
          <w:sz w:val="28"/>
          <w:szCs w:val="28"/>
        </w:rPr>
        <w:t>профессиональ</w:t>
      </w:r>
      <w:r w:rsidR="00FF56BC" w:rsidRPr="00E3505E">
        <w:rPr>
          <w:rFonts w:ascii="Times New Roman" w:hAnsi="Times New Roman" w:cs="Times New Roman"/>
          <w:sz w:val="28"/>
          <w:szCs w:val="28"/>
        </w:rPr>
        <w:t>ной деятельности.</w:t>
      </w:r>
    </w:p>
    <w:p w:rsidR="00604AB8" w:rsidRDefault="00E3505E" w:rsidP="00604AB8">
      <w:pPr>
        <w:pStyle w:val="a4"/>
        <w:spacing w:after="0" w:line="240" w:lineRule="auto"/>
        <w:ind w:left="-850" w:right="-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BA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3505E" w:rsidRPr="00604AB8" w:rsidRDefault="001F3194" w:rsidP="00604AB8">
      <w:pPr>
        <w:pStyle w:val="a4"/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6116F" w:rsidRPr="0046116F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proofErr w:type="spellStart"/>
      <w:r w:rsidR="0046116F" w:rsidRPr="0046116F">
        <w:rPr>
          <w:rFonts w:ascii="Times New Roman" w:hAnsi="Times New Roman" w:cs="Times New Roman"/>
          <w:sz w:val="28"/>
          <w:szCs w:val="28"/>
        </w:rPr>
        <w:t>здоровь</w:t>
      </w:r>
      <w:r>
        <w:rPr>
          <w:rFonts w:ascii="Times New Roman" w:hAnsi="Times New Roman" w:cs="Times New Roman"/>
          <w:sz w:val="28"/>
          <w:szCs w:val="28"/>
        </w:rPr>
        <w:t>есбережения</w:t>
      </w:r>
      <w:r w:rsidR="009E4AE7">
        <w:rPr>
          <w:rFonts w:ascii="Times New Roman" w:hAnsi="Times New Roman" w:cs="Times New Roman"/>
          <w:sz w:val="28"/>
          <w:szCs w:val="28"/>
        </w:rPr>
        <w:t>учащей</w:t>
      </w:r>
      <w:r w:rsidR="00E3505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E3505E">
        <w:rPr>
          <w:rFonts w:ascii="Times New Roman" w:hAnsi="Times New Roman" w:cs="Times New Roman"/>
          <w:sz w:val="28"/>
          <w:szCs w:val="28"/>
        </w:rPr>
        <w:t xml:space="preserve"> во время</w:t>
      </w:r>
      <w:r w:rsidR="0046116F" w:rsidRPr="0046116F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E3505E">
        <w:rPr>
          <w:rFonts w:ascii="Times New Roman" w:hAnsi="Times New Roman" w:cs="Times New Roman"/>
          <w:sz w:val="28"/>
          <w:szCs w:val="28"/>
        </w:rPr>
        <w:t>;</w:t>
      </w:r>
    </w:p>
    <w:p w:rsidR="00E3505E" w:rsidRDefault="001F3194" w:rsidP="00E23CBE">
      <w:pPr>
        <w:spacing w:after="0" w:line="240" w:lineRule="auto"/>
        <w:ind w:left="-850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23CBE">
        <w:rPr>
          <w:rFonts w:ascii="Times New Roman" w:hAnsi="Times New Roman" w:cs="Times New Roman"/>
          <w:sz w:val="28"/>
          <w:szCs w:val="28"/>
        </w:rPr>
        <w:t>сформировать у школьницы</w:t>
      </w:r>
      <w:r w:rsidR="00F0244B">
        <w:rPr>
          <w:rFonts w:ascii="Times New Roman" w:hAnsi="Times New Roman" w:cs="Times New Roman"/>
          <w:sz w:val="28"/>
          <w:szCs w:val="28"/>
        </w:rPr>
        <w:t xml:space="preserve"> необходимые знания, </w:t>
      </w:r>
      <w:r w:rsidR="00F0244B" w:rsidRPr="00E3505E">
        <w:rPr>
          <w:rFonts w:ascii="Times New Roman" w:hAnsi="Times New Roman" w:cs="Times New Roman"/>
          <w:sz w:val="28"/>
          <w:szCs w:val="28"/>
        </w:rPr>
        <w:t>умения</w:t>
      </w:r>
      <w:r w:rsidR="00E23CBE">
        <w:rPr>
          <w:rFonts w:ascii="Times New Roman" w:hAnsi="Times New Roman" w:cs="Times New Roman"/>
          <w:sz w:val="28"/>
          <w:szCs w:val="28"/>
        </w:rPr>
        <w:t xml:space="preserve"> и навыки по здоровому </w:t>
      </w:r>
      <w:r w:rsidR="00F0244B" w:rsidRPr="00E3505E">
        <w:rPr>
          <w:rFonts w:ascii="Times New Roman" w:hAnsi="Times New Roman" w:cs="Times New Roman"/>
          <w:sz w:val="28"/>
          <w:szCs w:val="28"/>
        </w:rPr>
        <w:t>образ</w:t>
      </w:r>
      <w:r w:rsidR="00F0244B">
        <w:rPr>
          <w:rFonts w:ascii="Times New Roman" w:hAnsi="Times New Roman" w:cs="Times New Roman"/>
          <w:sz w:val="28"/>
          <w:szCs w:val="28"/>
        </w:rPr>
        <w:t>у</w:t>
      </w:r>
      <w:r w:rsidR="00F0244B" w:rsidRPr="00E3505E">
        <w:rPr>
          <w:rFonts w:ascii="Times New Roman" w:hAnsi="Times New Roman" w:cs="Times New Roman"/>
          <w:sz w:val="28"/>
          <w:szCs w:val="28"/>
        </w:rPr>
        <w:t xml:space="preserve"> жизни;</w:t>
      </w:r>
    </w:p>
    <w:p w:rsidR="00E3505E" w:rsidRPr="00E3505E" w:rsidRDefault="00F0244B" w:rsidP="00F0244B">
      <w:pPr>
        <w:spacing w:after="0" w:line="240" w:lineRule="auto"/>
        <w:ind w:left="-850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3194">
        <w:rPr>
          <w:rFonts w:ascii="Times New Roman" w:hAnsi="Times New Roman" w:cs="Times New Roman"/>
          <w:sz w:val="28"/>
          <w:szCs w:val="28"/>
        </w:rPr>
        <w:t>.</w:t>
      </w:r>
      <w:r w:rsidRPr="00E3505E">
        <w:rPr>
          <w:rFonts w:ascii="Times New Roman" w:hAnsi="Times New Roman" w:cs="Times New Roman"/>
          <w:sz w:val="28"/>
          <w:szCs w:val="28"/>
        </w:rPr>
        <w:t xml:space="preserve">научить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Pr="00E3505E">
        <w:rPr>
          <w:rFonts w:ascii="Times New Roman" w:hAnsi="Times New Roman" w:cs="Times New Roman"/>
          <w:sz w:val="28"/>
          <w:szCs w:val="28"/>
        </w:rPr>
        <w:t>использовать получен</w:t>
      </w:r>
      <w:r>
        <w:rPr>
          <w:rFonts w:ascii="Times New Roman" w:hAnsi="Times New Roman" w:cs="Times New Roman"/>
          <w:sz w:val="28"/>
          <w:szCs w:val="28"/>
        </w:rPr>
        <w:t>ные знания в повседневной жизни;</w:t>
      </w:r>
    </w:p>
    <w:p w:rsidR="00604AB8" w:rsidRDefault="00F0244B" w:rsidP="00F0244B">
      <w:pPr>
        <w:spacing w:after="0" w:line="240" w:lineRule="auto"/>
        <w:ind w:left="-850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5F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помочь школьницеразвить свои способности; </w:t>
      </w:r>
      <w:r w:rsidR="003A4EA3">
        <w:rPr>
          <w:rFonts w:ascii="Times New Roman" w:hAnsi="Times New Roman" w:cs="Times New Roman"/>
          <w:sz w:val="28"/>
          <w:szCs w:val="28"/>
        </w:rPr>
        <w:t>сохранить и укрепить здоровье</w:t>
      </w:r>
      <w:r w:rsidR="003A4EA3" w:rsidRPr="003A4EA3">
        <w:rPr>
          <w:rFonts w:ascii="Times New Roman" w:hAnsi="Times New Roman" w:cs="Times New Roman"/>
          <w:sz w:val="28"/>
          <w:szCs w:val="28"/>
        </w:rPr>
        <w:t>при обучении и воспитании.</w:t>
      </w:r>
    </w:p>
    <w:p w:rsidR="00F0244B" w:rsidRDefault="00F0244B" w:rsidP="00F0244B">
      <w:pPr>
        <w:spacing w:after="0" w:line="240" w:lineRule="auto"/>
        <w:ind w:left="-850" w:right="-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F58">
        <w:rPr>
          <w:rFonts w:ascii="Times New Roman" w:hAnsi="Times New Roman" w:cs="Times New Roman"/>
          <w:b/>
          <w:sz w:val="28"/>
          <w:szCs w:val="28"/>
        </w:rPr>
        <w:t>Русский язык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0244B" w:rsidRPr="00F0244B" w:rsidRDefault="00D62A02" w:rsidP="00F0244B">
      <w:pPr>
        <w:spacing w:after="0" w:line="240" w:lineRule="auto"/>
        <w:ind w:left="-850" w:right="-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1.Пояснительная записка.</w:t>
      </w:r>
    </w:p>
    <w:p w:rsidR="00717DCB" w:rsidRDefault="006F7F58" w:rsidP="00717DCB">
      <w:pPr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 w:rsidRPr="008048DF">
        <w:rPr>
          <w:rFonts w:ascii="Times New Roman" w:hAnsi="Times New Roman" w:cs="Times New Roman"/>
          <w:sz w:val="28"/>
          <w:szCs w:val="28"/>
        </w:rPr>
        <w:t>Индивидуальная адаптированная основная общеобразовательная программа составлена на осн</w:t>
      </w:r>
      <w:r>
        <w:rPr>
          <w:rFonts w:ascii="Times New Roman" w:hAnsi="Times New Roman" w:cs="Times New Roman"/>
          <w:sz w:val="28"/>
          <w:szCs w:val="28"/>
        </w:rPr>
        <w:t>ове примерных программ по русскому языку</w:t>
      </w:r>
      <w:r w:rsidR="00604AB8">
        <w:rPr>
          <w:rFonts w:ascii="Times New Roman" w:hAnsi="Times New Roman" w:cs="Times New Roman"/>
          <w:sz w:val="28"/>
          <w:szCs w:val="28"/>
        </w:rPr>
        <w:t xml:space="preserve"> доктора педагогических нау</w:t>
      </w:r>
      <w:r w:rsidR="00D62A02">
        <w:rPr>
          <w:rFonts w:ascii="Times New Roman" w:hAnsi="Times New Roman" w:cs="Times New Roman"/>
          <w:sz w:val="28"/>
          <w:szCs w:val="28"/>
        </w:rPr>
        <w:t>к, профессора В. В. Воронковой.</w:t>
      </w:r>
      <w:r w:rsidRPr="008048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48DF">
        <w:rPr>
          <w:rFonts w:ascii="Times New Roman" w:hAnsi="Times New Roman" w:cs="Times New Roman"/>
          <w:sz w:val="28"/>
          <w:szCs w:val="28"/>
        </w:rPr>
        <w:t xml:space="preserve">(«Программы специальных (коррекционных) образовательных учреждений VIII вида» под </w:t>
      </w:r>
      <w:proofErr w:type="spellStart"/>
      <w:r w:rsidRPr="008048DF">
        <w:rPr>
          <w:rFonts w:ascii="Times New Roman" w:hAnsi="Times New Roman" w:cs="Times New Roman"/>
          <w:sz w:val="28"/>
          <w:szCs w:val="28"/>
        </w:rPr>
        <w:t>редакцие</w:t>
      </w:r>
      <w:r w:rsidR="00604AB8">
        <w:rPr>
          <w:rFonts w:ascii="Times New Roman" w:hAnsi="Times New Roman" w:cs="Times New Roman"/>
          <w:sz w:val="28"/>
          <w:szCs w:val="28"/>
        </w:rPr>
        <w:t>йдоктора</w:t>
      </w:r>
      <w:proofErr w:type="spellEnd"/>
      <w:r w:rsidR="00604AB8">
        <w:rPr>
          <w:rFonts w:ascii="Times New Roman" w:hAnsi="Times New Roman" w:cs="Times New Roman"/>
          <w:sz w:val="28"/>
          <w:szCs w:val="28"/>
        </w:rPr>
        <w:t xml:space="preserve"> педагогических наук, </w:t>
      </w:r>
      <w:proofErr w:type="spellStart"/>
      <w:r w:rsidRPr="008048DF">
        <w:rPr>
          <w:rFonts w:ascii="Times New Roman" w:hAnsi="Times New Roman" w:cs="Times New Roman"/>
          <w:sz w:val="28"/>
          <w:szCs w:val="28"/>
        </w:rPr>
        <w:t>профессо</w:t>
      </w:r>
      <w:r w:rsidR="00604AB8">
        <w:rPr>
          <w:rFonts w:ascii="Times New Roman" w:hAnsi="Times New Roman" w:cs="Times New Roman"/>
          <w:sz w:val="28"/>
          <w:szCs w:val="28"/>
        </w:rPr>
        <w:t>ра</w:t>
      </w:r>
      <w:r w:rsidR="00604AB8" w:rsidRPr="00604AB8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604AB8" w:rsidRPr="00604A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4AB8" w:rsidRPr="00604AB8">
        <w:rPr>
          <w:rFonts w:ascii="Times New Roman" w:hAnsi="Times New Roman" w:cs="Times New Roman"/>
          <w:sz w:val="28"/>
          <w:szCs w:val="28"/>
        </w:rPr>
        <w:t xml:space="preserve"> В. Воронковой</w:t>
      </w:r>
      <w:proofErr w:type="gramStart"/>
      <w:r w:rsidR="00604AB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048DF">
        <w:rPr>
          <w:rFonts w:ascii="Times New Roman" w:hAnsi="Times New Roman" w:cs="Times New Roman"/>
          <w:sz w:val="28"/>
          <w:szCs w:val="28"/>
        </w:rPr>
        <w:t>М.: «</w:t>
      </w:r>
      <w:r w:rsidR="00604AB8">
        <w:rPr>
          <w:rFonts w:ascii="Times New Roman" w:hAnsi="Times New Roman" w:cs="Times New Roman"/>
          <w:sz w:val="28"/>
          <w:szCs w:val="28"/>
        </w:rPr>
        <w:t xml:space="preserve">Гуманитарный </w:t>
      </w:r>
      <w:r w:rsidR="00E23CBE">
        <w:rPr>
          <w:rFonts w:ascii="Times New Roman" w:hAnsi="Times New Roman" w:cs="Times New Roman"/>
          <w:sz w:val="28"/>
          <w:szCs w:val="28"/>
        </w:rPr>
        <w:t>издательский центр ВЛАДОС,  2014</w:t>
      </w:r>
      <w:r w:rsidRPr="008048DF">
        <w:rPr>
          <w:rFonts w:ascii="Times New Roman" w:hAnsi="Times New Roman" w:cs="Times New Roman"/>
          <w:sz w:val="28"/>
          <w:szCs w:val="28"/>
        </w:rPr>
        <w:t xml:space="preserve"> г.).</w:t>
      </w:r>
    </w:p>
    <w:p w:rsidR="0037785C" w:rsidRPr="0037785C" w:rsidRDefault="006F7F58" w:rsidP="00717DCB">
      <w:pPr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 w:rsidRPr="0037785C">
        <w:rPr>
          <w:rFonts w:ascii="Times New Roman" w:hAnsi="Times New Roman" w:cs="Times New Roman"/>
          <w:sz w:val="28"/>
          <w:szCs w:val="28"/>
        </w:rPr>
        <w:t xml:space="preserve">Цели:                                                                                </w:t>
      </w:r>
    </w:p>
    <w:p w:rsidR="00D62A02" w:rsidRDefault="00D62A02" w:rsidP="00D62A02">
      <w:pPr>
        <w:pStyle w:val="a4"/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F7F58" w:rsidRPr="0037785C">
        <w:rPr>
          <w:rFonts w:ascii="Times New Roman" w:hAnsi="Times New Roman" w:cs="Times New Roman"/>
          <w:sz w:val="28"/>
          <w:szCs w:val="28"/>
        </w:rPr>
        <w:t>Заложение основы формирования функционально грамотной личности, овладения техникой чтения, приемами понимания и анализа текстов.</w:t>
      </w:r>
    </w:p>
    <w:p w:rsidR="00D62A02" w:rsidRDefault="0055597A" w:rsidP="00D62A02">
      <w:pPr>
        <w:pStyle w:val="a4"/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 w:rsidRPr="00D62A02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6F7F58" w:rsidRPr="00D62A02">
        <w:rPr>
          <w:rFonts w:ascii="Times New Roman" w:hAnsi="Times New Roman" w:cs="Times New Roman"/>
          <w:sz w:val="28"/>
          <w:szCs w:val="28"/>
        </w:rPr>
        <w:t>Овладение уме</w:t>
      </w:r>
      <w:r w:rsidRPr="00D62A02">
        <w:rPr>
          <w:rFonts w:ascii="Times New Roman" w:hAnsi="Times New Roman" w:cs="Times New Roman"/>
          <w:sz w:val="28"/>
          <w:szCs w:val="28"/>
        </w:rPr>
        <w:t xml:space="preserve">ниями, навыками </w:t>
      </w:r>
      <w:r w:rsidR="006F7F58" w:rsidRPr="00D62A02">
        <w:rPr>
          <w:rFonts w:ascii="Times New Roman" w:hAnsi="Times New Roman" w:cs="Times New Roman"/>
          <w:sz w:val="28"/>
          <w:szCs w:val="28"/>
        </w:rPr>
        <w:t xml:space="preserve">устной и письменной речи, овладения орфографией и пунктуацией, обеспечение языкового и речевого развития </w:t>
      </w:r>
      <w:r w:rsidRPr="00D62A02">
        <w:rPr>
          <w:rFonts w:ascii="Times New Roman" w:hAnsi="Times New Roman" w:cs="Times New Roman"/>
          <w:sz w:val="28"/>
          <w:szCs w:val="28"/>
        </w:rPr>
        <w:t>учащегося.</w:t>
      </w:r>
    </w:p>
    <w:p w:rsidR="00F0244B" w:rsidRDefault="00F0244B" w:rsidP="00D62A02">
      <w:pPr>
        <w:pStyle w:val="a4"/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6F7F58" w:rsidRPr="00D62A02" w:rsidRDefault="006F7F58" w:rsidP="00D62A02">
      <w:pPr>
        <w:pStyle w:val="a4"/>
        <w:spacing w:after="0" w:line="240" w:lineRule="auto"/>
        <w:ind w:left="-850" w:right="-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579">
        <w:rPr>
          <w:rFonts w:ascii="Times New Roman" w:hAnsi="Times New Roman" w:cs="Times New Roman"/>
          <w:sz w:val="28"/>
          <w:szCs w:val="28"/>
        </w:rPr>
        <w:t xml:space="preserve">Задачи:                                                                                                          </w:t>
      </w:r>
    </w:p>
    <w:p w:rsidR="006F7F58" w:rsidRPr="00662579" w:rsidRDefault="0055597A" w:rsidP="006F7F58">
      <w:pPr>
        <w:pStyle w:val="a4"/>
        <w:spacing w:after="0" w:line="240" w:lineRule="auto"/>
        <w:ind w:left="-850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F7F58" w:rsidRPr="00662579">
        <w:rPr>
          <w:rFonts w:ascii="Times New Roman" w:hAnsi="Times New Roman" w:cs="Times New Roman"/>
          <w:sz w:val="28"/>
          <w:szCs w:val="28"/>
        </w:rPr>
        <w:t xml:space="preserve">Овладеть грамотой, основными речевыми формами и правилами их применения; </w:t>
      </w:r>
    </w:p>
    <w:p w:rsidR="00D62A02" w:rsidRDefault="0055597A" w:rsidP="00D62A02">
      <w:pPr>
        <w:pStyle w:val="a4"/>
        <w:spacing w:after="0" w:line="240" w:lineRule="auto"/>
        <w:ind w:left="-850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F7F58" w:rsidRPr="00662579">
        <w:rPr>
          <w:rFonts w:ascii="Times New Roman" w:hAnsi="Times New Roman" w:cs="Times New Roman"/>
          <w:sz w:val="28"/>
          <w:szCs w:val="28"/>
        </w:rPr>
        <w:t>Развить устную и письменную коммуникации, способности к осмысленному чте</w:t>
      </w:r>
      <w:r w:rsidR="00D62A02">
        <w:rPr>
          <w:rFonts w:ascii="Times New Roman" w:hAnsi="Times New Roman" w:cs="Times New Roman"/>
          <w:sz w:val="28"/>
          <w:szCs w:val="28"/>
        </w:rPr>
        <w:t xml:space="preserve">нию и письму. </w:t>
      </w:r>
    </w:p>
    <w:p w:rsidR="00D62A02" w:rsidRDefault="00D62A02" w:rsidP="00D62A02">
      <w:pPr>
        <w:pStyle w:val="a4"/>
        <w:spacing w:after="0" w:line="240" w:lineRule="auto"/>
        <w:ind w:left="-850" w:right="-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F7F58" w:rsidRPr="00DC33B7">
        <w:rPr>
          <w:rFonts w:ascii="Times New Roman" w:hAnsi="Times New Roman" w:cs="Times New Roman"/>
          <w:b/>
          <w:sz w:val="28"/>
          <w:szCs w:val="28"/>
        </w:rPr>
        <w:t>Основное с</w:t>
      </w:r>
      <w:r w:rsidR="006F7F58">
        <w:rPr>
          <w:rFonts w:ascii="Times New Roman" w:hAnsi="Times New Roman" w:cs="Times New Roman"/>
          <w:b/>
          <w:sz w:val="28"/>
          <w:szCs w:val="28"/>
        </w:rPr>
        <w:t xml:space="preserve">одержание </w:t>
      </w:r>
      <w:proofErr w:type="gramStart"/>
      <w:r w:rsidR="006F7F58">
        <w:rPr>
          <w:rFonts w:ascii="Times New Roman" w:hAnsi="Times New Roman" w:cs="Times New Roman"/>
          <w:b/>
          <w:sz w:val="28"/>
          <w:szCs w:val="28"/>
        </w:rPr>
        <w:t>обучения по предмету</w:t>
      </w:r>
      <w:proofErr w:type="gramEnd"/>
      <w:r w:rsidR="006F7F58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</w:t>
      </w:r>
    </w:p>
    <w:p w:rsidR="006F7F58" w:rsidRPr="00D62A02" w:rsidRDefault="006F7F58" w:rsidP="00D62A02">
      <w:pPr>
        <w:pStyle w:val="a4"/>
        <w:spacing w:after="0" w:line="240" w:lineRule="auto"/>
        <w:ind w:left="-850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68 часов, 2 </w:t>
      </w:r>
      <w:r w:rsidRPr="00DC33B7">
        <w:rPr>
          <w:rFonts w:ascii="Times New Roman" w:hAnsi="Times New Roman" w:cs="Times New Roman"/>
          <w:sz w:val="28"/>
          <w:szCs w:val="28"/>
        </w:rPr>
        <w:t>часа в неделю.</w:t>
      </w:r>
    </w:p>
    <w:tbl>
      <w:tblPr>
        <w:tblStyle w:val="a3"/>
        <w:tblW w:w="10172" w:type="dxa"/>
        <w:tblInd w:w="-601" w:type="dxa"/>
        <w:tblLook w:val="04A0"/>
      </w:tblPr>
      <w:tblGrid>
        <w:gridCol w:w="1276"/>
        <w:gridCol w:w="7230"/>
        <w:gridCol w:w="1666"/>
      </w:tblGrid>
      <w:tr w:rsidR="006F7F58" w:rsidTr="006F7F58">
        <w:tc>
          <w:tcPr>
            <w:tcW w:w="1276" w:type="dxa"/>
          </w:tcPr>
          <w:p w:rsidR="006F7F58" w:rsidRDefault="006F7F58" w:rsidP="00CD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B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F7F58" w:rsidRDefault="006F7F58" w:rsidP="00CD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4B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34B4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30" w:type="dxa"/>
          </w:tcPr>
          <w:p w:rsidR="006F7F58" w:rsidRDefault="006F7F58" w:rsidP="00CD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B4E">
              <w:rPr>
                <w:rFonts w:ascii="Times New Roman" w:hAnsi="Times New Roman" w:cs="Times New Roman"/>
                <w:sz w:val="28"/>
                <w:szCs w:val="28"/>
              </w:rPr>
              <w:t>Разделы, темы</w:t>
            </w:r>
          </w:p>
        </w:tc>
        <w:tc>
          <w:tcPr>
            <w:tcW w:w="1666" w:type="dxa"/>
          </w:tcPr>
          <w:p w:rsidR="006F7F58" w:rsidRDefault="006F7F58" w:rsidP="00CD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B4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6F7F58" w:rsidTr="006F7F58">
        <w:tc>
          <w:tcPr>
            <w:tcW w:w="1276" w:type="dxa"/>
          </w:tcPr>
          <w:p w:rsidR="006F7F58" w:rsidRDefault="006F7F58" w:rsidP="00CD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30" w:type="dxa"/>
          </w:tcPr>
          <w:p w:rsidR="006F7F58" w:rsidRDefault="006F7F58" w:rsidP="00CD1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F58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Предложение.  Текст.</w:t>
            </w:r>
          </w:p>
          <w:p w:rsidR="006F7F58" w:rsidRPr="006F7F58" w:rsidRDefault="006F7F58" w:rsidP="00CD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Основа</w:t>
            </w:r>
            <w:r w:rsidRPr="006F7F58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предложения. </w:t>
            </w:r>
            <w:r w:rsidRPr="006F7F5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66" w:type="dxa"/>
          </w:tcPr>
          <w:p w:rsidR="006F7F58" w:rsidRDefault="006F7F58" w:rsidP="0037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6F7F58" w:rsidTr="006F7F58">
        <w:tc>
          <w:tcPr>
            <w:tcW w:w="1276" w:type="dxa"/>
          </w:tcPr>
          <w:p w:rsidR="006F7F58" w:rsidRDefault="006F7F58" w:rsidP="00CD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30" w:type="dxa"/>
          </w:tcPr>
          <w:p w:rsidR="006F7F58" w:rsidRDefault="006F7F58" w:rsidP="00CD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Обращение.</w:t>
            </w:r>
            <w:r w:rsidRPr="00C34B4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66" w:type="dxa"/>
          </w:tcPr>
          <w:p w:rsidR="006F7F58" w:rsidRDefault="006F7F58" w:rsidP="0037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34B4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6F7F58" w:rsidTr="006F7F58">
        <w:tc>
          <w:tcPr>
            <w:tcW w:w="1276" w:type="dxa"/>
          </w:tcPr>
          <w:p w:rsidR="006F7F58" w:rsidRDefault="006F7F58" w:rsidP="00CD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30" w:type="dxa"/>
          </w:tcPr>
          <w:p w:rsidR="009B014A" w:rsidRDefault="006F7F58" w:rsidP="00CD1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14A">
              <w:rPr>
                <w:rFonts w:ascii="Times New Roman" w:hAnsi="Times New Roman" w:cs="Times New Roman"/>
                <w:b/>
                <w:sz w:val="28"/>
                <w:szCs w:val="28"/>
              </w:rPr>
              <w:t>Слово. Текст</w:t>
            </w:r>
            <w:r w:rsidR="009B014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F7F58" w:rsidRPr="009B014A" w:rsidRDefault="009B014A" w:rsidP="00CD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4A">
              <w:rPr>
                <w:rFonts w:ascii="Times New Roman" w:hAnsi="Times New Roman" w:cs="Times New Roman"/>
                <w:sz w:val="28"/>
                <w:szCs w:val="28"/>
              </w:rPr>
              <w:t>Состав слова.</w:t>
            </w:r>
            <w:r w:rsidR="006F7F58" w:rsidRPr="009B014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66" w:type="dxa"/>
          </w:tcPr>
          <w:p w:rsidR="006F7F58" w:rsidRDefault="006F7F58" w:rsidP="0037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34B4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6F7F58" w:rsidTr="006F7F58">
        <w:tc>
          <w:tcPr>
            <w:tcW w:w="1276" w:type="dxa"/>
          </w:tcPr>
          <w:p w:rsidR="000B6E5F" w:rsidRDefault="000B6E5F" w:rsidP="00CD1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E5F" w:rsidRDefault="000B6E5F" w:rsidP="00CD1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E5F" w:rsidRDefault="000B6E5F" w:rsidP="00CD1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F58" w:rsidRDefault="006F7F58" w:rsidP="00CD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30" w:type="dxa"/>
          </w:tcPr>
          <w:p w:rsidR="006F7F58" w:rsidRDefault="006F7F58" w:rsidP="00CD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речи:</w:t>
            </w:r>
          </w:p>
          <w:p w:rsidR="006F7F58" w:rsidRPr="009014B0" w:rsidRDefault="006F7F58" w:rsidP="006512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014B0">
              <w:rPr>
                <w:rFonts w:ascii="Times New Roman" w:hAnsi="Times New Roman" w:cs="Times New Roman"/>
                <w:sz w:val="28"/>
                <w:szCs w:val="28"/>
              </w:rPr>
              <w:t xml:space="preserve">существительное                                                                </w:t>
            </w:r>
          </w:p>
          <w:p w:rsidR="006F7F58" w:rsidRPr="009014B0" w:rsidRDefault="006F7F58" w:rsidP="006512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014B0">
              <w:rPr>
                <w:rFonts w:ascii="Times New Roman" w:hAnsi="Times New Roman" w:cs="Times New Roman"/>
                <w:sz w:val="28"/>
                <w:szCs w:val="28"/>
              </w:rPr>
              <w:t xml:space="preserve">прилагательное                                                                            </w:t>
            </w:r>
          </w:p>
          <w:p w:rsidR="009B014A" w:rsidRDefault="006F7F58" w:rsidP="006512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014B0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  <w:p w:rsidR="009B014A" w:rsidRDefault="009B014A" w:rsidP="006512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местоимение</w:t>
            </w:r>
          </w:p>
          <w:p w:rsidR="009B014A" w:rsidRDefault="009B014A" w:rsidP="006512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наречие</w:t>
            </w:r>
          </w:p>
          <w:p w:rsidR="006F7F58" w:rsidRPr="009014B0" w:rsidRDefault="009B014A" w:rsidP="006512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числительное</w:t>
            </w:r>
            <w:r w:rsidR="006F7F58" w:rsidRPr="009014B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66" w:type="dxa"/>
          </w:tcPr>
          <w:p w:rsidR="006F7F58" w:rsidRDefault="006F7F58" w:rsidP="00377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F58" w:rsidRDefault="009B014A" w:rsidP="0037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  <w:p w:rsidR="006F7F58" w:rsidRDefault="00254411" w:rsidP="0037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B014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9B014A" w:rsidRDefault="009B014A" w:rsidP="0037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  <w:p w:rsidR="009B014A" w:rsidRDefault="009B014A" w:rsidP="0037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9B014A" w:rsidRDefault="009B014A" w:rsidP="0037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  <w:p w:rsidR="009B014A" w:rsidRDefault="009B014A" w:rsidP="0037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</w:tr>
      <w:tr w:rsidR="006F7F58" w:rsidTr="006F7F58">
        <w:tc>
          <w:tcPr>
            <w:tcW w:w="1276" w:type="dxa"/>
          </w:tcPr>
          <w:p w:rsidR="006F7F58" w:rsidRDefault="006F7F58" w:rsidP="00CD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30" w:type="dxa"/>
          </w:tcPr>
          <w:p w:rsidR="006F7F58" w:rsidRDefault="006F7F58" w:rsidP="00CD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B4E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proofErr w:type="gramStart"/>
            <w:r w:rsidRPr="00C34B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014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9B014A">
              <w:rPr>
                <w:rFonts w:ascii="Times New Roman" w:hAnsi="Times New Roman" w:cs="Times New Roman"/>
                <w:sz w:val="28"/>
                <w:szCs w:val="28"/>
              </w:rPr>
              <w:t>екст</w:t>
            </w:r>
            <w:proofErr w:type="spellEnd"/>
            <w:r w:rsidR="009B01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34B4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66" w:type="dxa"/>
          </w:tcPr>
          <w:p w:rsidR="006F7F58" w:rsidRDefault="009B014A" w:rsidP="0037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F7F58" w:rsidRPr="00C34B4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6F7F58" w:rsidTr="006F7F58">
        <w:tc>
          <w:tcPr>
            <w:tcW w:w="1276" w:type="dxa"/>
          </w:tcPr>
          <w:p w:rsidR="006F7F58" w:rsidRDefault="006F7F58" w:rsidP="00CD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30" w:type="dxa"/>
          </w:tcPr>
          <w:p w:rsidR="006F7F58" w:rsidRPr="00C34B4E" w:rsidRDefault="006F7F58" w:rsidP="00CD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</w:t>
            </w:r>
            <w:r w:rsidRPr="00C34B4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66" w:type="dxa"/>
          </w:tcPr>
          <w:p w:rsidR="006F7F58" w:rsidRDefault="009B014A" w:rsidP="0037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7F5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6F7F58" w:rsidTr="006F7F58">
        <w:tc>
          <w:tcPr>
            <w:tcW w:w="1276" w:type="dxa"/>
          </w:tcPr>
          <w:p w:rsidR="006F7F58" w:rsidRDefault="006F7F58" w:rsidP="00CD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30" w:type="dxa"/>
          </w:tcPr>
          <w:p w:rsidR="006F7F58" w:rsidRPr="00C34B4E" w:rsidRDefault="006F7F58" w:rsidP="00CD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B4E">
              <w:rPr>
                <w:rFonts w:ascii="Times New Roman" w:hAnsi="Times New Roman" w:cs="Times New Roman"/>
                <w:sz w:val="28"/>
                <w:szCs w:val="28"/>
              </w:rPr>
              <w:t>Деловое письмо</w:t>
            </w:r>
            <w:r w:rsidRPr="00C34B4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66" w:type="dxa"/>
          </w:tcPr>
          <w:p w:rsidR="006F7F58" w:rsidRDefault="0037785C" w:rsidP="0037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F7F58" w:rsidRPr="00C34B4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6F7F58" w:rsidTr="006F7F58">
        <w:tc>
          <w:tcPr>
            <w:tcW w:w="1276" w:type="dxa"/>
          </w:tcPr>
          <w:p w:rsidR="006F7F58" w:rsidRDefault="006F7F58" w:rsidP="00CD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30" w:type="dxa"/>
          </w:tcPr>
          <w:p w:rsidR="006F7F58" w:rsidRPr="00C34B4E" w:rsidRDefault="006F7F58" w:rsidP="00CD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B4E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  <w:r w:rsidRPr="00C34B4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66" w:type="dxa"/>
          </w:tcPr>
          <w:p w:rsidR="006F7F58" w:rsidRDefault="0037785C" w:rsidP="0037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F7F58" w:rsidRPr="00C34B4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6F7F58" w:rsidTr="006F7F58">
        <w:tc>
          <w:tcPr>
            <w:tcW w:w="1276" w:type="dxa"/>
          </w:tcPr>
          <w:p w:rsidR="006F7F58" w:rsidRDefault="006F7F58" w:rsidP="00CD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30" w:type="dxa"/>
          </w:tcPr>
          <w:p w:rsidR="006F7F58" w:rsidRPr="00C34B4E" w:rsidRDefault="006F7F58" w:rsidP="00CD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666" w:type="dxa"/>
          </w:tcPr>
          <w:p w:rsidR="006F7F58" w:rsidRDefault="009B014A" w:rsidP="0037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F7F5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9B014A" w:rsidTr="006F7F58">
        <w:tc>
          <w:tcPr>
            <w:tcW w:w="1276" w:type="dxa"/>
          </w:tcPr>
          <w:p w:rsidR="009B014A" w:rsidRDefault="009B014A" w:rsidP="00CD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30" w:type="dxa"/>
          </w:tcPr>
          <w:p w:rsidR="009B014A" w:rsidRDefault="009B014A" w:rsidP="00CD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год.</w:t>
            </w:r>
          </w:p>
        </w:tc>
        <w:tc>
          <w:tcPr>
            <w:tcW w:w="1666" w:type="dxa"/>
          </w:tcPr>
          <w:p w:rsidR="009B014A" w:rsidRDefault="009B014A" w:rsidP="0037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6F7F58" w:rsidTr="006F7F58">
        <w:tc>
          <w:tcPr>
            <w:tcW w:w="1276" w:type="dxa"/>
          </w:tcPr>
          <w:p w:rsidR="006F7F58" w:rsidRDefault="000B6E5F" w:rsidP="00CD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30" w:type="dxa"/>
          </w:tcPr>
          <w:p w:rsidR="006F7F58" w:rsidRPr="00C34B4E" w:rsidRDefault="006F7F58" w:rsidP="00CD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66" w:type="dxa"/>
          </w:tcPr>
          <w:p w:rsidR="006F7F58" w:rsidRDefault="009B014A" w:rsidP="00CD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6F7F5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</w:tbl>
    <w:p w:rsidR="006F7F58" w:rsidRDefault="00D62A02" w:rsidP="00502B44">
      <w:pPr>
        <w:spacing w:after="0" w:line="240" w:lineRule="auto"/>
        <w:ind w:left="-850" w:right="-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F7F58" w:rsidRPr="00B13293">
        <w:rPr>
          <w:rFonts w:ascii="Times New Roman" w:hAnsi="Times New Roman" w:cs="Times New Roman"/>
          <w:b/>
          <w:sz w:val="28"/>
          <w:szCs w:val="28"/>
        </w:rPr>
        <w:t>Формы текущего контроля успеваемости:</w:t>
      </w:r>
    </w:p>
    <w:p w:rsidR="006F7F58" w:rsidRPr="00DA4BB0" w:rsidRDefault="006F7F58" w:rsidP="0065127A">
      <w:pPr>
        <w:pStyle w:val="a4"/>
        <w:numPr>
          <w:ilvl w:val="0"/>
          <w:numId w:val="15"/>
        </w:num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A4BB0">
        <w:rPr>
          <w:rFonts w:ascii="Times New Roman" w:hAnsi="Times New Roman" w:cs="Times New Roman"/>
          <w:sz w:val="28"/>
          <w:szCs w:val="28"/>
        </w:rPr>
        <w:t>онтрольные</w:t>
      </w:r>
      <w:r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6F7F58" w:rsidRPr="00DA4BB0" w:rsidRDefault="006F7F58" w:rsidP="0065127A">
      <w:pPr>
        <w:pStyle w:val="a4"/>
        <w:numPr>
          <w:ilvl w:val="0"/>
          <w:numId w:val="15"/>
        </w:num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диктанты (к</w:t>
      </w:r>
      <w:r w:rsidRPr="00DA4BB0">
        <w:rPr>
          <w:rFonts w:ascii="Times New Roman" w:hAnsi="Times New Roman" w:cs="Times New Roman"/>
          <w:sz w:val="28"/>
          <w:szCs w:val="28"/>
        </w:rPr>
        <w:t>онтр</w:t>
      </w:r>
      <w:r>
        <w:rPr>
          <w:rFonts w:ascii="Times New Roman" w:hAnsi="Times New Roman" w:cs="Times New Roman"/>
          <w:sz w:val="28"/>
          <w:szCs w:val="28"/>
        </w:rPr>
        <w:t xml:space="preserve">ольные, словарные); </w:t>
      </w:r>
    </w:p>
    <w:p w:rsidR="006F7F58" w:rsidRPr="00DA4BB0" w:rsidRDefault="006F7F58" w:rsidP="0065127A">
      <w:pPr>
        <w:pStyle w:val="a4"/>
        <w:numPr>
          <w:ilvl w:val="0"/>
          <w:numId w:val="15"/>
        </w:num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по памяти;</w:t>
      </w:r>
    </w:p>
    <w:p w:rsidR="006F7F58" w:rsidRPr="00DA4BB0" w:rsidRDefault="006F7F58" w:rsidP="0065127A">
      <w:pPr>
        <w:pStyle w:val="a4"/>
        <w:numPr>
          <w:ilvl w:val="0"/>
          <w:numId w:val="15"/>
        </w:num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грамматический разбор;</w:t>
      </w:r>
    </w:p>
    <w:p w:rsidR="006F7F58" w:rsidRDefault="006F7F58" w:rsidP="0065127A">
      <w:pPr>
        <w:pStyle w:val="a4"/>
        <w:numPr>
          <w:ilvl w:val="0"/>
          <w:numId w:val="15"/>
        </w:num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деловое письмо;</w:t>
      </w:r>
    </w:p>
    <w:p w:rsidR="00F0244B" w:rsidRDefault="006F7F58" w:rsidP="00F0244B">
      <w:pPr>
        <w:pStyle w:val="a4"/>
        <w:numPr>
          <w:ilvl w:val="0"/>
          <w:numId w:val="15"/>
        </w:num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</w:t>
      </w:r>
      <w:r w:rsidRPr="00DA4BB0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по развитию речи (</w:t>
      </w:r>
      <w:r w:rsidRPr="00DA4BB0">
        <w:rPr>
          <w:rFonts w:ascii="Times New Roman" w:hAnsi="Times New Roman" w:cs="Times New Roman"/>
          <w:sz w:val="28"/>
          <w:szCs w:val="28"/>
        </w:rPr>
        <w:t>изложение, сочинение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02B44" w:rsidRPr="00F0244B" w:rsidRDefault="00D62A02" w:rsidP="005C0C14">
      <w:pPr>
        <w:spacing w:after="0" w:line="240" w:lineRule="auto"/>
        <w:ind w:left="-850" w:right="-283"/>
        <w:rPr>
          <w:rFonts w:ascii="Times New Roman" w:hAnsi="Times New Roman" w:cs="Times New Roman"/>
          <w:sz w:val="28"/>
          <w:szCs w:val="28"/>
        </w:rPr>
      </w:pPr>
      <w:r w:rsidRPr="00F0244B">
        <w:rPr>
          <w:rFonts w:ascii="Times New Roman" w:hAnsi="Times New Roman" w:cs="Times New Roman"/>
          <w:sz w:val="28"/>
          <w:szCs w:val="28"/>
        </w:rPr>
        <w:t>4.</w:t>
      </w:r>
      <w:r w:rsidR="005C0C14">
        <w:rPr>
          <w:rFonts w:ascii="Times New Roman" w:hAnsi="Times New Roman" w:cs="Times New Roman"/>
          <w:b/>
          <w:sz w:val="28"/>
          <w:szCs w:val="28"/>
        </w:rPr>
        <w:t>Требования к подготовке учащей</w:t>
      </w:r>
      <w:r w:rsidR="006F7F58" w:rsidRPr="00F0244B">
        <w:rPr>
          <w:rFonts w:ascii="Times New Roman" w:hAnsi="Times New Roman" w:cs="Times New Roman"/>
          <w:b/>
          <w:sz w:val="28"/>
          <w:szCs w:val="28"/>
        </w:rPr>
        <w:t>ся</w:t>
      </w:r>
      <w:r w:rsidR="006F7F58" w:rsidRPr="00F0244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</w:t>
      </w:r>
      <w:r w:rsidR="005C0C14">
        <w:rPr>
          <w:rFonts w:ascii="Times New Roman" w:hAnsi="Times New Roman" w:cs="Times New Roman"/>
          <w:sz w:val="28"/>
          <w:szCs w:val="28"/>
        </w:rPr>
        <w:t>Учащая</w:t>
      </w:r>
      <w:r w:rsidR="006F7F58" w:rsidRPr="00F0244B">
        <w:rPr>
          <w:rFonts w:ascii="Times New Roman" w:hAnsi="Times New Roman" w:cs="Times New Roman"/>
          <w:sz w:val="28"/>
          <w:szCs w:val="28"/>
        </w:rPr>
        <w:t>ся научится:</w:t>
      </w:r>
    </w:p>
    <w:p w:rsidR="00D62A02" w:rsidRDefault="0055597A" w:rsidP="005C0C14">
      <w:pPr>
        <w:pStyle w:val="a4"/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02B44">
        <w:rPr>
          <w:rFonts w:ascii="Times New Roman" w:hAnsi="Times New Roman" w:cs="Times New Roman"/>
          <w:sz w:val="28"/>
          <w:szCs w:val="28"/>
        </w:rPr>
        <w:t>Писать под диктовку текст,</w:t>
      </w:r>
      <w:r w:rsidR="00502B44" w:rsidRPr="00B13293">
        <w:rPr>
          <w:rFonts w:ascii="Times New Roman" w:hAnsi="Times New Roman" w:cs="Times New Roman"/>
          <w:sz w:val="28"/>
          <w:szCs w:val="28"/>
        </w:rPr>
        <w:t xml:space="preserve">включающий слова с изученными орфограммами </w:t>
      </w:r>
    </w:p>
    <w:p w:rsidR="006F7F58" w:rsidRPr="00B13293" w:rsidRDefault="00502B44" w:rsidP="005C0C14">
      <w:pPr>
        <w:pStyle w:val="a4"/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</w:t>
      </w:r>
      <w:r w:rsidRPr="00B13293">
        <w:rPr>
          <w:rFonts w:ascii="Times New Roman" w:hAnsi="Times New Roman" w:cs="Times New Roman"/>
          <w:sz w:val="28"/>
          <w:szCs w:val="28"/>
        </w:rPr>
        <w:t>0-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B13293">
        <w:rPr>
          <w:rFonts w:ascii="Times New Roman" w:hAnsi="Times New Roman" w:cs="Times New Roman"/>
          <w:sz w:val="28"/>
          <w:szCs w:val="28"/>
        </w:rPr>
        <w:t>5 слов);</w:t>
      </w:r>
    </w:p>
    <w:p w:rsidR="00502B44" w:rsidRDefault="0055597A" w:rsidP="005C0C14">
      <w:pPr>
        <w:pStyle w:val="a4"/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02B44" w:rsidRPr="00B13293">
        <w:rPr>
          <w:rFonts w:ascii="Times New Roman" w:hAnsi="Times New Roman" w:cs="Times New Roman"/>
          <w:sz w:val="28"/>
          <w:szCs w:val="28"/>
        </w:rPr>
        <w:t>подбирать однокоренные слова</w:t>
      </w:r>
      <w:r w:rsidR="00502B44">
        <w:rPr>
          <w:rFonts w:ascii="Times New Roman" w:hAnsi="Times New Roman" w:cs="Times New Roman"/>
          <w:sz w:val="28"/>
          <w:szCs w:val="28"/>
        </w:rPr>
        <w:t>; следить за единообразным написанием орфограмм в разных частях слов;</w:t>
      </w:r>
    </w:p>
    <w:p w:rsidR="00502B44" w:rsidRDefault="00502B44" w:rsidP="005C0C14">
      <w:pPr>
        <w:pStyle w:val="a4"/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определять части речи;</w:t>
      </w:r>
    </w:p>
    <w:p w:rsidR="00502B44" w:rsidRPr="00E23CBE" w:rsidRDefault="00E23CBE" w:rsidP="00E23CBE">
      <w:pPr>
        <w:pStyle w:val="a4"/>
        <w:spacing w:after="0" w:line="240" w:lineRule="auto"/>
        <w:ind w:left="-850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составлять </w:t>
      </w:r>
      <w:r w:rsidR="00502B44">
        <w:rPr>
          <w:rFonts w:ascii="Times New Roman" w:hAnsi="Times New Roman" w:cs="Times New Roman"/>
          <w:sz w:val="28"/>
          <w:szCs w:val="28"/>
        </w:rPr>
        <w:t>предложения с опорой на иллюстрацию, предложен</w:t>
      </w:r>
      <w:r>
        <w:rPr>
          <w:rFonts w:ascii="Times New Roman" w:hAnsi="Times New Roman" w:cs="Times New Roman"/>
          <w:sz w:val="28"/>
          <w:szCs w:val="28"/>
        </w:rPr>
        <w:t xml:space="preserve">ную </w:t>
      </w:r>
      <w:r w:rsidR="00502B44" w:rsidRPr="00E23CBE">
        <w:rPr>
          <w:rFonts w:ascii="Times New Roman" w:hAnsi="Times New Roman" w:cs="Times New Roman"/>
          <w:sz w:val="28"/>
          <w:szCs w:val="28"/>
        </w:rPr>
        <w:t>ситуацию;</w:t>
      </w:r>
    </w:p>
    <w:p w:rsidR="007B7406" w:rsidRDefault="00502B44" w:rsidP="005C0C14">
      <w:pPr>
        <w:pStyle w:val="a4"/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A2890">
        <w:rPr>
          <w:rFonts w:ascii="Times New Roman" w:hAnsi="Times New Roman" w:cs="Times New Roman"/>
          <w:sz w:val="28"/>
          <w:szCs w:val="28"/>
        </w:rPr>
        <w:t>составлять план к текстам повествовательного характера</w:t>
      </w:r>
      <w:r w:rsidR="00F0244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2890" w:rsidRPr="007B7406" w:rsidRDefault="00AA2890" w:rsidP="00E23CBE">
      <w:pPr>
        <w:pStyle w:val="a4"/>
        <w:spacing w:after="0" w:line="240" w:lineRule="auto"/>
        <w:ind w:left="-850" w:right="-283"/>
        <w:rPr>
          <w:rFonts w:ascii="Times New Roman" w:hAnsi="Times New Roman" w:cs="Times New Roman"/>
          <w:sz w:val="28"/>
          <w:szCs w:val="28"/>
        </w:rPr>
      </w:pPr>
      <w:r w:rsidRPr="007B7406">
        <w:rPr>
          <w:rFonts w:ascii="Times New Roman" w:hAnsi="Times New Roman" w:cs="Times New Roman"/>
          <w:sz w:val="28"/>
          <w:szCs w:val="28"/>
        </w:rPr>
        <w:t>6. писать изложение после предварительного анализа по коллективно составленному плану и данной ситуации;</w:t>
      </w:r>
    </w:p>
    <w:p w:rsidR="00F0244B" w:rsidRDefault="00AA2890" w:rsidP="00E23CBE">
      <w:pPr>
        <w:pStyle w:val="a4"/>
        <w:spacing w:after="0" w:line="240" w:lineRule="auto"/>
        <w:ind w:left="-850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оформлять деловые бумаги с опорой на образец.</w:t>
      </w:r>
    </w:p>
    <w:p w:rsidR="006F7F58" w:rsidRDefault="005C0C14" w:rsidP="005C0C14">
      <w:pPr>
        <w:pStyle w:val="a4"/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Учащая</w:t>
      </w:r>
      <w:r w:rsidR="006F7F58" w:rsidRPr="005D7662">
        <w:rPr>
          <w:rFonts w:ascii="Times New Roman" w:hAnsi="Times New Roman" w:cs="Times New Roman"/>
          <w:sz w:val="28"/>
          <w:szCs w:val="28"/>
        </w:rPr>
        <w:t>ся получит возможность научиться:</w:t>
      </w:r>
    </w:p>
    <w:p w:rsidR="006F7F58" w:rsidRPr="005D7662" w:rsidRDefault="0055597A" w:rsidP="005C0C14">
      <w:pPr>
        <w:pStyle w:val="a4"/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F7F58" w:rsidRPr="005D7662">
        <w:rPr>
          <w:rFonts w:ascii="Times New Roman" w:hAnsi="Times New Roman" w:cs="Times New Roman"/>
          <w:sz w:val="28"/>
          <w:szCs w:val="28"/>
        </w:rPr>
        <w:t>чувствовать красоту и выразительность речи;</w:t>
      </w:r>
    </w:p>
    <w:p w:rsidR="006F7F58" w:rsidRPr="005D7662" w:rsidRDefault="0055597A" w:rsidP="005C0C14">
      <w:pPr>
        <w:pStyle w:val="a4"/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F7F58" w:rsidRPr="005D7662">
        <w:rPr>
          <w:rFonts w:ascii="Times New Roman" w:hAnsi="Times New Roman" w:cs="Times New Roman"/>
          <w:sz w:val="28"/>
          <w:szCs w:val="28"/>
        </w:rPr>
        <w:t>слушать и слышать других, пытаться принимать</w:t>
      </w:r>
      <w:r w:rsidR="005C0C14">
        <w:rPr>
          <w:rFonts w:ascii="Times New Roman" w:hAnsi="Times New Roman" w:cs="Times New Roman"/>
          <w:sz w:val="28"/>
          <w:szCs w:val="28"/>
        </w:rPr>
        <w:t xml:space="preserve"> иную точку зрения, быть готовой</w:t>
      </w:r>
      <w:r w:rsidR="006F7F58" w:rsidRPr="005D7662">
        <w:rPr>
          <w:rFonts w:ascii="Times New Roman" w:hAnsi="Times New Roman" w:cs="Times New Roman"/>
          <w:sz w:val="28"/>
          <w:szCs w:val="28"/>
        </w:rPr>
        <w:t xml:space="preserve"> корректировать свою точку зрения;</w:t>
      </w:r>
    </w:p>
    <w:p w:rsidR="006F7F58" w:rsidRPr="005D7662" w:rsidRDefault="0055597A" w:rsidP="005C0C14">
      <w:pPr>
        <w:pStyle w:val="a4"/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366FE">
        <w:rPr>
          <w:rFonts w:ascii="Times New Roman" w:hAnsi="Times New Roman" w:cs="Times New Roman"/>
          <w:sz w:val="28"/>
          <w:szCs w:val="28"/>
        </w:rPr>
        <w:t xml:space="preserve">расставлять запятые в </w:t>
      </w:r>
      <w:r w:rsidR="006F7F58" w:rsidRPr="005D7662">
        <w:rPr>
          <w:rFonts w:ascii="Times New Roman" w:hAnsi="Times New Roman" w:cs="Times New Roman"/>
          <w:sz w:val="28"/>
          <w:szCs w:val="28"/>
        </w:rPr>
        <w:t>предложениях с однородными членами и в сложных предложени</w:t>
      </w:r>
      <w:r w:rsidR="009366FE">
        <w:rPr>
          <w:rFonts w:ascii="Times New Roman" w:hAnsi="Times New Roman" w:cs="Times New Roman"/>
          <w:sz w:val="28"/>
          <w:szCs w:val="28"/>
        </w:rPr>
        <w:t>я</w:t>
      </w:r>
      <w:r w:rsidR="006F7F58" w:rsidRPr="005D7662">
        <w:rPr>
          <w:rFonts w:ascii="Times New Roman" w:hAnsi="Times New Roman" w:cs="Times New Roman"/>
          <w:sz w:val="28"/>
          <w:szCs w:val="28"/>
        </w:rPr>
        <w:t xml:space="preserve">х из двух частей (без союзов, с союзами и, а, но); </w:t>
      </w:r>
    </w:p>
    <w:p w:rsidR="006F7F58" w:rsidRPr="005D7662" w:rsidRDefault="007B7406" w:rsidP="005C0C14">
      <w:pPr>
        <w:pStyle w:val="a4"/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F7F58" w:rsidRPr="005D7662">
        <w:rPr>
          <w:rFonts w:ascii="Times New Roman" w:hAnsi="Times New Roman" w:cs="Times New Roman"/>
          <w:sz w:val="28"/>
          <w:szCs w:val="28"/>
        </w:rPr>
        <w:t xml:space="preserve">оформлять на письме предложения с </w:t>
      </w:r>
      <w:r w:rsidR="009366FE">
        <w:rPr>
          <w:rFonts w:ascii="Times New Roman" w:hAnsi="Times New Roman" w:cs="Times New Roman"/>
          <w:sz w:val="28"/>
          <w:szCs w:val="28"/>
        </w:rPr>
        <w:t>прямой речью (слова автора+</w:t>
      </w:r>
      <w:r w:rsidR="006F7F58" w:rsidRPr="005D7662">
        <w:rPr>
          <w:rFonts w:ascii="Times New Roman" w:hAnsi="Times New Roman" w:cs="Times New Roman"/>
          <w:sz w:val="28"/>
          <w:szCs w:val="28"/>
        </w:rPr>
        <w:t>прямая речь);</w:t>
      </w:r>
    </w:p>
    <w:p w:rsidR="006F7F58" w:rsidRPr="005D7662" w:rsidRDefault="007B7406" w:rsidP="005C0C14">
      <w:pPr>
        <w:pStyle w:val="a4"/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F7F58" w:rsidRPr="005D7662">
        <w:rPr>
          <w:rFonts w:ascii="Times New Roman" w:hAnsi="Times New Roman" w:cs="Times New Roman"/>
          <w:sz w:val="28"/>
          <w:szCs w:val="28"/>
        </w:rPr>
        <w:t>производить синтаксический разбор простого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F7F58" w:rsidRPr="005D7662">
        <w:rPr>
          <w:rFonts w:ascii="Times New Roman" w:hAnsi="Times New Roman" w:cs="Times New Roman"/>
          <w:sz w:val="28"/>
          <w:szCs w:val="28"/>
        </w:rPr>
        <w:t>сложного предложения</w:t>
      </w:r>
      <w:r w:rsidR="009366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890" w:rsidRDefault="009366FE" w:rsidP="00E23CBE">
      <w:pPr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Чтение.         </w:t>
      </w:r>
    </w:p>
    <w:p w:rsidR="008243DA" w:rsidRPr="009366FE" w:rsidRDefault="009366FE" w:rsidP="00A85F45">
      <w:pPr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 w:rsidRPr="009366FE">
        <w:rPr>
          <w:rFonts w:ascii="Times New Roman" w:hAnsi="Times New Roman" w:cs="Times New Roman"/>
          <w:b/>
          <w:sz w:val="28"/>
          <w:szCs w:val="28"/>
        </w:rPr>
        <w:t>1.Пояснительная записка.</w:t>
      </w:r>
    </w:p>
    <w:p w:rsidR="009366FE" w:rsidRPr="009366FE" w:rsidRDefault="00A85F45" w:rsidP="00053539">
      <w:pPr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</w:t>
      </w:r>
      <w:r w:rsidR="00DD3D08">
        <w:rPr>
          <w:rFonts w:ascii="Times New Roman" w:hAnsi="Times New Roman" w:cs="Times New Roman"/>
          <w:sz w:val="28"/>
          <w:szCs w:val="28"/>
        </w:rPr>
        <w:t xml:space="preserve">адаптированная основная общеобразовательная программа составлена на основе </w:t>
      </w:r>
      <w:r w:rsidR="00DD3D08" w:rsidRPr="00761617">
        <w:rPr>
          <w:rFonts w:ascii="Times New Roman" w:hAnsi="Times New Roman" w:cs="Times New Roman"/>
          <w:sz w:val="28"/>
          <w:szCs w:val="28"/>
        </w:rPr>
        <w:t>примерн</w:t>
      </w:r>
      <w:r w:rsidR="00DD3D08">
        <w:rPr>
          <w:rFonts w:ascii="Times New Roman" w:hAnsi="Times New Roman" w:cs="Times New Roman"/>
          <w:sz w:val="28"/>
          <w:szCs w:val="28"/>
        </w:rPr>
        <w:t xml:space="preserve">ых программ по </w:t>
      </w:r>
      <w:proofErr w:type="spellStart"/>
      <w:r w:rsidR="00DD3D08">
        <w:rPr>
          <w:rFonts w:ascii="Times New Roman" w:hAnsi="Times New Roman" w:cs="Times New Roman"/>
          <w:sz w:val="28"/>
          <w:szCs w:val="28"/>
        </w:rPr>
        <w:t>чтению</w:t>
      </w:r>
      <w:r w:rsidR="009366FE" w:rsidRPr="009366FE">
        <w:rPr>
          <w:rFonts w:ascii="Times New Roman" w:hAnsi="Times New Roman" w:cs="Times New Roman"/>
          <w:sz w:val="28"/>
          <w:szCs w:val="28"/>
        </w:rPr>
        <w:t>доктора</w:t>
      </w:r>
      <w:proofErr w:type="spellEnd"/>
      <w:r w:rsidR="009366FE" w:rsidRPr="009366FE">
        <w:rPr>
          <w:rFonts w:ascii="Times New Roman" w:hAnsi="Times New Roman" w:cs="Times New Roman"/>
          <w:sz w:val="28"/>
          <w:szCs w:val="28"/>
        </w:rPr>
        <w:t xml:space="preserve"> педагогических наук, профессора В. В. Воронковой. </w:t>
      </w:r>
      <w:proofErr w:type="gramStart"/>
      <w:r w:rsidR="00DD3D08" w:rsidRPr="009366FE">
        <w:rPr>
          <w:rFonts w:ascii="Times New Roman" w:hAnsi="Times New Roman" w:cs="Times New Roman"/>
          <w:sz w:val="28"/>
          <w:szCs w:val="28"/>
        </w:rPr>
        <w:t>(«Программы специальных (коррекционных</w:t>
      </w:r>
      <w:r w:rsidR="00DD3D08" w:rsidRPr="00761617">
        <w:rPr>
          <w:rFonts w:ascii="Times New Roman" w:hAnsi="Times New Roman" w:cs="Times New Roman"/>
          <w:sz w:val="28"/>
          <w:szCs w:val="28"/>
        </w:rPr>
        <w:t xml:space="preserve">) образовательных учреждений VIII вида» под редакцией </w:t>
      </w:r>
      <w:r w:rsidR="009366FE" w:rsidRPr="009366FE">
        <w:rPr>
          <w:rFonts w:ascii="Times New Roman" w:hAnsi="Times New Roman" w:cs="Times New Roman"/>
          <w:sz w:val="28"/>
          <w:szCs w:val="28"/>
        </w:rPr>
        <w:t>доктор</w:t>
      </w:r>
      <w:r w:rsidR="009366FE">
        <w:rPr>
          <w:rFonts w:ascii="Times New Roman" w:hAnsi="Times New Roman" w:cs="Times New Roman"/>
          <w:sz w:val="28"/>
          <w:szCs w:val="28"/>
        </w:rPr>
        <w:t>а педагогических наук, профессо</w:t>
      </w:r>
      <w:r w:rsidR="009366FE" w:rsidRPr="009366FE">
        <w:rPr>
          <w:rFonts w:ascii="Times New Roman" w:hAnsi="Times New Roman" w:cs="Times New Roman"/>
          <w:sz w:val="28"/>
          <w:szCs w:val="28"/>
        </w:rPr>
        <w:t>ра В. В. Воронковой.</w:t>
      </w:r>
      <w:proofErr w:type="gramEnd"/>
      <w:r w:rsidR="009366FE" w:rsidRPr="009366F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366FE" w:rsidRPr="009366FE">
        <w:rPr>
          <w:rFonts w:ascii="Times New Roman" w:hAnsi="Times New Roman" w:cs="Times New Roman"/>
          <w:sz w:val="28"/>
          <w:szCs w:val="28"/>
        </w:rPr>
        <w:t xml:space="preserve">М.: «Гуманитарный издательский центр ВЛАДОС, </w:t>
      </w:r>
      <w:r w:rsidR="00E23CBE">
        <w:rPr>
          <w:rFonts w:ascii="Times New Roman" w:hAnsi="Times New Roman" w:cs="Times New Roman"/>
          <w:sz w:val="28"/>
          <w:szCs w:val="28"/>
        </w:rPr>
        <w:t xml:space="preserve"> 2014</w:t>
      </w:r>
      <w:r w:rsidR="009366FE" w:rsidRPr="009366FE">
        <w:rPr>
          <w:rFonts w:ascii="Times New Roman" w:hAnsi="Times New Roman" w:cs="Times New Roman"/>
          <w:sz w:val="28"/>
          <w:szCs w:val="28"/>
        </w:rPr>
        <w:t xml:space="preserve"> г.).</w:t>
      </w:r>
      <w:proofErr w:type="gramEnd"/>
    </w:p>
    <w:p w:rsidR="00053539" w:rsidRDefault="00053539" w:rsidP="009366FE">
      <w:pPr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9366FE" w:rsidRDefault="009366FE" w:rsidP="009366FE">
      <w:pPr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 w:rsidRPr="0051125F">
        <w:rPr>
          <w:rFonts w:ascii="Times New Roman" w:hAnsi="Times New Roman" w:cs="Times New Roman"/>
          <w:sz w:val="28"/>
          <w:szCs w:val="28"/>
        </w:rPr>
        <w:t>Цели:</w:t>
      </w:r>
    </w:p>
    <w:p w:rsidR="00AA2890" w:rsidRDefault="00AA2890" w:rsidP="00053539">
      <w:pPr>
        <w:spacing w:after="0" w:line="240" w:lineRule="auto"/>
        <w:ind w:left="-850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D7762" w:rsidRPr="00A85F4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равственно-эстетическое </w:t>
      </w:r>
      <w:r w:rsidR="00522D31" w:rsidRPr="00A85F45">
        <w:rPr>
          <w:rFonts w:ascii="Times New Roman" w:hAnsi="Times New Roman" w:cs="Times New Roman"/>
          <w:sz w:val="28"/>
          <w:szCs w:val="28"/>
        </w:rPr>
        <w:t>и г</w:t>
      </w:r>
      <w:r w:rsidR="00A85F45">
        <w:rPr>
          <w:rFonts w:ascii="Times New Roman" w:hAnsi="Times New Roman" w:cs="Times New Roman"/>
          <w:sz w:val="28"/>
          <w:szCs w:val="28"/>
        </w:rPr>
        <w:t>ражданское воспитание учащегося на основе произве</w:t>
      </w:r>
      <w:r w:rsidR="00522D31" w:rsidRPr="00A85F45">
        <w:rPr>
          <w:rFonts w:ascii="Times New Roman" w:hAnsi="Times New Roman" w:cs="Times New Roman"/>
          <w:sz w:val="28"/>
          <w:szCs w:val="28"/>
        </w:rPr>
        <w:t>дений художественной литературы.</w:t>
      </w:r>
    </w:p>
    <w:p w:rsidR="00E23CBE" w:rsidRDefault="00AA2890" w:rsidP="00E23CBE">
      <w:pPr>
        <w:spacing w:after="0" w:line="240" w:lineRule="auto"/>
        <w:ind w:left="-850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C4792" w:rsidRPr="00A85F45">
        <w:rPr>
          <w:rFonts w:ascii="Times New Roman" w:hAnsi="Times New Roman" w:cs="Times New Roman"/>
          <w:sz w:val="28"/>
          <w:szCs w:val="28"/>
        </w:rPr>
        <w:t>Обеспечени</w:t>
      </w:r>
      <w:r w:rsidR="00522D31" w:rsidRPr="00A85F45">
        <w:rPr>
          <w:rFonts w:ascii="Times New Roman" w:hAnsi="Times New Roman" w:cs="Times New Roman"/>
          <w:sz w:val="28"/>
          <w:szCs w:val="28"/>
        </w:rPr>
        <w:t>е языкового и речевого развития учащегося.</w:t>
      </w:r>
    </w:p>
    <w:p w:rsidR="00E23CBE" w:rsidRDefault="00E23CBE" w:rsidP="00E23CBE">
      <w:pPr>
        <w:spacing w:after="0" w:line="240" w:lineRule="auto"/>
        <w:ind w:left="-850" w:right="-283"/>
        <w:rPr>
          <w:rFonts w:ascii="Times New Roman" w:hAnsi="Times New Roman" w:cs="Times New Roman"/>
          <w:sz w:val="28"/>
          <w:szCs w:val="28"/>
        </w:rPr>
      </w:pPr>
    </w:p>
    <w:p w:rsidR="00AA2890" w:rsidRDefault="00522D31" w:rsidP="00E23CBE">
      <w:pPr>
        <w:spacing w:after="0" w:line="240" w:lineRule="auto"/>
        <w:ind w:left="-850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22D31" w:rsidRPr="00C03D6C" w:rsidRDefault="00FE638F" w:rsidP="00AA2890">
      <w:pPr>
        <w:spacing w:after="0" w:line="240" w:lineRule="auto"/>
        <w:ind w:left="-850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22D31" w:rsidRPr="00C03D6C">
        <w:rPr>
          <w:rFonts w:ascii="Times New Roman" w:hAnsi="Times New Roman" w:cs="Times New Roman"/>
          <w:sz w:val="28"/>
          <w:szCs w:val="28"/>
        </w:rPr>
        <w:t>Овладе</w:t>
      </w:r>
      <w:r w:rsidR="0025109B" w:rsidRPr="00C03D6C">
        <w:rPr>
          <w:rFonts w:ascii="Times New Roman" w:hAnsi="Times New Roman" w:cs="Times New Roman"/>
          <w:sz w:val="28"/>
          <w:szCs w:val="28"/>
        </w:rPr>
        <w:t xml:space="preserve">ть </w:t>
      </w:r>
      <w:r w:rsidR="00522D31" w:rsidRPr="00C03D6C">
        <w:rPr>
          <w:rFonts w:ascii="Times New Roman" w:hAnsi="Times New Roman" w:cs="Times New Roman"/>
          <w:sz w:val="28"/>
          <w:szCs w:val="28"/>
        </w:rPr>
        <w:t>основными речевыми формами и правилами их применения;</w:t>
      </w:r>
    </w:p>
    <w:p w:rsidR="009C4792" w:rsidRPr="00053539" w:rsidRDefault="00A85F45" w:rsidP="00053539">
      <w:pPr>
        <w:pStyle w:val="a4"/>
        <w:spacing w:after="0" w:line="240" w:lineRule="auto"/>
        <w:ind w:left="-850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22D31" w:rsidRPr="009C4792">
        <w:rPr>
          <w:rFonts w:ascii="Times New Roman" w:hAnsi="Times New Roman" w:cs="Times New Roman"/>
          <w:sz w:val="28"/>
          <w:szCs w:val="28"/>
        </w:rPr>
        <w:t>Разви</w:t>
      </w:r>
      <w:r w:rsidR="00D034A7">
        <w:rPr>
          <w:rFonts w:ascii="Times New Roman" w:hAnsi="Times New Roman" w:cs="Times New Roman"/>
          <w:sz w:val="28"/>
          <w:szCs w:val="28"/>
        </w:rPr>
        <w:t>вать</w:t>
      </w:r>
      <w:r w:rsidR="00C03D6C">
        <w:rPr>
          <w:rFonts w:ascii="Times New Roman" w:hAnsi="Times New Roman" w:cs="Times New Roman"/>
          <w:sz w:val="28"/>
          <w:szCs w:val="28"/>
        </w:rPr>
        <w:t>коммуникацию (</w:t>
      </w:r>
      <w:r w:rsidR="00522D31" w:rsidRPr="009C4792">
        <w:rPr>
          <w:rFonts w:ascii="Times New Roman" w:hAnsi="Times New Roman" w:cs="Times New Roman"/>
          <w:sz w:val="28"/>
          <w:szCs w:val="28"/>
        </w:rPr>
        <w:t>устн</w:t>
      </w:r>
      <w:r w:rsidR="00D034A7">
        <w:rPr>
          <w:rFonts w:ascii="Times New Roman" w:hAnsi="Times New Roman" w:cs="Times New Roman"/>
          <w:sz w:val="28"/>
          <w:szCs w:val="28"/>
        </w:rPr>
        <w:t>ую</w:t>
      </w:r>
      <w:r w:rsidR="00053539">
        <w:rPr>
          <w:rFonts w:ascii="Times New Roman" w:hAnsi="Times New Roman" w:cs="Times New Roman"/>
          <w:sz w:val="28"/>
          <w:szCs w:val="28"/>
        </w:rPr>
        <w:t xml:space="preserve"> и</w:t>
      </w:r>
      <w:r w:rsidR="00522D31" w:rsidRPr="009C4792">
        <w:rPr>
          <w:rFonts w:ascii="Times New Roman" w:hAnsi="Times New Roman" w:cs="Times New Roman"/>
          <w:sz w:val="28"/>
          <w:szCs w:val="28"/>
        </w:rPr>
        <w:t>письменн</w:t>
      </w:r>
      <w:r w:rsidR="00D034A7">
        <w:rPr>
          <w:rFonts w:ascii="Times New Roman" w:hAnsi="Times New Roman" w:cs="Times New Roman"/>
          <w:sz w:val="28"/>
          <w:szCs w:val="28"/>
        </w:rPr>
        <w:t>ую</w:t>
      </w:r>
      <w:r w:rsidR="00C03D6C">
        <w:rPr>
          <w:rFonts w:ascii="Times New Roman" w:hAnsi="Times New Roman" w:cs="Times New Roman"/>
          <w:sz w:val="28"/>
          <w:szCs w:val="28"/>
        </w:rPr>
        <w:t>)</w:t>
      </w:r>
      <w:r w:rsidR="007B7406">
        <w:rPr>
          <w:rFonts w:ascii="Times New Roman" w:hAnsi="Times New Roman" w:cs="Times New Roman"/>
          <w:sz w:val="28"/>
          <w:szCs w:val="28"/>
        </w:rPr>
        <w:t xml:space="preserve">; </w:t>
      </w:r>
      <w:r w:rsidR="00522D31" w:rsidRPr="009C4792">
        <w:rPr>
          <w:rFonts w:ascii="Times New Roman" w:hAnsi="Times New Roman" w:cs="Times New Roman"/>
          <w:sz w:val="28"/>
          <w:szCs w:val="28"/>
        </w:rPr>
        <w:t>способност</w:t>
      </w:r>
      <w:r w:rsidR="00D034A7">
        <w:rPr>
          <w:rFonts w:ascii="Times New Roman" w:hAnsi="Times New Roman" w:cs="Times New Roman"/>
          <w:sz w:val="28"/>
          <w:szCs w:val="28"/>
        </w:rPr>
        <w:t>ь</w:t>
      </w:r>
      <w:r w:rsidR="00522D31" w:rsidRPr="009C4792">
        <w:rPr>
          <w:rFonts w:ascii="Times New Roman" w:hAnsi="Times New Roman" w:cs="Times New Roman"/>
          <w:sz w:val="28"/>
          <w:szCs w:val="28"/>
        </w:rPr>
        <w:t xml:space="preserve"> к осмысленному чте</w:t>
      </w:r>
      <w:r w:rsidR="00522D31" w:rsidRPr="00053539">
        <w:rPr>
          <w:rFonts w:ascii="Times New Roman" w:hAnsi="Times New Roman" w:cs="Times New Roman"/>
          <w:sz w:val="28"/>
          <w:szCs w:val="28"/>
        </w:rPr>
        <w:t>ни</w:t>
      </w:r>
      <w:r w:rsidR="00C03D6C" w:rsidRPr="00053539">
        <w:rPr>
          <w:rFonts w:ascii="Times New Roman" w:hAnsi="Times New Roman" w:cs="Times New Roman"/>
          <w:sz w:val="28"/>
          <w:szCs w:val="28"/>
        </w:rPr>
        <w:t>ю.</w:t>
      </w:r>
    </w:p>
    <w:p w:rsidR="00522D31" w:rsidRPr="009C4792" w:rsidRDefault="00C03D6C" w:rsidP="00C03D6C">
      <w:pPr>
        <w:pStyle w:val="a4"/>
        <w:spacing w:after="0" w:line="240" w:lineRule="auto"/>
        <w:ind w:left="-850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22D31" w:rsidRPr="009C4792">
        <w:rPr>
          <w:rFonts w:ascii="Times New Roman" w:hAnsi="Times New Roman" w:cs="Times New Roman"/>
          <w:sz w:val="28"/>
          <w:szCs w:val="28"/>
        </w:rPr>
        <w:t>Разви</w:t>
      </w:r>
      <w:r w:rsidR="0025109B">
        <w:rPr>
          <w:rFonts w:ascii="Times New Roman" w:hAnsi="Times New Roman" w:cs="Times New Roman"/>
          <w:sz w:val="28"/>
          <w:szCs w:val="28"/>
        </w:rPr>
        <w:t>вать способность</w:t>
      </w:r>
      <w:r w:rsidR="00522D31" w:rsidRPr="009C4792">
        <w:rPr>
          <w:rFonts w:ascii="Times New Roman" w:hAnsi="Times New Roman" w:cs="Times New Roman"/>
          <w:sz w:val="28"/>
          <w:szCs w:val="28"/>
        </w:rPr>
        <w:t xml:space="preserve"> к словесному творче</w:t>
      </w:r>
      <w:r w:rsidR="00053539">
        <w:rPr>
          <w:rFonts w:ascii="Times New Roman" w:hAnsi="Times New Roman" w:cs="Times New Roman"/>
          <w:sz w:val="28"/>
          <w:szCs w:val="28"/>
        </w:rPr>
        <w:t xml:space="preserve">ству на уровне, соответствующем </w:t>
      </w:r>
      <w:proofErr w:type="spellStart"/>
      <w:r w:rsidR="00053539" w:rsidRPr="009C4792">
        <w:rPr>
          <w:rFonts w:ascii="Times New Roman" w:hAnsi="Times New Roman" w:cs="Times New Roman"/>
          <w:sz w:val="28"/>
          <w:szCs w:val="28"/>
        </w:rPr>
        <w:t>возрас</w:t>
      </w:r>
      <w:r w:rsidR="00053539">
        <w:rPr>
          <w:rFonts w:ascii="Times New Roman" w:hAnsi="Times New Roman" w:cs="Times New Roman"/>
          <w:sz w:val="28"/>
          <w:szCs w:val="28"/>
        </w:rPr>
        <w:t>туи</w:t>
      </w:r>
      <w:proofErr w:type="spellEnd"/>
      <w:r w:rsidR="00053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792">
        <w:rPr>
          <w:rFonts w:ascii="Times New Roman" w:hAnsi="Times New Roman" w:cs="Times New Roman"/>
          <w:sz w:val="28"/>
          <w:szCs w:val="28"/>
        </w:rPr>
        <w:t>разви</w:t>
      </w:r>
      <w:r w:rsidR="00053539">
        <w:rPr>
          <w:rFonts w:ascii="Times New Roman" w:hAnsi="Times New Roman" w:cs="Times New Roman"/>
          <w:sz w:val="28"/>
          <w:szCs w:val="28"/>
        </w:rPr>
        <w:t>тию</w:t>
      </w:r>
      <w:r w:rsidR="005C0C14">
        <w:rPr>
          <w:rFonts w:ascii="Times New Roman" w:hAnsi="Times New Roman" w:cs="Times New Roman"/>
          <w:sz w:val="28"/>
          <w:szCs w:val="28"/>
        </w:rPr>
        <w:t>школьницы</w:t>
      </w:r>
      <w:proofErr w:type="spellEnd"/>
      <w:proofErr w:type="gramStart"/>
      <w:r w:rsidR="005C0C14">
        <w:rPr>
          <w:rFonts w:ascii="Times New Roman" w:hAnsi="Times New Roman" w:cs="Times New Roman"/>
          <w:sz w:val="28"/>
          <w:szCs w:val="28"/>
        </w:rPr>
        <w:t>.</w:t>
      </w:r>
      <w:r w:rsidR="00522D31" w:rsidRPr="009C47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125F" w:rsidRDefault="00C03D6C" w:rsidP="00C03D6C">
      <w:pPr>
        <w:pStyle w:val="a4"/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5109B">
        <w:rPr>
          <w:rFonts w:ascii="Times New Roman" w:hAnsi="Times New Roman" w:cs="Times New Roman"/>
          <w:sz w:val="28"/>
          <w:szCs w:val="28"/>
        </w:rPr>
        <w:t>С</w:t>
      </w:r>
      <w:r w:rsidR="00D034A7">
        <w:rPr>
          <w:rFonts w:ascii="Times New Roman" w:hAnsi="Times New Roman" w:cs="Times New Roman"/>
          <w:sz w:val="28"/>
          <w:szCs w:val="28"/>
        </w:rPr>
        <w:t>овершенствовать технику чтения, прием</w:t>
      </w:r>
      <w:r w:rsidR="0025109B">
        <w:rPr>
          <w:rFonts w:ascii="Times New Roman" w:hAnsi="Times New Roman" w:cs="Times New Roman"/>
          <w:sz w:val="28"/>
          <w:szCs w:val="28"/>
        </w:rPr>
        <w:t>ы</w:t>
      </w:r>
      <w:r w:rsidR="00D034A7">
        <w:rPr>
          <w:rFonts w:ascii="Times New Roman" w:hAnsi="Times New Roman" w:cs="Times New Roman"/>
          <w:sz w:val="28"/>
          <w:szCs w:val="28"/>
        </w:rPr>
        <w:t xml:space="preserve"> пони</w:t>
      </w:r>
      <w:r w:rsidR="00522D31" w:rsidRPr="009C4792">
        <w:rPr>
          <w:rFonts w:ascii="Times New Roman" w:hAnsi="Times New Roman" w:cs="Times New Roman"/>
          <w:sz w:val="28"/>
          <w:szCs w:val="28"/>
        </w:rPr>
        <w:t>мания и анализа текста</w:t>
      </w:r>
      <w:r w:rsidR="0025109B">
        <w:rPr>
          <w:rFonts w:ascii="Times New Roman" w:hAnsi="Times New Roman" w:cs="Times New Roman"/>
          <w:sz w:val="28"/>
          <w:szCs w:val="28"/>
        </w:rPr>
        <w:t>.</w:t>
      </w:r>
    </w:p>
    <w:p w:rsidR="00D034A7" w:rsidRPr="00662579" w:rsidRDefault="00C03D6C" w:rsidP="00053539">
      <w:pPr>
        <w:pStyle w:val="a4"/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22D31" w:rsidRPr="0051125F">
        <w:rPr>
          <w:rFonts w:ascii="Times New Roman" w:hAnsi="Times New Roman" w:cs="Times New Roman"/>
          <w:sz w:val="28"/>
          <w:szCs w:val="28"/>
        </w:rPr>
        <w:t>Овладе</w:t>
      </w:r>
      <w:r w:rsidR="0025109B" w:rsidRPr="0051125F">
        <w:rPr>
          <w:rFonts w:ascii="Times New Roman" w:hAnsi="Times New Roman" w:cs="Times New Roman"/>
          <w:sz w:val="28"/>
          <w:szCs w:val="28"/>
        </w:rPr>
        <w:t>ть</w:t>
      </w:r>
      <w:r w:rsidR="00522D31" w:rsidRPr="0051125F">
        <w:rPr>
          <w:rFonts w:ascii="Times New Roman" w:hAnsi="Times New Roman" w:cs="Times New Roman"/>
          <w:sz w:val="28"/>
          <w:szCs w:val="28"/>
        </w:rPr>
        <w:t xml:space="preserve"> умениями, навыками различных видов устной и письменной речи.</w:t>
      </w:r>
      <w:r w:rsidR="0005353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034A7" w:rsidRPr="00662579">
        <w:rPr>
          <w:rFonts w:ascii="Times New Roman" w:hAnsi="Times New Roman" w:cs="Times New Roman"/>
          <w:b/>
          <w:sz w:val="28"/>
          <w:szCs w:val="28"/>
        </w:rPr>
        <w:t xml:space="preserve">Основное содержание </w:t>
      </w:r>
      <w:proofErr w:type="gramStart"/>
      <w:r w:rsidR="00D034A7" w:rsidRPr="00662579">
        <w:rPr>
          <w:rFonts w:ascii="Times New Roman" w:hAnsi="Times New Roman" w:cs="Times New Roman"/>
          <w:b/>
          <w:sz w:val="28"/>
          <w:szCs w:val="28"/>
        </w:rPr>
        <w:t>обучения по предмету</w:t>
      </w:r>
      <w:proofErr w:type="gramEnd"/>
      <w:r w:rsidR="00792F8E" w:rsidRPr="00662579">
        <w:rPr>
          <w:rFonts w:ascii="Times New Roman" w:hAnsi="Times New Roman" w:cs="Times New Roman"/>
          <w:b/>
          <w:sz w:val="28"/>
          <w:szCs w:val="28"/>
        </w:rPr>
        <w:t>.</w:t>
      </w:r>
    </w:p>
    <w:p w:rsidR="009209C3" w:rsidRPr="00E23CBE" w:rsidRDefault="00717DCB" w:rsidP="00E23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F0399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92A">
        <w:rPr>
          <w:rFonts w:ascii="Times New Roman" w:hAnsi="Times New Roman" w:cs="Times New Roman"/>
          <w:sz w:val="28"/>
          <w:szCs w:val="28"/>
        </w:rPr>
        <w:t>рассчитана</w:t>
      </w:r>
      <w:r w:rsidR="002F2BE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2F2BEE">
        <w:rPr>
          <w:rFonts w:ascii="Times New Roman" w:hAnsi="Times New Roman" w:cs="Times New Roman"/>
          <w:sz w:val="28"/>
          <w:szCs w:val="28"/>
        </w:rPr>
        <w:t xml:space="preserve"> </w:t>
      </w:r>
      <w:r w:rsidR="00D034A7">
        <w:rPr>
          <w:rFonts w:ascii="Times New Roman" w:hAnsi="Times New Roman" w:cs="Times New Roman"/>
          <w:sz w:val="28"/>
          <w:szCs w:val="28"/>
        </w:rPr>
        <w:t>68</w:t>
      </w:r>
      <w:r w:rsidR="00665280">
        <w:rPr>
          <w:rFonts w:ascii="Times New Roman" w:hAnsi="Times New Roman" w:cs="Times New Roman"/>
          <w:sz w:val="28"/>
          <w:szCs w:val="28"/>
        </w:rPr>
        <w:t xml:space="preserve"> часов, 2</w:t>
      </w:r>
      <w:r w:rsidR="00761617" w:rsidRPr="00761617">
        <w:rPr>
          <w:rFonts w:ascii="Times New Roman" w:hAnsi="Times New Roman" w:cs="Times New Roman"/>
          <w:sz w:val="28"/>
          <w:szCs w:val="28"/>
        </w:rPr>
        <w:t>часа в неделю</w:t>
      </w:r>
      <w:r w:rsidR="00FF039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348" w:type="dxa"/>
        <w:tblInd w:w="-601" w:type="dxa"/>
        <w:tblLook w:val="04A0"/>
      </w:tblPr>
      <w:tblGrid>
        <w:gridCol w:w="709"/>
        <w:gridCol w:w="7938"/>
        <w:gridCol w:w="1701"/>
      </w:tblGrid>
      <w:tr w:rsidR="009209C3" w:rsidTr="00D30B94">
        <w:tc>
          <w:tcPr>
            <w:tcW w:w="709" w:type="dxa"/>
          </w:tcPr>
          <w:p w:rsidR="009209C3" w:rsidRPr="00761617" w:rsidRDefault="009209C3" w:rsidP="00D30B94">
            <w:pPr>
              <w:ind w:right="-170"/>
              <w:rPr>
                <w:rFonts w:ascii="Times New Roman" w:hAnsi="Times New Roman" w:cs="Times New Roman"/>
                <w:sz w:val="28"/>
                <w:szCs w:val="28"/>
              </w:rPr>
            </w:pPr>
            <w:r w:rsidRPr="0076161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9209C3" w:rsidRDefault="009209C3" w:rsidP="00D30B94">
            <w:pPr>
              <w:ind w:right="-17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16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61617">
              <w:rPr>
                <w:rFonts w:ascii="Times New Roman" w:hAnsi="Times New Roman" w:cs="Times New Roman"/>
                <w:sz w:val="28"/>
                <w:szCs w:val="28"/>
              </w:rPr>
              <w:t xml:space="preserve">/п   </w:t>
            </w:r>
          </w:p>
        </w:tc>
        <w:tc>
          <w:tcPr>
            <w:tcW w:w="7938" w:type="dxa"/>
          </w:tcPr>
          <w:p w:rsidR="002E21AC" w:rsidRDefault="009209C3" w:rsidP="00D30B94">
            <w:pPr>
              <w:ind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17">
              <w:rPr>
                <w:rFonts w:ascii="Times New Roman" w:hAnsi="Times New Roman" w:cs="Times New Roman"/>
                <w:sz w:val="28"/>
                <w:szCs w:val="28"/>
              </w:rPr>
              <w:t>Разделы, темы</w:t>
            </w:r>
          </w:p>
          <w:p w:rsidR="009209C3" w:rsidRDefault="009209C3" w:rsidP="00D30B94">
            <w:pPr>
              <w:ind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9C3" w:rsidRDefault="009209C3" w:rsidP="00D30B94">
            <w:pPr>
              <w:ind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761617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9209C3" w:rsidTr="00D30B94">
        <w:tc>
          <w:tcPr>
            <w:tcW w:w="709" w:type="dxa"/>
          </w:tcPr>
          <w:p w:rsidR="009209C3" w:rsidRDefault="000B6960" w:rsidP="00D30B94">
            <w:pPr>
              <w:ind w:right="-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9209C3" w:rsidRDefault="00882556" w:rsidP="00D30B94">
            <w:pPr>
              <w:ind w:right="-170"/>
              <w:rPr>
                <w:rFonts w:ascii="Times New Roman" w:hAnsi="Times New Roman" w:cs="Times New Roman"/>
                <w:sz w:val="28"/>
                <w:szCs w:val="28"/>
              </w:rPr>
            </w:pPr>
            <w:r w:rsidRPr="00882556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творчество.</w:t>
            </w:r>
            <w:r w:rsidRPr="0088255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255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9209C3" w:rsidRDefault="00254411" w:rsidP="00D30B94">
            <w:pPr>
              <w:ind w:right="-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2556" w:rsidRPr="0088255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882556" w:rsidTr="00D30B94">
        <w:tc>
          <w:tcPr>
            <w:tcW w:w="709" w:type="dxa"/>
          </w:tcPr>
          <w:p w:rsidR="00882556" w:rsidRDefault="000B6960" w:rsidP="00D30B94">
            <w:pPr>
              <w:ind w:right="-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882556" w:rsidRDefault="00CA398A" w:rsidP="00D30B94">
            <w:pPr>
              <w:ind w:right="-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XIX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882556" w:rsidRPr="0088255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882556" w:rsidRDefault="00926216" w:rsidP="00D30B94">
            <w:pPr>
              <w:ind w:right="-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82556" w:rsidRPr="0088255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882556" w:rsidTr="00D30B94">
        <w:tc>
          <w:tcPr>
            <w:tcW w:w="709" w:type="dxa"/>
          </w:tcPr>
          <w:p w:rsidR="00882556" w:rsidRDefault="000B6960" w:rsidP="00D30B94">
            <w:pPr>
              <w:ind w:right="-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882556" w:rsidRDefault="00CA398A" w:rsidP="00D30B94">
            <w:pPr>
              <w:ind w:right="-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 X</w:t>
            </w:r>
            <w:r w:rsidRPr="00CA398A">
              <w:rPr>
                <w:rFonts w:ascii="Times New Roman" w:hAnsi="Times New Roman" w:cs="Times New Roman"/>
                <w:sz w:val="28"/>
                <w:szCs w:val="28"/>
              </w:rPr>
              <w:t>X в.</w:t>
            </w:r>
          </w:p>
        </w:tc>
        <w:tc>
          <w:tcPr>
            <w:tcW w:w="1701" w:type="dxa"/>
          </w:tcPr>
          <w:p w:rsidR="00882556" w:rsidRDefault="00254411" w:rsidP="00D30B94">
            <w:pPr>
              <w:ind w:right="-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82556" w:rsidRPr="0088255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882556" w:rsidTr="00D30B94">
        <w:tc>
          <w:tcPr>
            <w:tcW w:w="709" w:type="dxa"/>
          </w:tcPr>
          <w:p w:rsidR="00882556" w:rsidRDefault="000B6960" w:rsidP="00D30B94">
            <w:pPr>
              <w:ind w:right="-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882556" w:rsidRDefault="00CA398A" w:rsidP="00D30B94">
            <w:pPr>
              <w:ind w:right="-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Зарубежная литература.</w:t>
            </w:r>
          </w:p>
        </w:tc>
        <w:tc>
          <w:tcPr>
            <w:tcW w:w="1701" w:type="dxa"/>
          </w:tcPr>
          <w:p w:rsidR="00882556" w:rsidRDefault="00D30B94" w:rsidP="00D30B94">
            <w:pPr>
              <w:ind w:right="-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82556" w:rsidRPr="0088255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CA398A" w:rsidTr="00D30B94">
        <w:tc>
          <w:tcPr>
            <w:tcW w:w="709" w:type="dxa"/>
          </w:tcPr>
          <w:p w:rsidR="00CA398A" w:rsidRDefault="00CA398A" w:rsidP="00D30B94">
            <w:pPr>
              <w:ind w:right="-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38" w:type="dxa"/>
          </w:tcPr>
          <w:p w:rsidR="00CA398A" w:rsidRPr="00882556" w:rsidRDefault="00CA398A" w:rsidP="00D30B94">
            <w:pPr>
              <w:ind w:right="-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1701" w:type="dxa"/>
          </w:tcPr>
          <w:p w:rsidR="00CA398A" w:rsidRDefault="00254411" w:rsidP="00D30B94">
            <w:pPr>
              <w:ind w:right="-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A398A" w:rsidRPr="0088255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CA398A" w:rsidTr="00D30B94">
        <w:tc>
          <w:tcPr>
            <w:tcW w:w="709" w:type="dxa"/>
          </w:tcPr>
          <w:p w:rsidR="00CA398A" w:rsidRDefault="00CA398A" w:rsidP="00D30B94">
            <w:pPr>
              <w:ind w:right="-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938" w:type="dxa"/>
          </w:tcPr>
          <w:p w:rsidR="00CA398A" w:rsidRDefault="00254411" w:rsidP="00D30B94">
            <w:pPr>
              <w:ind w:right="-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викторина: «Книголюб».</w:t>
            </w:r>
          </w:p>
        </w:tc>
        <w:tc>
          <w:tcPr>
            <w:tcW w:w="1701" w:type="dxa"/>
          </w:tcPr>
          <w:p w:rsidR="00CA398A" w:rsidRDefault="00CA398A" w:rsidP="00D30B94">
            <w:pPr>
              <w:ind w:right="-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8255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254411" w:rsidTr="00D30B94">
        <w:tc>
          <w:tcPr>
            <w:tcW w:w="709" w:type="dxa"/>
          </w:tcPr>
          <w:p w:rsidR="00254411" w:rsidRDefault="00254411" w:rsidP="00D30B94">
            <w:pPr>
              <w:ind w:right="-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938" w:type="dxa"/>
          </w:tcPr>
          <w:p w:rsidR="00254411" w:rsidRDefault="00254411" w:rsidP="00D30B94">
            <w:pPr>
              <w:ind w:right="-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год</w:t>
            </w:r>
          </w:p>
        </w:tc>
        <w:tc>
          <w:tcPr>
            <w:tcW w:w="1701" w:type="dxa"/>
          </w:tcPr>
          <w:p w:rsidR="00254411" w:rsidRDefault="00254411" w:rsidP="00D30B94">
            <w:pPr>
              <w:ind w:right="-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CA398A" w:rsidTr="00D30B94">
        <w:tc>
          <w:tcPr>
            <w:tcW w:w="709" w:type="dxa"/>
          </w:tcPr>
          <w:p w:rsidR="00CA398A" w:rsidRDefault="00254411" w:rsidP="00D30B94">
            <w:pPr>
              <w:ind w:right="-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938" w:type="dxa"/>
          </w:tcPr>
          <w:p w:rsidR="00CA398A" w:rsidRDefault="00CA398A" w:rsidP="00D30B94">
            <w:pPr>
              <w:ind w:right="-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88255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CA398A" w:rsidRPr="00882556" w:rsidRDefault="00CA398A" w:rsidP="00D30B94">
            <w:pPr>
              <w:ind w:right="-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88255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</w:tbl>
    <w:p w:rsidR="00544550" w:rsidRPr="005D06AB" w:rsidRDefault="00053539" w:rsidP="00D30B94">
      <w:pPr>
        <w:spacing w:after="0" w:line="240" w:lineRule="auto"/>
        <w:ind w:left="-850" w:right="-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034A7" w:rsidRPr="005D06AB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="00662579">
        <w:rPr>
          <w:rFonts w:ascii="Times New Roman" w:hAnsi="Times New Roman" w:cs="Times New Roman"/>
          <w:b/>
          <w:sz w:val="28"/>
          <w:szCs w:val="28"/>
        </w:rPr>
        <w:t>текущего контроля успеваемости:</w:t>
      </w:r>
    </w:p>
    <w:p w:rsidR="00544550" w:rsidRPr="00DA4BB0" w:rsidRDefault="005D06AB" w:rsidP="0065127A">
      <w:pPr>
        <w:pStyle w:val="a4"/>
        <w:numPr>
          <w:ilvl w:val="0"/>
          <w:numId w:val="14"/>
        </w:num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вопросам;</w:t>
      </w:r>
    </w:p>
    <w:p w:rsidR="00544550" w:rsidRPr="00DA4BB0" w:rsidRDefault="005D06AB" w:rsidP="0065127A">
      <w:pPr>
        <w:pStyle w:val="a4"/>
        <w:numPr>
          <w:ilvl w:val="0"/>
          <w:numId w:val="14"/>
        </w:num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4550" w:rsidRPr="00DA4BB0">
        <w:rPr>
          <w:rFonts w:ascii="Times New Roman" w:hAnsi="Times New Roman" w:cs="Times New Roman"/>
          <w:sz w:val="28"/>
          <w:szCs w:val="28"/>
        </w:rPr>
        <w:t xml:space="preserve">ересказ (частичный, полный, </w:t>
      </w:r>
      <w:r>
        <w:rPr>
          <w:rFonts w:ascii="Times New Roman" w:hAnsi="Times New Roman" w:cs="Times New Roman"/>
          <w:sz w:val="28"/>
          <w:szCs w:val="28"/>
        </w:rPr>
        <w:t>выборочный) прочитанного текс</w:t>
      </w:r>
      <w:r w:rsidR="00662579">
        <w:rPr>
          <w:rFonts w:ascii="Times New Roman" w:hAnsi="Times New Roman" w:cs="Times New Roman"/>
          <w:sz w:val="28"/>
          <w:szCs w:val="28"/>
        </w:rPr>
        <w:t>та;</w:t>
      </w:r>
    </w:p>
    <w:p w:rsidR="00544550" w:rsidRPr="00DA4BB0" w:rsidRDefault="005D06AB" w:rsidP="0065127A">
      <w:pPr>
        <w:pStyle w:val="a4"/>
        <w:numPr>
          <w:ilvl w:val="0"/>
          <w:numId w:val="14"/>
        </w:num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плана;</w:t>
      </w:r>
    </w:p>
    <w:p w:rsidR="00053539" w:rsidRDefault="005D06AB" w:rsidP="00053539">
      <w:pPr>
        <w:pStyle w:val="a4"/>
        <w:numPr>
          <w:ilvl w:val="0"/>
          <w:numId w:val="14"/>
        </w:num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44550" w:rsidRPr="00DA4BB0">
        <w:rPr>
          <w:rFonts w:ascii="Times New Roman" w:hAnsi="Times New Roman" w:cs="Times New Roman"/>
          <w:sz w:val="28"/>
          <w:szCs w:val="28"/>
        </w:rPr>
        <w:t>аучивание наизусть.</w:t>
      </w:r>
    </w:p>
    <w:p w:rsidR="002E21AC" w:rsidRPr="00053539" w:rsidRDefault="00053539" w:rsidP="00053539">
      <w:pPr>
        <w:pStyle w:val="a4"/>
        <w:spacing w:after="0" w:line="240" w:lineRule="auto"/>
        <w:ind w:left="-850" w:right="-283"/>
        <w:rPr>
          <w:rFonts w:ascii="Times New Roman" w:hAnsi="Times New Roman" w:cs="Times New Roman"/>
          <w:sz w:val="28"/>
          <w:szCs w:val="28"/>
        </w:rPr>
      </w:pPr>
      <w:r w:rsidRPr="0005353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034A7" w:rsidRPr="00053539">
        <w:rPr>
          <w:rFonts w:ascii="Times New Roman" w:hAnsi="Times New Roman" w:cs="Times New Roman"/>
          <w:b/>
          <w:sz w:val="28"/>
          <w:szCs w:val="28"/>
        </w:rPr>
        <w:t>Т</w:t>
      </w:r>
      <w:r w:rsidR="00761617" w:rsidRPr="00053539">
        <w:rPr>
          <w:rFonts w:ascii="Times New Roman" w:hAnsi="Times New Roman" w:cs="Times New Roman"/>
          <w:b/>
          <w:sz w:val="28"/>
          <w:szCs w:val="28"/>
        </w:rPr>
        <w:t xml:space="preserve">ребования к </w:t>
      </w:r>
      <w:r w:rsidR="005C0C14">
        <w:rPr>
          <w:rFonts w:ascii="Times New Roman" w:hAnsi="Times New Roman" w:cs="Times New Roman"/>
          <w:b/>
          <w:sz w:val="28"/>
          <w:szCs w:val="28"/>
        </w:rPr>
        <w:t>подготовке учащей</w:t>
      </w:r>
      <w:r w:rsidR="00D034A7" w:rsidRPr="00053539">
        <w:rPr>
          <w:rFonts w:ascii="Times New Roman" w:hAnsi="Times New Roman" w:cs="Times New Roman"/>
          <w:b/>
          <w:sz w:val="28"/>
          <w:szCs w:val="28"/>
        </w:rPr>
        <w:t>ся</w:t>
      </w:r>
      <w:r w:rsidR="009E02F9" w:rsidRPr="00053539">
        <w:rPr>
          <w:rFonts w:ascii="Times New Roman" w:hAnsi="Times New Roman" w:cs="Times New Roman"/>
          <w:b/>
          <w:sz w:val="28"/>
          <w:szCs w:val="28"/>
        </w:rPr>
        <w:t>.</w:t>
      </w:r>
      <w:r w:rsidR="005C0C14">
        <w:rPr>
          <w:rFonts w:ascii="Times New Roman" w:hAnsi="Times New Roman" w:cs="Times New Roman"/>
          <w:sz w:val="28"/>
          <w:szCs w:val="28"/>
        </w:rPr>
        <w:t>Учащая</w:t>
      </w:r>
      <w:r w:rsidR="002E21AC" w:rsidRPr="00053539">
        <w:rPr>
          <w:rFonts w:ascii="Times New Roman" w:hAnsi="Times New Roman" w:cs="Times New Roman"/>
          <w:sz w:val="28"/>
          <w:szCs w:val="28"/>
        </w:rPr>
        <w:t xml:space="preserve">ся </w:t>
      </w:r>
      <w:r w:rsidR="00D034A7" w:rsidRPr="00053539">
        <w:rPr>
          <w:rFonts w:ascii="Times New Roman" w:hAnsi="Times New Roman" w:cs="Times New Roman"/>
          <w:sz w:val="28"/>
          <w:szCs w:val="28"/>
        </w:rPr>
        <w:t>научится</w:t>
      </w:r>
      <w:r w:rsidR="002E21AC" w:rsidRPr="00053539">
        <w:rPr>
          <w:rFonts w:ascii="Times New Roman" w:hAnsi="Times New Roman" w:cs="Times New Roman"/>
          <w:b/>
          <w:sz w:val="28"/>
          <w:szCs w:val="28"/>
        </w:rPr>
        <w:t>:</w:t>
      </w:r>
    </w:p>
    <w:p w:rsidR="00761617" w:rsidRPr="00F06426" w:rsidRDefault="00FE638F" w:rsidP="00F06426">
      <w:pPr>
        <w:pStyle w:val="a4"/>
        <w:tabs>
          <w:tab w:val="left" w:pos="993"/>
        </w:tabs>
        <w:spacing w:after="0" w:line="240" w:lineRule="auto"/>
        <w:ind w:left="-850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6426">
        <w:rPr>
          <w:rFonts w:ascii="Times New Roman" w:hAnsi="Times New Roman" w:cs="Times New Roman"/>
          <w:sz w:val="28"/>
          <w:szCs w:val="28"/>
        </w:rPr>
        <w:t xml:space="preserve"> Правильно, </w:t>
      </w:r>
      <w:r w:rsidR="00CD18D8">
        <w:rPr>
          <w:rFonts w:ascii="Times New Roman" w:hAnsi="Times New Roman" w:cs="Times New Roman"/>
          <w:sz w:val="28"/>
          <w:szCs w:val="28"/>
        </w:rPr>
        <w:t>бегло</w:t>
      </w:r>
      <w:r w:rsidR="00F06426">
        <w:rPr>
          <w:rFonts w:ascii="Times New Roman" w:hAnsi="Times New Roman" w:cs="Times New Roman"/>
          <w:sz w:val="28"/>
          <w:szCs w:val="28"/>
        </w:rPr>
        <w:t>,</w:t>
      </w:r>
      <w:r w:rsidR="002E21AC" w:rsidRPr="00904F82">
        <w:rPr>
          <w:rFonts w:ascii="Times New Roman" w:hAnsi="Times New Roman" w:cs="Times New Roman"/>
          <w:sz w:val="28"/>
          <w:szCs w:val="28"/>
        </w:rPr>
        <w:t xml:space="preserve"> выразительночитать доступные тексты </w:t>
      </w:r>
      <w:r w:rsidR="00F06426" w:rsidRPr="00904F82">
        <w:rPr>
          <w:rFonts w:ascii="Times New Roman" w:hAnsi="Times New Roman" w:cs="Times New Roman"/>
          <w:sz w:val="28"/>
          <w:szCs w:val="28"/>
        </w:rPr>
        <w:t>в соответствии с норма</w:t>
      </w:r>
      <w:r w:rsidR="00F06426">
        <w:rPr>
          <w:rFonts w:ascii="Times New Roman" w:hAnsi="Times New Roman" w:cs="Times New Roman"/>
          <w:sz w:val="28"/>
          <w:szCs w:val="28"/>
        </w:rPr>
        <w:t xml:space="preserve">ми </w:t>
      </w:r>
      <w:r w:rsidR="00F06426" w:rsidRPr="00904F82">
        <w:rPr>
          <w:rFonts w:ascii="Times New Roman" w:hAnsi="Times New Roman" w:cs="Times New Roman"/>
          <w:sz w:val="28"/>
          <w:szCs w:val="28"/>
        </w:rPr>
        <w:t xml:space="preserve"> литературного произношения;</w:t>
      </w:r>
    </w:p>
    <w:p w:rsidR="00F06426" w:rsidRDefault="00D30B94" w:rsidP="00D30B94">
      <w:pPr>
        <w:pStyle w:val="a4"/>
        <w:tabs>
          <w:tab w:val="left" w:pos="993"/>
        </w:tabs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3539">
        <w:rPr>
          <w:rFonts w:ascii="Times New Roman" w:hAnsi="Times New Roman" w:cs="Times New Roman"/>
          <w:sz w:val="28"/>
          <w:szCs w:val="28"/>
        </w:rPr>
        <w:t>.</w:t>
      </w:r>
      <w:r w:rsidR="00F06426">
        <w:rPr>
          <w:rFonts w:ascii="Times New Roman" w:hAnsi="Times New Roman" w:cs="Times New Roman"/>
          <w:sz w:val="28"/>
          <w:szCs w:val="28"/>
        </w:rPr>
        <w:t>читать про себя доступные по содержанию тексты и пересказывать их;</w:t>
      </w:r>
    </w:p>
    <w:p w:rsidR="00F06426" w:rsidRDefault="0034256A" w:rsidP="00F06426">
      <w:pPr>
        <w:pStyle w:val="a4"/>
        <w:tabs>
          <w:tab w:val="left" w:pos="993"/>
        </w:tabs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06426">
        <w:rPr>
          <w:rFonts w:ascii="Times New Roman" w:hAnsi="Times New Roman" w:cs="Times New Roman"/>
          <w:sz w:val="28"/>
          <w:szCs w:val="28"/>
        </w:rPr>
        <w:t>называть главные черты характера героев; давать оценку их поступкам;</w:t>
      </w:r>
    </w:p>
    <w:p w:rsidR="00526E97" w:rsidRDefault="0034256A" w:rsidP="00F06426">
      <w:pPr>
        <w:pStyle w:val="a4"/>
        <w:tabs>
          <w:tab w:val="left" w:pos="993"/>
        </w:tabs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 w:rsidRPr="00F06426">
        <w:rPr>
          <w:rFonts w:ascii="Times New Roman" w:hAnsi="Times New Roman" w:cs="Times New Roman"/>
          <w:sz w:val="28"/>
          <w:szCs w:val="28"/>
        </w:rPr>
        <w:t xml:space="preserve">4. </w:t>
      </w:r>
      <w:r w:rsidR="00F06426">
        <w:rPr>
          <w:rFonts w:ascii="Times New Roman" w:hAnsi="Times New Roman" w:cs="Times New Roman"/>
          <w:sz w:val="28"/>
          <w:szCs w:val="28"/>
        </w:rPr>
        <w:t>пересказывать отдельные части текста с опорой на авторскую лексику;</w:t>
      </w:r>
    </w:p>
    <w:p w:rsidR="00053539" w:rsidRDefault="0034256A" w:rsidP="00053539">
      <w:pPr>
        <w:pStyle w:val="a4"/>
        <w:tabs>
          <w:tab w:val="left" w:pos="993"/>
        </w:tabs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06426">
        <w:rPr>
          <w:rFonts w:ascii="Times New Roman" w:hAnsi="Times New Roman" w:cs="Times New Roman"/>
          <w:sz w:val="28"/>
          <w:szCs w:val="28"/>
        </w:rPr>
        <w:t xml:space="preserve"> знать наизусть 8-10 стихотворений (объем не менее 12 строк).</w:t>
      </w:r>
    </w:p>
    <w:p w:rsidR="00F06426" w:rsidRPr="00053539" w:rsidRDefault="005C0C14" w:rsidP="00053539">
      <w:pPr>
        <w:pStyle w:val="a4"/>
        <w:tabs>
          <w:tab w:val="left" w:pos="993"/>
        </w:tabs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Учащая</w:t>
      </w:r>
      <w:r w:rsidR="00D034A7" w:rsidRPr="00053539">
        <w:rPr>
          <w:rFonts w:ascii="Times New Roman" w:hAnsi="Times New Roman" w:cs="Times New Roman"/>
          <w:sz w:val="28"/>
          <w:szCs w:val="28"/>
        </w:rPr>
        <w:t xml:space="preserve">ся получит возможность </w:t>
      </w:r>
      <w:r w:rsidR="00F06426" w:rsidRPr="00053539">
        <w:rPr>
          <w:rFonts w:ascii="Times New Roman" w:hAnsi="Times New Roman" w:cs="Times New Roman"/>
          <w:sz w:val="28"/>
          <w:szCs w:val="28"/>
        </w:rPr>
        <w:t>научиться:</w:t>
      </w:r>
    </w:p>
    <w:p w:rsidR="00F87326" w:rsidRDefault="00F06426" w:rsidP="00F06426">
      <w:pPr>
        <w:pStyle w:val="a4"/>
        <w:tabs>
          <w:tab w:val="left" w:pos="993"/>
        </w:tabs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87326">
        <w:rPr>
          <w:rFonts w:ascii="Times New Roman" w:hAnsi="Times New Roman" w:cs="Times New Roman"/>
          <w:sz w:val="28"/>
          <w:szCs w:val="28"/>
        </w:rPr>
        <w:t>выделять главную мысльтекста;</w:t>
      </w:r>
    </w:p>
    <w:p w:rsidR="00F87326" w:rsidRDefault="00F87326" w:rsidP="00F06426">
      <w:pPr>
        <w:pStyle w:val="a4"/>
        <w:tabs>
          <w:tab w:val="left" w:pos="993"/>
        </w:tabs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04F82">
        <w:rPr>
          <w:rFonts w:ascii="Times New Roman" w:hAnsi="Times New Roman" w:cs="Times New Roman"/>
          <w:sz w:val="28"/>
          <w:szCs w:val="28"/>
        </w:rPr>
        <w:t>ставить проблемные вопросы к тексту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7326" w:rsidRDefault="00F87326" w:rsidP="00F06426">
      <w:pPr>
        <w:pStyle w:val="a4"/>
        <w:tabs>
          <w:tab w:val="left" w:pos="993"/>
        </w:tabs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устанавливать </w:t>
      </w:r>
      <w:r w:rsidRPr="0083104C">
        <w:rPr>
          <w:rFonts w:ascii="Times New Roman" w:hAnsi="Times New Roman" w:cs="Times New Roman"/>
          <w:sz w:val="28"/>
          <w:szCs w:val="28"/>
        </w:rPr>
        <w:t>неслож</w:t>
      </w:r>
      <w:r>
        <w:rPr>
          <w:rFonts w:ascii="Times New Roman" w:hAnsi="Times New Roman" w:cs="Times New Roman"/>
          <w:sz w:val="28"/>
          <w:szCs w:val="28"/>
        </w:rPr>
        <w:t>ные причинно-следственные связи;</w:t>
      </w:r>
    </w:p>
    <w:p w:rsidR="00F87326" w:rsidRDefault="00F87326" w:rsidP="00F06426">
      <w:pPr>
        <w:pStyle w:val="a4"/>
        <w:tabs>
          <w:tab w:val="left" w:pos="993"/>
        </w:tabs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06426">
        <w:rPr>
          <w:rFonts w:ascii="Times New Roman" w:hAnsi="Times New Roman" w:cs="Times New Roman"/>
          <w:sz w:val="28"/>
          <w:szCs w:val="28"/>
        </w:rPr>
        <w:t>высказывать и обосновывать свою точку зрения;</w:t>
      </w:r>
    </w:p>
    <w:p w:rsidR="00F06426" w:rsidRDefault="00F87326" w:rsidP="00F06426">
      <w:pPr>
        <w:pStyle w:val="a4"/>
        <w:tabs>
          <w:tab w:val="left" w:pos="993"/>
        </w:tabs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06426" w:rsidRPr="00F06426">
        <w:rPr>
          <w:rFonts w:ascii="Times New Roman" w:hAnsi="Times New Roman" w:cs="Times New Roman"/>
          <w:sz w:val="28"/>
          <w:szCs w:val="28"/>
        </w:rPr>
        <w:t xml:space="preserve">самостоятельно делить текст на части; </w:t>
      </w:r>
    </w:p>
    <w:p w:rsidR="00F87326" w:rsidRDefault="00F87326" w:rsidP="00F87326">
      <w:pPr>
        <w:pStyle w:val="a4"/>
        <w:tabs>
          <w:tab w:val="left" w:pos="993"/>
        </w:tabs>
        <w:spacing w:after="0" w:line="240" w:lineRule="auto"/>
        <w:ind w:left="-850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06426">
        <w:rPr>
          <w:rFonts w:ascii="Times New Roman" w:hAnsi="Times New Roman" w:cs="Times New Roman"/>
          <w:sz w:val="28"/>
          <w:szCs w:val="28"/>
        </w:rPr>
        <w:t xml:space="preserve">составлять план к тексту в целом и каждой из его частей;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04F82">
        <w:rPr>
          <w:rFonts w:ascii="Times New Roman" w:hAnsi="Times New Roman" w:cs="Times New Roman"/>
          <w:sz w:val="28"/>
          <w:szCs w:val="28"/>
        </w:rPr>
        <w:t>пересказ</w:t>
      </w:r>
      <w:r>
        <w:rPr>
          <w:rFonts w:ascii="Times New Roman" w:hAnsi="Times New Roman" w:cs="Times New Roman"/>
          <w:sz w:val="28"/>
          <w:szCs w:val="28"/>
        </w:rPr>
        <w:t xml:space="preserve">ывать </w:t>
      </w:r>
      <w:r w:rsidRPr="00904F82">
        <w:rPr>
          <w:rFonts w:ascii="Times New Roman" w:hAnsi="Times New Roman" w:cs="Times New Roman"/>
          <w:sz w:val="28"/>
          <w:szCs w:val="28"/>
        </w:rPr>
        <w:t>текст (полностью или частично) по данному плану с использованием опорных слов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7326" w:rsidRDefault="00F87326" w:rsidP="00F06426">
      <w:pPr>
        <w:pStyle w:val="a4"/>
        <w:tabs>
          <w:tab w:val="left" w:pos="993"/>
        </w:tabs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F06426">
        <w:rPr>
          <w:rFonts w:ascii="Times New Roman" w:hAnsi="Times New Roman" w:cs="Times New Roman"/>
          <w:sz w:val="28"/>
          <w:szCs w:val="28"/>
        </w:rPr>
        <w:t>выполнять задания п</w:t>
      </w:r>
      <w:r>
        <w:rPr>
          <w:rFonts w:ascii="Times New Roman" w:hAnsi="Times New Roman" w:cs="Times New Roman"/>
          <w:sz w:val="28"/>
          <w:szCs w:val="28"/>
        </w:rPr>
        <w:t xml:space="preserve">о проанализированному </w:t>
      </w:r>
      <w:r w:rsidRPr="00F06426">
        <w:rPr>
          <w:rFonts w:ascii="Times New Roman" w:hAnsi="Times New Roman" w:cs="Times New Roman"/>
          <w:sz w:val="28"/>
          <w:szCs w:val="28"/>
        </w:rPr>
        <w:t>тексту;</w:t>
      </w:r>
    </w:p>
    <w:p w:rsidR="00F87326" w:rsidRDefault="00F87326" w:rsidP="00F06426">
      <w:pPr>
        <w:pStyle w:val="a4"/>
        <w:tabs>
          <w:tab w:val="left" w:pos="993"/>
        </w:tabs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 с</w:t>
      </w:r>
      <w:r w:rsidRPr="0083104C">
        <w:rPr>
          <w:rFonts w:ascii="Times New Roman" w:hAnsi="Times New Roman" w:cs="Times New Roman"/>
          <w:sz w:val="28"/>
          <w:szCs w:val="28"/>
        </w:rPr>
        <w:t>оставлять устные и пись</w:t>
      </w:r>
      <w:r>
        <w:rPr>
          <w:rFonts w:ascii="Times New Roman" w:hAnsi="Times New Roman" w:cs="Times New Roman"/>
          <w:sz w:val="28"/>
          <w:szCs w:val="28"/>
        </w:rPr>
        <w:t>менные описания героев, природы.</w:t>
      </w:r>
    </w:p>
    <w:p w:rsidR="00053539" w:rsidRPr="005C0C14" w:rsidRDefault="00470B81" w:rsidP="00053539">
      <w:pPr>
        <w:tabs>
          <w:tab w:val="left" w:pos="851"/>
        </w:tabs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DD3D08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053539">
        <w:rPr>
          <w:rFonts w:ascii="Times New Roman" w:hAnsi="Times New Roman" w:cs="Times New Roman"/>
          <w:b/>
          <w:sz w:val="28"/>
          <w:szCs w:val="28"/>
        </w:rPr>
        <w:t>.</w:t>
      </w:r>
    </w:p>
    <w:p w:rsidR="00DD3D08" w:rsidRDefault="00053539" w:rsidP="00053539">
      <w:pPr>
        <w:tabs>
          <w:tab w:val="left" w:pos="851"/>
        </w:tabs>
        <w:spacing w:after="0" w:line="360" w:lineRule="exact"/>
        <w:ind w:left="-850" w:right="-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Пояснительная записка.</w:t>
      </w:r>
    </w:p>
    <w:p w:rsidR="00053539" w:rsidRPr="00053539" w:rsidRDefault="00DD3D08" w:rsidP="005C0C14">
      <w:pPr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 w:rsidRPr="008048DF">
        <w:rPr>
          <w:rFonts w:ascii="Times New Roman" w:hAnsi="Times New Roman" w:cs="Times New Roman"/>
          <w:sz w:val="28"/>
          <w:szCs w:val="28"/>
        </w:rPr>
        <w:t>Индивидуальная адаптированная основная общеобразовательная программа состав</w:t>
      </w:r>
      <w:r w:rsidR="00FE638F">
        <w:rPr>
          <w:rFonts w:ascii="Times New Roman" w:hAnsi="Times New Roman" w:cs="Times New Roman"/>
          <w:sz w:val="28"/>
          <w:szCs w:val="28"/>
        </w:rPr>
        <w:t>-</w:t>
      </w:r>
      <w:r w:rsidRPr="008048DF">
        <w:rPr>
          <w:rFonts w:ascii="Times New Roman" w:hAnsi="Times New Roman" w:cs="Times New Roman"/>
          <w:sz w:val="28"/>
          <w:szCs w:val="28"/>
        </w:rPr>
        <w:t>лена на осн</w:t>
      </w:r>
      <w:r w:rsidR="008048DF">
        <w:rPr>
          <w:rFonts w:ascii="Times New Roman" w:hAnsi="Times New Roman" w:cs="Times New Roman"/>
          <w:sz w:val="28"/>
          <w:szCs w:val="28"/>
        </w:rPr>
        <w:t>ове примерных программ по математике</w:t>
      </w:r>
      <w:r w:rsidR="00053539" w:rsidRPr="00053539">
        <w:rPr>
          <w:rFonts w:ascii="Times New Roman" w:hAnsi="Times New Roman" w:cs="Times New Roman"/>
          <w:sz w:val="28"/>
          <w:szCs w:val="28"/>
        </w:rPr>
        <w:t>докт</w:t>
      </w:r>
      <w:r w:rsidR="005C0C14">
        <w:rPr>
          <w:rFonts w:ascii="Times New Roman" w:hAnsi="Times New Roman" w:cs="Times New Roman"/>
          <w:sz w:val="28"/>
          <w:szCs w:val="28"/>
        </w:rPr>
        <w:t xml:space="preserve">ора педагогических наук, </w:t>
      </w:r>
      <w:proofErr w:type="gramStart"/>
      <w:r w:rsidR="005C0C1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5C0C14">
        <w:rPr>
          <w:rFonts w:ascii="Times New Roman" w:hAnsi="Times New Roman" w:cs="Times New Roman"/>
          <w:sz w:val="28"/>
          <w:szCs w:val="28"/>
        </w:rPr>
        <w:t>фес</w:t>
      </w:r>
      <w:r w:rsidR="00053539" w:rsidRPr="00053539">
        <w:rPr>
          <w:rFonts w:ascii="Times New Roman" w:hAnsi="Times New Roman" w:cs="Times New Roman"/>
          <w:sz w:val="28"/>
          <w:szCs w:val="28"/>
        </w:rPr>
        <w:t>сора</w:t>
      </w:r>
      <w:proofErr w:type="spellEnd"/>
      <w:proofErr w:type="gramEnd"/>
      <w:r w:rsidR="00053539" w:rsidRPr="00053539">
        <w:rPr>
          <w:rFonts w:ascii="Times New Roman" w:hAnsi="Times New Roman" w:cs="Times New Roman"/>
          <w:sz w:val="28"/>
          <w:szCs w:val="28"/>
        </w:rPr>
        <w:t xml:space="preserve"> В. В. Воронковой. </w:t>
      </w:r>
      <w:proofErr w:type="gramStart"/>
      <w:r w:rsidR="00053539" w:rsidRPr="00053539">
        <w:rPr>
          <w:rFonts w:ascii="Times New Roman" w:hAnsi="Times New Roman" w:cs="Times New Roman"/>
          <w:sz w:val="28"/>
          <w:szCs w:val="28"/>
        </w:rPr>
        <w:t>(«Программы специальных (коррекционных) образовательных учреждений VIII вида» под редакцией доктора педагогических наук, профессора В. В. Воронковой.</w:t>
      </w:r>
      <w:proofErr w:type="gramEnd"/>
      <w:r w:rsidR="00053539" w:rsidRPr="0005353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53539" w:rsidRPr="00053539">
        <w:rPr>
          <w:rFonts w:ascii="Times New Roman" w:hAnsi="Times New Roman" w:cs="Times New Roman"/>
          <w:sz w:val="28"/>
          <w:szCs w:val="28"/>
        </w:rPr>
        <w:t>М.: «Гуманитарный издательский  цен</w:t>
      </w:r>
      <w:r w:rsidR="00E23CBE">
        <w:rPr>
          <w:rFonts w:ascii="Times New Roman" w:hAnsi="Times New Roman" w:cs="Times New Roman"/>
          <w:sz w:val="28"/>
          <w:szCs w:val="28"/>
        </w:rPr>
        <w:t>тр ВЛАДОС,  2014</w:t>
      </w:r>
      <w:r w:rsidR="00053539" w:rsidRPr="00053539">
        <w:rPr>
          <w:rFonts w:ascii="Times New Roman" w:hAnsi="Times New Roman" w:cs="Times New Roman"/>
          <w:sz w:val="28"/>
          <w:szCs w:val="28"/>
        </w:rPr>
        <w:t xml:space="preserve"> г.).</w:t>
      </w:r>
      <w:proofErr w:type="gramEnd"/>
    </w:p>
    <w:p w:rsidR="005C0C14" w:rsidRDefault="005C0C14" w:rsidP="005C0C14">
      <w:pPr>
        <w:tabs>
          <w:tab w:val="left" w:pos="851"/>
        </w:tabs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240707" w:rsidRPr="005C0C14" w:rsidRDefault="00240707" w:rsidP="005C0C14">
      <w:pPr>
        <w:tabs>
          <w:tab w:val="left" w:pos="851"/>
        </w:tabs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 w:rsidRPr="00240707">
        <w:rPr>
          <w:rFonts w:ascii="Times New Roman" w:hAnsi="Times New Roman" w:cs="Times New Roman"/>
          <w:sz w:val="28"/>
          <w:szCs w:val="28"/>
        </w:rPr>
        <w:t>Цели:</w:t>
      </w:r>
    </w:p>
    <w:p w:rsidR="00240707" w:rsidRPr="00687E30" w:rsidRDefault="006F4305" w:rsidP="005C0C14">
      <w:pPr>
        <w:pStyle w:val="a4"/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66051" w:rsidRPr="00687E30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 доступных учаще</w:t>
      </w:r>
      <w:r w:rsidR="005C0C1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240707" w:rsidRPr="00687E30">
        <w:rPr>
          <w:rFonts w:ascii="Times New Roman" w:hAnsi="Times New Roman" w:cs="Times New Roman"/>
          <w:sz w:val="28"/>
          <w:szCs w:val="28"/>
        </w:rPr>
        <w:t>математических знаний и умений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2C7FA6" w:rsidRPr="00687E30">
        <w:rPr>
          <w:rFonts w:ascii="Times New Roman" w:hAnsi="Times New Roman" w:cs="Times New Roman"/>
          <w:sz w:val="28"/>
          <w:szCs w:val="28"/>
        </w:rPr>
        <w:t xml:space="preserve"> их практическое применение в повседневной жизни</w:t>
      </w:r>
      <w:r w:rsidR="008447E5" w:rsidRPr="00687E30">
        <w:rPr>
          <w:rFonts w:ascii="Times New Roman" w:hAnsi="Times New Roman" w:cs="Times New Roman"/>
          <w:sz w:val="28"/>
          <w:szCs w:val="28"/>
        </w:rPr>
        <w:t>, основных видах трудовой деятельности, при изучении других учебных предметов.</w:t>
      </w:r>
    </w:p>
    <w:p w:rsidR="008447E5" w:rsidRPr="00687E30" w:rsidRDefault="006F4305" w:rsidP="005C0C14">
      <w:pPr>
        <w:pStyle w:val="a4"/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2.Корректировка познавательной деятельности </w:t>
      </w:r>
      <w:r w:rsidR="008447E5" w:rsidRPr="00687E30">
        <w:rPr>
          <w:rFonts w:ascii="Times New Roman" w:hAnsi="Times New Roman" w:cs="Times New Roman"/>
          <w:sz w:val="28"/>
          <w:szCs w:val="28"/>
        </w:rPr>
        <w:t>и личностных качеств</w:t>
      </w:r>
      <w:r w:rsidR="00090BB3" w:rsidRPr="00687E30">
        <w:rPr>
          <w:rFonts w:ascii="Times New Roman" w:hAnsi="Times New Roman" w:cs="Times New Roman"/>
          <w:sz w:val="28"/>
          <w:szCs w:val="28"/>
        </w:rPr>
        <w:t xml:space="preserve"> с учетом </w:t>
      </w:r>
      <w:proofErr w:type="spellStart"/>
      <w:proofErr w:type="gramStart"/>
      <w:r w:rsidR="00090BB3" w:rsidRPr="00687E30">
        <w:rPr>
          <w:rFonts w:ascii="Times New Roman" w:hAnsi="Times New Roman" w:cs="Times New Roman"/>
          <w:sz w:val="28"/>
          <w:szCs w:val="28"/>
        </w:rPr>
        <w:t>инди</w:t>
      </w:r>
      <w:r w:rsidR="005C0C14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5C0C14">
        <w:rPr>
          <w:rFonts w:ascii="Times New Roman" w:hAnsi="Times New Roman" w:cs="Times New Roman"/>
          <w:sz w:val="28"/>
          <w:szCs w:val="28"/>
        </w:rPr>
        <w:t xml:space="preserve"> дуальных</w:t>
      </w:r>
      <w:proofErr w:type="gramEnd"/>
      <w:r w:rsidR="005C0C14">
        <w:rPr>
          <w:rFonts w:ascii="Times New Roman" w:hAnsi="Times New Roman" w:cs="Times New Roman"/>
          <w:sz w:val="28"/>
          <w:szCs w:val="28"/>
        </w:rPr>
        <w:t xml:space="preserve"> особенностей учащей</w:t>
      </w:r>
      <w:r w:rsidR="00090BB3" w:rsidRPr="00687E30">
        <w:rPr>
          <w:rFonts w:ascii="Times New Roman" w:hAnsi="Times New Roman" w:cs="Times New Roman"/>
          <w:sz w:val="28"/>
          <w:szCs w:val="28"/>
        </w:rPr>
        <w:t>ся.</w:t>
      </w:r>
    </w:p>
    <w:p w:rsidR="00717DCB" w:rsidRDefault="006F4305" w:rsidP="00717DCB">
      <w:pPr>
        <w:pStyle w:val="a4"/>
        <w:spacing w:after="0" w:line="240" w:lineRule="auto"/>
        <w:ind w:left="-850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0C14">
        <w:rPr>
          <w:rFonts w:ascii="Times New Roman" w:hAnsi="Times New Roman" w:cs="Times New Roman"/>
          <w:sz w:val="28"/>
          <w:szCs w:val="28"/>
        </w:rPr>
        <w:t xml:space="preserve"> Воспитание у школьницы</w:t>
      </w:r>
      <w:r w:rsidR="00717DCB">
        <w:rPr>
          <w:rFonts w:ascii="Times New Roman" w:hAnsi="Times New Roman" w:cs="Times New Roman"/>
          <w:sz w:val="28"/>
          <w:szCs w:val="28"/>
        </w:rPr>
        <w:t xml:space="preserve"> </w:t>
      </w:r>
      <w:r w:rsidR="005C0C14" w:rsidRPr="00687E30">
        <w:rPr>
          <w:rFonts w:ascii="Times New Roman" w:hAnsi="Times New Roman" w:cs="Times New Roman"/>
          <w:sz w:val="28"/>
          <w:szCs w:val="28"/>
        </w:rPr>
        <w:t>целенаправленной деятельности</w:t>
      </w:r>
      <w:r w:rsidR="005C0C14">
        <w:rPr>
          <w:rFonts w:ascii="Times New Roman" w:hAnsi="Times New Roman" w:cs="Times New Roman"/>
          <w:sz w:val="28"/>
          <w:szCs w:val="28"/>
        </w:rPr>
        <w:t>,</w:t>
      </w:r>
      <w:r w:rsidR="00717DCB">
        <w:rPr>
          <w:rFonts w:ascii="Times New Roman" w:hAnsi="Times New Roman" w:cs="Times New Roman"/>
          <w:sz w:val="28"/>
          <w:szCs w:val="28"/>
        </w:rPr>
        <w:t xml:space="preserve"> </w:t>
      </w:r>
      <w:r w:rsidR="005C0C14" w:rsidRPr="00687E30">
        <w:rPr>
          <w:rFonts w:ascii="Times New Roman" w:hAnsi="Times New Roman" w:cs="Times New Roman"/>
          <w:sz w:val="28"/>
          <w:szCs w:val="28"/>
        </w:rPr>
        <w:t>трудолюбия</w:t>
      </w:r>
      <w:r w:rsidR="005C0C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5C0C14">
        <w:rPr>
          <w:rFonts w:ascii="Times New Roman" w:hAnsi="Times New Roman" w:cs="Times New Roman"/>
          <w:sz w:val="28"/>
          <w:szCs w:val="28"/>
        </w:rPr>
        <w:t>аккуратнос</w:t>
      </w:r>
      <w:proofErr w:type="spellEnd"/>
      <w:r w:rsidR="00717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C14">
        <w:rPr>
          <w:rFonts w:ascii="Times New Roman" w:hAnsi="Times New Roman" w:cs="Times New Roman"/>
          <w:sz w:val="28"/>
          <w:szCs w:val="28"/>
        </w:rPr>
        <w:t>ти</w:t>
      </w:r>
      <w:proofErr w:type="spellEnd"/>
      <w:proofErr w:type="gramEnd"/>
      <w:r w:rsidR="005C0C14">
        <w:rPr>
          <w:rFonts w:ascii="Times New Roman" w:hAnsi="Times New Roman" w:cs="Times New Roman"/>
          <w:sz w:val="28"/>
          <w:szCs w:val="28"/>
        </w:rPr>
        <w:t>,</w:t>
      </w:r>
      <w:r w:rsidR="00717DCB">
        <w:rPr>
          <w:rFonts w:ascii="Times New Roman" w:hAnsi="Times New Roman" w:cs="Times New Roman"/>
          <w:sz w:val="28"/>
          <w:szCs w:val="28"/>
        </w:rPr>
        <w:t xml:space="preserve"> </w:t>
      </w:r>
      <w:r w:rsidR="005C0C14" w:rsidRPr="00687E30">
        <w:rPr>
          <w:rFonts w:ascii="Times New Roman" w:hAnsi="Times New Roman" w:cs="Times New Roman"/>
          <w:sz w:val="28"/>
          <w:szCs w:val="28"/>
        </w:rPr>
        <w:t>самостоятельности</w:t>
      </w:r>
      <w:r w:rsidR="005C0C14">
        <w:rPr>
          <w:rFonts w:ascii="Times New Roman" w:hAnsi="Times New Roman" w:cs="Times New Roman"/>
          <w:sz w:val="28"/>
          <w:szCs w:val="28"/>
        </w:rPr>
        <w:t xml:space="preserve">, </w:t>
      </w:r>
      <w:r w:rsidR="005C0C14" w:rsidRPr="00687E30">
        <w:rPr>
          <w:rFonts w:ascii="Times New Roman" w:hAnsi="Times New Roman" w:cs="Times New Roman"/>
          <w:sz w:val="28"/>
          <w:szCs w:val="28"/>
        </w:rPr>
        <w:t>навыков контроля и само</w:t>
      </w:r>
      <w:r w:rsidR="005C0C14">
        <w:rPr>
          <w:rFonts w:ascii="Times New Roman" w:hAnsi="Times New Roman" w:cs="Times New Roman"/>
          <w:sz w:val="28"/>
          <w:szCs w:val="28"/>
        </w:rPr>
        <w:t xml:space="preserve">контроля, </w:t>
      </w:r>
      <w:r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090BB3" w:rsidRPr="00687E30">
        <w:rPr>
          <w:rFonts w:ascii="Times New Roman" w:hAnsi="Times New Roman" w:cs="Times New Roman"/>
          <w:sz w:val="28"/>
          <w:szCs w:val="28"/>
        </w:rPr>
        <w:t>принимать решени</w:t>
      </w:r>
      <w:r w:rsidR="00717DCB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устанавливать </w:t>
      </w:r>
      <w:r w:rsidR="00090BB3" w:rsidRPr="00687E30">
        <w:rPr>
          <w:rFonts w:ascii="Times New Roman" w:hAnsi="Times New Roman" w:cs="Times New Roman"/>
          <w:sz w:val="28"/>
          <w:szCs w:val="28"/>
        </w:rPr>
        <w:t>производственные и общечеловеческие отношения в современном обществе.</w:t>
      </w:r>
    </w:p>
    <w:p w:rsidR="00E66051" w:rsidRDefault="00090BB3" w:rsidP="00717DCB">
      <w:pPr>
        <w:pStyle w:val="a4"/>
        <w:spacing w:after="0" w:line="240" w:lineRule="auto"/>
        <w:ind w:left="-850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66051" w:rsidRPr="00687E30" w:rsidRDefault="006F4305" w:rsidP="00717DCB">
      <w:pPr>
        <w:pStyle w:val="a4"/>
        <w:spacing w:after="0" w:line="240" w:lineRule="auto"/>
        <w:ind w:left="-850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66051" w:rsidRPr="00687E30">
        <w:rPr>
          <w:rFonts w:ascii="Times New Roman" w:hAnsi="Times New Roman" w:cs="Times New Roman"/>
          <w:sz w:val="28"/>
          <w:szCs w:val="28"/>
        </w:rPr>
        <w:t>Распредел</w:t>
      </w:r>
      <w:r w:rsidR="00076608" w:rsidRPr="00687E30">
        <w:rPr>
          <w:rFonts w:ascii="Times New Roman" w:hAnsi="Times New Roman" w:cs="Times New Roman"/>
          <w:sz w:val="28"/>
          <w:szCs w:val="28"/>
        </w:rPr>
        <w:t>ять математический материал</w:t>
      </w:r>
      <w:r w:rsidR="00E66051" w:rsidRPr="00687E30">
        <w:rPr>
          <w:rFonts w:ascii="Times New Roman" w:hAnsi="Times New Roman" w:cs="Times New Roman"/>
          <w:sz w:val="28"/>
          <w:szCs w:val="28"/>
        </w:rPr>
        <w:t xml:space="preserve"> с учетом познавательных способностей </w:t>
      </w:r>
      <w:proofErr w:type="gramStart"/>
      <w:r w:rsidR="00E66051" w:rsidRPr="00687E30">
        <w:rPr>
          <w:rFonts w:ascii="Times New Roman" w:hAnsi="Times New Roman" w:cs="Times New Roman"/>
          <w:sz w:val="28"/>
          <w:szCs w:val="28"/>
        </w:rPr>
        <w:t>уча</w:t>
      </w:r>
      <w:r w:rsidR="00717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051" w:rsidRPr="00687E30">
        <w:rPr>
          <w:rFonts w:ascii="Times New Roman" w:hAnsi="Times New Roman" w:cs="Times New Roman"/>
          <w:sz w:val="28"/>
          <w:szCs w:val="28"/>
        </w:rPr>
        <w:t>ще</w:t>
      </w:r>
      <w:r w:rsidR="00F6036A">
        <w:rPr>
          <w:rFonts w:ascii="Times New Roman" w:hAnsi="Times New Roman" w:cs="Times New Roman"/>
          <w:sz w:val="28"/>
          <w:szCs w:val="28"/>
        </w:rPr>
        <w:t>й</w:t>
      </w:r>
      <w:r w:rsidR="00E66051" w:rsidRPr="00687E30"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 w:rsidR="00E66051" w:rsidRPr="00687E30">
        <w:rPr>
          <w:rFonts w:ascii="Times New Roman" w:hAnsi="Times New Roman" w:cs="Times New Roman"/>
          <w:sz w:val="28"/>
          <w:szCs w:val="28"/>
        </w:rPr>
        <w:t>.</w:t>
      </w:r>
    </w:p>
    <w:p w:rsidR="00E23CBE" w:rsidRDefault="006F4305" w:rsidP="00E23CBE">
      <w:pPr>
        <w:pStyle w:val="a4"/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6036A" w:rsidRPr="00687E30">
        <w:rPr>
          <w:rFonts w:ascii="Times New Roman" w:hAnsi="Times New Roman" w:cs="Times New Roman"/>
          <w:sz w:val="28"/>
          <w:szCs w:val="28"/>
        </w:rPr>
        <w:t>Изучать дроби и уметь п</w:t>
      </w:r>
      <w:r w:rsidR="00F6036A">
        <w:rPr>
          <w:rFonts w:ascii="Times New Roman" w:hAnsi="Times New Roman" w:cs="Times New Roman"/>
          <w:sz w:val="28"/>
          <w:szCs w:val="28"/>
        </w:rPr>
        <w:t xml:space="preserve">рименять </w:t>
      </w:r>
      <w:r w:rsidR="00E23CBE">
        <w:rPr>
          <w:rFonts w:ascii="Times New Roman" w:hAnsi="Times New Roman" w:cs="Times New Roman"/>
          <w:sz w:val="28"/>
          <w:szCs w:val="28"/>
        </w:rPr>
        <w:t>эти знания на практике.</w:t>
      </w:r>
    </w:p>
    <w:p w:rsidR="00090BB3" w:rsidRPr="00E23CBE" w:rsidRDefault="00E23CBE" w:rsidP="00717DCB">
      <w:pPr>
        <w:pStyle w:val="a4"/>
        <w:spacing w:after="0" w:line="240" w:lineRule="auto"/>
        <w:ind w:left="-850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6036A" w:rsidRPr="00F6036A">
        <w:rPr>
          <w:rFonts w:ascii="Times New Roman" w:hAnsi="Times New Roman" w:cs="Times New Roman"/>
          <w:sz w:val="28"/>
          <w:szCs w:val="28"/>
        </w:rPr>
        <w:t>Изучать геометрический 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6036A" w:rsidRPr="00F6036A">
        <w:rPr>
          <w:rFonts w:ascii="Times New Roman" w:hAnsi="Times New Roman" w:cs="Times New Roman"/>
          <w:sz w:val="28"/>
          <w:szCs w:val="28"/>
        </w:rPr>
        <w:t>положение предметов в пространстве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717D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036A" w:rsidRPr="00F6036A">
        <w:rPr>
          <w:rFonts w:ascii="Times New Roman" w:hAnsi="Times New Roman" w:cs="Times New Roman"/>
          <w:sz w:val="28"/>
          <w:szCs w:val="28"/>
        </w:rPr>
        <w:t>параллель</w:t>
      </w:r>
      <w:r w:rsidR="00717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36A" w:rsidRPr="00F6036A">
        <w:rPr>
          <w:rFonts w:ascii="Times New Roman" w:hAnsi="Times New Roman" w:cs="Times New Roman"/>
          <w:sz w:val="28"/>
          <w:szCs w:val="28"/>
        </w:rPr>
        <w:t>ные</w:t>
      </w:r>
      <w:proofErr w:type="spellEnd"/>
      <w:proofErr w:type="gramEnd"/>
      <w:r w:rsidR="00F6036A" w:rsidRPr="00F6036A">
        <w:rPr>
          <w:rFonts w:ascii="Times New Roman" w:hAnsi="Times New Roman" w:cs="Times New Roman"/>
          <w:sz w:val="28"/>
          <w:szCs w:val="28"/>
        </w:rPr>
        <w:t xml:space="preserve"> прямые, масштаб, высота треугольника, объем и периметр многоугольн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6036A" w:rsidRPr="00F6036A">
        <w:rPr>
          <w:rFonts w:ascii="Times New Roman" w:hAnsi="Times New Roman" w:cs="Times New Roman"/>
          <w:sz w:val="28"/>
          <w:szCs w:val="28"/>
        </w:rPr>
        <w:t>ка).</w:t>
      </w:r>
    </w:p>
    <w:p w:rsidR="00F6036A" w:rsidRDefault="00F6036A" w:rsidP="00E23CBE">
      <w:pPr>
        <w:spacing w:after="0" w:line="240" w:lineRule="auto"/>
        <w:ind w:left="-850" w:right="-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90BB3" w:rsidRPr="00221077">
        <w:rPr>
          <w:rFonts w:ascii="Times New Roman" w:hAnsi="Times New Roman" w:cs="Times New Roman"/>
          <w:b/>
          <w:sz w:val="28"/>
          <w:szCs w:val="28"/>
        </w:rPr>
        <w:t xml:space="preserve">Основное содержание </w:t>
      </w:r>
      <w:proofErr w:type="gramStart"/>
      <w:r w:rsidR="00090BB3" w:rsidRPr="00221077">
        <w:rPr>
          <w:rFonts w:ascii="Times New Roman" w:hAnsi="Times New Roman" w:cs="Times New Roman"/>
          <w:b/>
          <w:sz w:val="28"/>
          <w:szCs w:val="28"/>
        </w:rPr>
        <w:t>обучения по предмету</w:t>
      </w:r>
      <w:proofErr w:type="gramEnd"/>
      <w:r w:rsidR="00523B6D">
        <w:rPr>
          <w:rFonts w:ascii="Times New Roman" w:hAnsi="Times New Roman" w:cs="Times New Roman"/>
          <w:b/>
          <w:sz w:val="28"/>
          <w:szCs w:val="28"/>
        </w:rPr>
        <w:t>.</w:t>
      </w:r>
    </w:p>
    <w:p w:rsidR="00D570BB" w:rsidRPr="00D570BB" w:rsidRDefault="00717DCB" w:rsidP="00F6036A">
      <w:pPr>
        <w:spacing w:after="0" w:line="240" w:lineRule="auto"/>
        <w:ind w:left="-850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23B6D">
        <w:rPr>
          <w:rFonts w:ascii="Times New Roman" w:hAnsi="Times New Roman" w:cs="Times New Roman"/>
          <w:sz w:val="28"/>
          <w:szCs w:val="28"/>
        </w:rPr>
        <w:t>Программа рассчитана на 68</w:t>
      </w:r>
      <w:r w:rsidR="00FF0399" w:rsidRPr="00221077">
        <w:rPr>
          <w:rFonts w:ascii="Times New Roman" w:hAnsi="Times New Roman" w:cs="Times New Roman"/>
          <w:sz w:val="28"/>
          <w:szCs w:val="28"/>
        </w:rPr>
        <w:t xml:space="preserve"> часов, 2 часа в неделю.</w:t>
      </w:r>
    </w:p>
    <w:tbl>
      <w:tblPr>
        <w:tblStyle w:val="a3"/>
        <w:tblW w:w="0" w:type="auto"/>
        <w:tblInd w:w="-601" w:type="dxa"/>
        <w:tblLook w:val="04A0"/>
      </w:tblPr>
      <w:tblGrid>
        <w:gridCol w:w="709"/>
        <w:gridCol w:w="7797"/>
        <w:gridCol w:w="1666"/>
      </w:tblGrid>
      <w:tr w:rsidR="00090BB3" w:rsidTr="00744B7F">
        <w:tc>
          <w:tcPr>
            <w:tcW w:w="709" w:type="dxa"/>
          </w:tcPr>
          <w:p w:rsidR="003556D2" w:rsidRDefault="00090BB3" w:rsidP="00355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90BB3" w:rsidRDefault="00090BB3" w:rsidP="00355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97" w:type="dxa"/>
          </w:tcPr>
          <w:p w:rsidR="00090BB3" w:rsidRDefault="00090BB3" w:rsidP="00355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Разделы, темы</w:t>
            </w:r>
          </w:p>
        </w:tc>
        <w:tc>
          <w:tcPr>
            <w:tcW w:w="1666" w:type="dxa"/>
          </w:tcPr>
          <w:p w:rsidR="00090BB3" w:rsidRDefault="00090BB3" w:rsidP="00355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8F1E5C" w:rsidTr="00744B7F">
        <w:trPr>
          <w:trHeight w:val="300"/>
        </w:trPr>
        <w:tc>
          <w:tcPr>
            <w:tcW w:w="709" w:type="dxa"/>
          </w:tcPr>
          <w:p w:rsidR="008F1E5C" w:rsidRDefault="003556D2" w:rsidP="003C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7" w:type="dxa"/>
          </w:tcPr>
          <w:p w:rsidR="003C1BB2" w:rsidRDefault="003556D2" w:rsidP="00355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C08F9">
              <w:rPr>
                <w:rFonts w:ascii="Times New Roman" w:hAnsi="Times New Roman" w:cs="Times New Roman"/>
                <w:sz w:val="28"/>
                <w:szCs w:val="28"/>
              </w:rPr>
              <w:t>умерация.</w:t>
            </w:r>
          </w:p>
        </w:tc>
        <w:tc>
          <w:tcPr>
            <w:tcW w:w="1666" w:type="dxa"/>
          </w:tcPr>
          <w:p w:rsidR="008F1E5C" w:rsidRDefault="002D6AC1" w:rsidP="00355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F1E5C" w:rsidRPr="008F1E5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8F1E5C" w:rsidTr="00744B7F">
        <w:tc>
          <w:tcPr>
            <w:tcW w:w="709" w:type="dxa"/>
          </w:tcPr>
          <w:p w:rsidR="008F1E5C" w:rsidRDefault="00355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7" w:type="dxa"/>
          </w:tcPr>
          <w:p w:rsidR="008F1E5C" w:rsidRDefault="008F1E5C" w:rsidP="00355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E5C">
              <w:rPr>
                <w:rFonts w:ascii="Times New Roman" w:hAnsi="Times New Roman" w:cs="Times New Roman"/>
                <w:sz w:val="28"/>
                <w:szCs w:val="28"/>
              </w:rPr>
              <w:t>Еди</w:t>
            </w:r>
            <w:r w:rsidR="00CC08F9">
              <w:rPr>
                <w:rFonts w:ascii="Times New Roman" w:hAnsi="Times New Roman" w:cs="Times New Roman"/>
                <w:sz w:val="28"/>
                <w:szCs w:val="28"/>
              </w:rPr>
              <w:t>ницы измерения и их соотношение.</w:t>
            </w:r>
            <w:r w:rsidRPr="008F1E5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66" w:type="dxa"/>
          </w:tcPr>
          <w:p w:rsidR="008F1E5C" w:rsidRDefault="002D6AC1" w:rsidP="00355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F1E5C" w:rsidRPr="008F1E5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8F1E5C" w:rsidTr="00744B7F">
        <w:tc>
          <w:tcPr>
            <w:tcW w:w="709" w:type="dxa"/>
          </w:tcPr>
          <w:p w:rsidR="008F1E5C" w:rsidRDefault="00355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97" w:type="dxa"/>
          </w:tcPr>
          <w:p w:rsidR="008F1E5C" w:rsidRDefault="008F1E5C" w:rsidP="00355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E5C">
              <w:rPr>
                <w:rFonts w:ascii="Times New Roman" w:hAnsi="Times New Roman" w:cs="Times New Roman"/>
                <w:sz w:val="28"/>
                <w:szCs w:val="28"/>
              </w:rPr>
              <w:t>Дроби.</w:t>
            </w:r>
            <w:r w:rsidRPr="008F1E5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66" w:type="dxa"/>
          </w:tcPr>
          <w:p w:rsidR="008F1E5C" w:rsidRDefault="00A30722" w:rsidP="00355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1E5C" w:rsidRPr="008F1E5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A30722" w:rsidTr="00744B7F">
        <w:tc>
          <w:tcPr>
            <w:tcW w:w="709" w:type="dxa"/>
          </w:tcPr>
          <w:p w:rsidR="00A30722" w:rsidRDefault="00A30722" w:rsidP="00CD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97" w:type="dxa"/>
          </w:tcPr>
          <w:p w:rsidR="00A30722" w:rsidRPr="008F1E5C" w:rsidRDefault="00A30722" w:rsidP="00355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Проценты.</w:t>
            </w:r>
          </w:p>
        </w:tc>
        <w:tc>
          <w:tcPr>
            <w:tcW w:w="1666" w:type="dxa"/>
          </w:tcPr>
          <w:p w:rsidR="00A30722" w:rsidRDefault="00A30722" w:rsidP="00355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</w:tr>
      <w:tr w:rsidR="00E23CBE" w:rsidTr="00744B7F">
        <w:tc>
          <w:tcPr>
            <w:tcW w:w="709" w:type="dxa"/>
          </w:tcPr>
          <w:p w:rsidR="00E23CBE" w:rsidRDefault="00E23CBE" w:rsidP="006D2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97" w:type="dxa"/>
          </w:tcPr>
          <w:p w:rsidR="00E23CBE" w:rsidRDefault="00E23CBE" w:rsidP="00355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действия.</w:t>
            </w:r>
            <w:r w:rsidRPr="008F1E5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66" w:type="dxa"/>
          </w:tcPr>
          <w:p w:rsidR="00E23CBE" w:rsidRDefault="00E23CBE" w:rsidP="00355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F1E5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E23CBE" w:rsidTr="00744B7F">
        <w:tc>
          <w:tcPr>
            <w:tcW w:w="709" w:type="dxa"/>
          </w:tcPr>
          <w:p w:rsidR="00E23CBE" w:rsidRDefault="00E23CBE" w:rsidP="006D2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97" w:type="dxa"/>
          </w:tcPr>
          <w:p w:rsidR="00E23CBE" w:rsidRDefault="00E23CBE" w:rsidP="008F1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E5C">
              <w:rPr>
                <w:rFonts w:ascii="Times New Roman" w:hAnsi="Times New Roman" w:cs="Times New Roman"/>
                <w:sz w:val="28"/>
                <w:szCs w:val="28"/>
              </w:rPr>
              <w:t>Арифметические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1E5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66" w:type="dxa"/>
          </w:tcPr>
          <w:p w:rsidR="00E23CBE" w:rsidRDefault="00E23CBE" w:rsidP="00355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1E5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E23CBE" w:rsidTr="00744B7F">
        <w:tc>
          <w:tcPr>
            <w:tcW w:w="709" w:type="dxa"/>
          </w:tcPr>
          <w:p w:rsidR="00E23CBE" w:rsidRDefault="00E23CBE" w:rsidP="006D2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97" w:type="dxa"/>
          </w:tcPr>
          <w:p w:rsidR="00E23CBE" w:rsidRDefault="00E23CBE" w:rsidP="00355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E5C">
              <w:rPr>
                <w:rFonts w:ascii="Times New Roman" w:hAnsi="Times New Roman" w:cs="Times New Roman"/>
                <w:sz w:val="28"/>
                <w:szCs w:val="28"/>
              </w:rPr>
              <w:t>Геометрический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E23CBE" w:rsidRDefault="00E23CBE" w:rsidP="00355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F1E5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E23CBE" w:rsidTr="00744B7F">
        <w:tc>
          <w:tcPr>
            <w:tcW w:w="709" w:type="dxa"/>
          </w:tcPr>
          <w:p w:rsidR="00E23CBE" w:rsidRDefault="00E23CBE" w:rsidP="006D2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797" w:type="dxa"/>
          </w:tcPr>
          <w:p w:rsidR="00E23CBE" w:rsidRDefault="00E23CBE" w:rsidP="00355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E5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1E5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66" w:type="dxa"/>
          </w:tcPr>
          <w:p w:rsidR="00E23CBE" w:rsidRDefault="00E23CBE" w:rsidP="00355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F1E5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E23CBE" w:rsidTr="00744B7F">
        <w:tc>
          <w:tcPr>
            <w:tcW w:w="709" w:type="dxa"/>
          </w:tcPr>
          <w:p w:rsidR="00E23CBE" w:rsidRDefault="00E23CBE" w:rsidP="006D2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797" w:type="dxa"/>
          </w:tcPr>
          <w:p w:rsidR="00E23CBE" w:rsidRPr="008F1E5C" w:rsidRDefault="00E23CBE" w:rsidP="00355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Викторина: «Юный эрудит».</w:t>
            </w:r>
          </w:p>
        </w:tc>
        <w:tc>
          <w:tcPr>
            <w:tcW w:w="1666" w:type="dxa"/>
          </w:tcPr>
          <w:p w:rsidR="00E23CBE" w:rsidRDefault="00E23CBE" w:rsidP="00355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23CBE" w:rsidTr="00744B7F">
        <w:tc>
          <w:tcPr>
            <w:tcW w:w="709" w:type="dxa"/>
          </w:tcPr>
          <w:p w:rsidR="00E23CBE" w:rsidRDefault="00E23CBE" w:rsidP="006D2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797" w:type="dxa"/>
          </w:tcPr>
          <w:p w:rsidR="00E23CBE" w:rsidRPr="008F1E5C" w:rsidRDefault="00E23CBE" w:rsidP="00355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год.</w:t>
            </w:r>
          </w:p>
        </w:tc>
        <w:tc>
          <w:tcPr>
            <w:tcW w:w="1666" w:type="dxa"/>
          </w:tcPr>
          <w:p w:rsidR="00E23CBE" w:rsidRDefault="00E23CBE" w:rsidP="00355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23CBE" w:rsidTr="00744B7F">
        <w:tc>
          <w:tcPr>
            <w:tcW w:w="709" w:type="dxa"/>
          </w:tcPr>
          <w:p w:rsidR="00E23CBE" w:rsidRDefault="00E23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797" w:type="dxa"/>
          </w:tcPr>
          <w:p w:rsidR="00E23CBE" w:rsidRPr="008F1E5C" w:rsidRDefault="00E23CBE" w:rsidP="00CD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66" w:type="dxa"/>
          </w:tcPr>
          <w:p w:rsidR="00E23CBE" w:rsidRDefault="00E23CBE" w:rsidP="00CD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ч</w:t>
            </w:r>
          </w:p>
        </w:tc>
      </w:tr>
    </w:tbl>
    <w:p w:rsidR="00090BB3" w:rsidRPr="00153FFC" w:rsidRDefault="00F6036A" w:rsidP="00BE52FB">
      <w:pPr>
        <w:spacing w:after="0" w:line="240" w:lineRule="auto"/>
        <w:ind w:left="-850" w:right="-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83C9E" w:rsidRPr="00153FFC">
        <w:rPr>
          <w:rFonts w:ascii="Times New Roman" w:hAnsi="Times New Roman" w:cs="Times New Roman"/>
          <w:b/>
          <w:sz w:val="28"/>
          <w:szCs w:val="28"/>
        </w:rPr>
        <w:t>Формы</w:t>
      </w:r>
      <w:r w:rsidR="005D06AB">
        <w:rPr>
          <w:rFonts w:ascii="Times New Roman" w:hAnsi="Times New Roman" w:cs="Times New Roman"/>
          <w:b/>
          <w:sz w:val="28"/>
          <w:szCs w:val="28"/>
        </w:rPr>
        <w:t xml:space="preserve"> текущего контроля успеваемости.</w:t>
      </w:r>
    </w:p>
    <w:p w:rsidR="00CC08F9" w:rsidRPr="00DA4BB0" w:rsidRDefault="00BE52FB" w:rsidP="00BE52FB">
      <w:pPr>
        <w:pStyle w:val="a4"/>
        <w:spacing w:after="0" w:line="240" w:lineRule="auto"/>
        <w:ind w:left="-850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C08F9" w:rsidRPr="00DA4BB0">
        <w:rPr>
          <w:rFonts w:ascii="Times New Roman" w:hAnsi="Times New Roman" w:cs="Times New Roman"/>
          <w:sz w:val="28"/>
          <w:szCs w:val="28"/>
        </w:rPr>
        <w:t>Устный и письменный счет без помощи калькулятора;</w:t>
      </w:r>
    </w:p>
    <w:p w:rsidR="00CC08F9" w:rsidRPr="00DA4BB0" w:rsidRDefault="00BE52FB" w:rsidP="00BE52FB">
      <w:pPr>
        <w:pStyle w:val="a4"/>
        <w:spacing w:after="0" w:line="240" w:lineRule="auto"/>
        <w:ind w:left="-850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53FFC" w:rsidRPr="00DA4BB0">
        <w:rPr>
          <w:rFonts w:ascii="Times New Roman" w:hAnsi="Times New Roman" w:cs="Times New Roman"/>
          <w:sz w:val="28"/>
          <w:szCs w:val="28"/>
        </w:rPr>
        <w:t>р</w:t>
      </w:r>
      <w:r w:rsidR="00CC08F9" w:rsidRPr="00DA4BB0">
        <w:rPr>
          <w:rFonts w:ascii="Times New Roman" w:hAnsi="Times New Roman" w:cs="Times New Roman"/>
          <w:sz w:val="28"/>
          <w:szCs w:val="28"/>
        </w:rPr>
        <w:t>ешение арифметических задач в 2-3 действия;</w:t>
      </w:r>
    </w:p>
    <w:p w:rsidR="00BE52FB" w:rsidRDefault="00BE52FB" w:rsidP="00BE52FB">
      <w:pPr>
        <w:pStyle w:val="a4"/>
        <w:spacing w:after="0" w:line="240" w:lineRule="auto"/>
        <w:ind w:left="-850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53FFC" w:rsidRPr="00DA4BB0">
        <w:rPr>
          <w:rFonts w:ascii="Times New Roman" w:hAnsi="Times New Roman" w:cs="Times New Roman"/>
          <w:sz w:val="28"/>
          <w:szCs w:val="28"/>
        </w:rPr>
        <w:t>арифмет</w:t>
      </w:r>
      <w:r>
        <w:rPr>
          <w:rFonts w:ascii="Times New Roman" w:hAnsi="Times New Roman" w:cs="Times New Roman"/>
          <w:sz w:val="28"/>
          <w:szCs w:val="28"/>
        </w:rPr>
        <w:t xml:space="preserve">ические задачи на зависимость </w:t>
      </w:r>
      <w:r w:rsidR="00153FFC" w:rsidRPr="00DA4BB0">
        <w:rPr>
          <w:rFonts w:ascii="Times New Roman" w:hAnsi="Times New Roman" w:cs="Times New Roman"/>
          <w:sz w:val="28"/>
          <w:szCs w:val="28"/>
        </w:rPr>
        <w:t>между временем, скоростью и расстоянием;</w:t>
      </w:r>
    </w:p>
    <w:p w:rsidR="00153FFC" w:rsidRPr="00BE52FB" w:rsidRDefault="00BE52FB" w:rsidP="00BE52FB">
      <w:pPr>
        <w:pStyle w:val="a4"/>
        <w:spacing w:after="0" w:line="240" w:lineRule="auto"/>
        <w:ind w:left="-850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53FFC" w:rsidRPr="00BE52FB">
        <w:rPr>
          <w:rFonts w:ascii="Times New Roman" w:hAnsi="Times New Roman" w:cs="Times New Roman"/>
          <w:sz w:val="28"/>
          <w:szCs w:val="28"/>
        </w:rPr>
        <w:t>ар</w:t>
      </w:r>
      <w:r w:rsidR="00DA4BB0" w:rsidRPr="00BE52FB">
        <w:rPr>
          <w:rFonts w:ascii="Times New Roman" w:hAnsi="Times New Roman" w:cs="Times New Roman"/>
          <w:sz w:val="28"/>
          <w:szCs w:val="28"/>
        </w:rPr>
        <w:t>ифметические действия</w:t>
      </w:r>
      <w:r w:rsidR="00153FFC" w:rsidRPr="00BE52FB">
        <w:rPr>
          <w:rFonts w:ascii="Times New Roman" w:hAnsi="Times New Roman" w:cs="Times New Roman"/>
          <w:sz w:val="28"/>
          <w:szCs w:val="28"/>
        </w:rPr>
        <w:t xml:space="preserve"> с дробями;</w:t>
      </w:r>
    </w:p>
    <w:p w:rsidR="00153FFC" w:rsidRPr="00DA4BB0" w:rsidRDefault="00BE52FB" w:rsidP="00BE52FB">
      <w:pPr>
        <w:pStyle w:val="a4"/>
        <w:spacing w:after="0" w:line="240" w:lineRule="auto"/>
        <w:ind w:left="-850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A4BB0" w:rsidRPr="00DA4BB0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153FFC" w:rsidRPr="00DA4BB0">
        <w:rPr>
          <w:rFonts w:ascii="Times New Roman" w:hAnsi="Times New Roman" w:cs="Times New Roman"/>
          <w:sz w:val="28"/>
          <w:szCs w:val="28"/>
        </w:rPr>
        <w:t>г</w:t>
      </w:r>
      <w:r w:rsidR="00DA4BB0" w:rsidRPr="00DA4BB0">
        <w:rPr>
          <w:rFonts w:ascii="Times New Roman" w:hAnsi="Times New Roman" w:cs="Times New Roman"/>
          <w:sz w:val="28"/>
          <w:szCs w:val="28"/>
        </w:rPr>
        <w:t>еометрического характера на вычисление</w:t>
      </w:r>
      <w:r w:rsidR="00153FFC" w:rsidRPr="00DA4BB0">
        <w:rPr>
          <w:rFonts w:ascii="Times New Roman" w:hAnsi="Times New Roman" w:cs="Times New Roman"/>
          <w:sz w:val="28"/>
          <w:szCs w:val="28"/>
        </w:rPr>
        <w:t xml:space="preserve"> расстояния по данному масштабу;</w:t>
      </w:r>
    </w:p>
    <w:p w:rsidR="00153FFC" w:rsidRDefault="00BE52FB" w:rsidP="00BE52FB">
      <w:pPr>
        <w:pStyle w:val="a4"/>
        <w:spacing w:after="0" w:line="240" w:lineRule="auto"/>
        <w:ind w:left="-850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53FFC" w:rsidRPr="00DA4BB0">
        <w:rPr>
          <w:rFonts w:ascii="Times New Roman" w:hAnsi="Times New Roman" w:cs="Times New Roman"/>
          <w:sz w:val="28"/>
          <w:szCs w:val="28"/>
        </w:rPr>
        <w:t>задачи</w:t>
      </w:r>
      <w:r w:rsidR="00DA4BB0" w:rsidRPr="00DA4BB0">
        <w:rPr>
          <w:rFonts w:ascii="Times New Roman" w:hAnsi="Times New Roman" w:cs="Times New Roman"/>
          <w:sz w:val="28"/>
          <w:szCs w:val="28"/>
        </w:rPr>
        <w:t>геометрического характера на вычисление пер</w:t>
      </w:r>
      <w:r w:rsidR="00DA4BB0">
        <w:rPr>
          <w:rFonts w:ascii="Times New Roman" w:hAnsi="Times New Roman" w:cs="Times New Roman"/>
          <w:sz w:val="28"/>
          <w:szCs w:val="28"/>
        </w:rPr>
        <w:t>иметра многоугольника;</w:t>
      </w:r>
    </w:p>
    <w:p w:rsidR="00E23CBE" w:rsidRDefault="00BE52FB" w:rsidP="00E23CBE">
      <w:pPr>
        <w:pStyle w:val="a4"/>
        <w:spacing w:after="0" w:line="240" w:lineRule="auto"/>
        <w:ind w:left="-850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A4BB0">
        <w:rPr>
          <w:rFonts w:ascii="Times New Roman" w:hAnsi="Times New Roman" w:cs="Times New Roman"/>
          <w:sz w:val="28"/>
          <w:szCs w:val="28"/>
        </w:rPr>
        <w:t>контрольные работы.</w:t>
      </w:r>
    </w:p>
    <w:p w:rsidR="00F87326" w:rsidRDefault="00F6036A" w:rsidP="00E23CBE">
      <w:pPr>
        <w:pStyle w:val="a4"/>
        <w:spacing w:after="0" w:line="240" w:lineRule="auto"/>
        <w:ind w:left="-850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E23CBE">
        <w:rPr>
          <w:rFonts w:ascii="Times New Roman" w:hAnsi="Times New Roman" w:cs="Times New Roman"/>
          <w:b/>
          <w:sz w:val="28"/>
          <w:szCs w:val="28"/>
        </w:rPr>
        <w:t>Требования к подготовке учащей</w:t>
      </w:r>
      <w:r w:rsidR="00D83C9E" w:rsidRPr="00D83C9E">
        <w:rPr>
          <w:rFonts w:ascii="Times New Roman" w:hAnsi="Times New Roman" w:cs="Times New Roman"/>
          <w:b/>
          <w:sz w:val="28"/>
          <w:szCs w:val="28"/>
        </w:rPr>
        <w:t xml:space="preserve">ся.            </w:t>
      </w:r>
      <w:r w:rsidR="00717D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E23CBE">
        <w:rPr>
          <w:rFonts w:ascii="Times New Roman" w:hAnsi="Times New Roman" w:cs="Times New Roman"/>
          <w:sz w:val="28"/>
          <w:szCs w:val="28"/>
        </w:rPr>
        <w:t>Учащая</w:t>
      </w:r>
      <w:r w:rsidR="00D83C9E" w:rsidRPr="00D83C9E">
        <w:rPr>
          <w:rFonts w:ascii="Times New Roman" w:hAnsi="Times New Roman" w:cs="Times New Roman"/>
          <w:sz w:val="28"/>
          <w:szCs w:val="28"/>
        </w:rPr>
        <w:t xml:space="preserve">ся </w:t>
      </w:r>
      <w:r w:rsidR="00F87326">
        <w:rPr>
          <w:rFonts w:ascii="Times New Roman" w:hAnsi="Times New Roman" w:cs="Times New Roman"/>
          <w:sz w:val="28"/>
          <w:szCs w:val="28"/>
        </w:rPr>
        <w:t xml:space="preserve">усвоит базовые представления </w:t>
      </w:r>
      <w:proofErr w:type="gramStart"/>
      <w:r w:rsidR="00F8732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87326">
        <w:rPr>
          <w:rFonts w:ascii="Times New Roman" w:hAnsi="Times New Roman" w:cs="Times New Roman"/>
          <w:sz w:val="28"/>
          <w:szCs w:val="28"/>
        </w:rPr>
        <w:t xml:space="preserve"> (об):</w:t>
      </w:r>
    </w:p>
    <w:p w:rsidR="00F87326" w:rsidRPr="00F87326" w:rsidRDefault="00F87326" w:rsidP="0065127A">
      <w:pPr>
        <w:pStyle w:val="a4"/>
        <w:numPr>
          <w:ilvl w:val="0"/>
          <w:numId w:val="16"/>
        </w:num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proofErr w:type="gramStart"/>
      <w:r w:rsidRPr="00F87326">
        <w:rPr>
          <w:rFonts w:ascii="Times New Roman" w:hAnsi="Times New Roman" w:cs="Times New Roman"/>
          <w:sz w:val="28"/>
          <w:szCs w:val="28"/>
        </w:rPr>
        <w:t>Проценте</w:t>
      </w:r>
      <w:proofErr w:type="gramEnd"/>
      <w:r w:rsidRPr="00F87326">
        <w:rPr>
          <w:rFonts w:ascii="Times New Roman" w:hAnsi="Times New Roman" w:cs="Times New Roman"/>
          <w:sz w:val="28"/>
          <w:szCs w:val="28"/>
        </w:rPr>
        <w:t>;</w:t>
      </w:r>
    </w:p>
    <w:p w:rsidR="00F87326" w:rsidRPr="00F87326" w:rsidRDefault="00F87326" w:rsidP="0065127A">
      <w:pPr>
        <w:pStyle w:val="a4"/>
        <w:numPr>
          <w:ilvl w:val="0"/>
          <w:numId w:val="16"/>
        </w:num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proofErr w:type="gramStart"/>
      <w:r w:rsidRPr="00F87326">
        <w:rPr>
          <w:rFonts w:ascii="Times New Roman" w:hAnsi="Times New Roman" w:cs="Times New Roman"/>
          <w:sz w:val="28"/>
          <w:szCs w:val="28"/>
        </w:rPr>
        <w:t>нахождении</w:t>
      </w:r>
      <w:proofErr w:type="gramEnd"/>
      <w:r w:rsidRPr="00F87326">
        <w:rPr>
          <w:rFonts w:ascii="Times New Roman" w:hAnsi="Times New Roman" w:cs="Times New Roman"/>
          <w:sz w:val="28"/>
          <w:szCs w:val="28"/>
        </w:rPr>
        <w:t xml:space="preserve"> одного процента от числа;</w:t>
      </w:r>
    </w:p>
    <w:p w:rsidR="00F87326" w:rsidRPr="00F87326" w:rsidRDefault="00F87326" w:rsidP="0065127A">
      <w:pPr>
        <w:pStyle w:val="a4"/>
        <w:numPr>
          <w:ilvl w:val="0"/>
          <w:numId w:val="16"/>
        </w:num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F87326">
        <w:rPr>
          <w:rFonts w:ascii="Times New Roman" w:hAnsi="Times New Roman" w:cs="Times New Roman"/>
          <w:sz w:val="28"/>
          <w:szCs w:val="28"/>
        </w:rPr>
        <w:t>нахож</w:t>
      </w:r>
      <w:r w:rsidR="00C84E9E">
        <w:rPr>
          <w:rFonts w:ascii="Times New Roman" w:hAnsi="Times New Roman" w:cs="Times New Roman"/>
          <w:sz w:val="28"/>
          <w:szCs w:val="28"/>
        </w:rPr>
        <w:t>дение числа по одной его части (</w:t>
      </w:r>
      <w:r w:rsidRPr="00F87326">
        <w:rPr>
          <w:rFonts w:ascii="Times New Roman" w:hAnsi="Times New Roman" w:cs="Times New Roman"/>
          <w:sz w:val="28"/>
          <w:szCs w:val="28"/>
        </w:rPr>
        <w:t>проценту);</w:t>
      </w:r>
    </w:p>
    <w:p w:rsidR="00F87326" w:rsidRPr="00F87326" w:rsidRDefault="00F87326" w:rsidP="0065127A">
      <w:pPr>
        <w:pStyle w:val="a4"/>
        <w:numPr>
          <w:ilvl w:val="0"/>
          <w:numId w:val="16"/>
        </w:num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F87326">
        <w:rPr>
          <w:rFonts w:ascii="Times New Roman" w:hAnsi="Times New Roman" w:cs="Times New Roman"/>
          <w:sz w:val="28"/>
          <w:szCs w:val="28"/>
        </w:rPr>
        <w:t>объеме</w:t>
      </w:r>
      <w:r w:rsidR="00C84E9E">
        <w:rPr>
          <w:rFonts w:ascii="Times New Roman" w:hAnsi="Times New Roman" w:cs="Times New Roman"/>
          <w:sz w:val="28"/>
          <w:szCs w:val="28"/>
        </w:rPr>
        <w:t>прямоугольного параллелепипеда (</w:t>
      </w:r>
      <w:r w:rsidRPr="00F87326">
        <w:rPr>
          <w:rFonts w:ascii="Times New Roman" w:hAnsi="Times New Roman" w:cs="Times New Roman"/>
          <w:sz w:val="28"/>
          <w:szCs w:val="28"/>
        </w:rPr>
        <w:t>куба);</w:t>
      </w:r>
    </w:p>
    <w:p w:rsidR="00F87326" w:rsidRPr="00F87326" w:rsidRDefault="00F87326" w:rsidP="0065127A">
      <w:pPr>
        <w:pStyle w:val="a4"/>
        <w:numPr>
          <w:ilvl w:val="0"/>
          <w:numId w:val="16"/>
        </w:num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F87326">
        <w:rPr>
          <w:rFonts w:ascii="Times New Roman" w:hAnsi="Times New Roman" w:cs="Times New Roman"/>
          <w:sz w:val="28"/>
          <w:szCs w:val="28"/>
        </w:rPr>
        <w:t xml:space="preserve">кубических </w:t>
      </w:r>
      <w:proofErr w:type="gramStart"/>
      <w:r w:rsidRPr="00F87326">
        <w:rPr>
          <w:rFonts w:ascii="Times New Roman" w:hAnsi="Times New Roman" w:cs="Times New Roman"/>
          <w:sz w:val="28"/>
          <w:szCs w:val="28"/>
        </w:rPr>
        <w:t>единицах</w:t>
      </w:r>
      <w:proofErr w:type="gramEnd"/>
      <w:r w:rsidRPr="00F87326">
        <w:rPr>
          <w:rFonts w:ascii="Times New Roman" w:hAnsi="Times New Roman" w:cs="Times New Roman"/>
          <w:sz w:val="28"/>
          <w:szCs w:val="28"/>
        </w:rPr>
        <w:t xml:space="preserve"> измерения;</w:t>
      </w:r>
    </w:p>
    <w:p w:rsidR="00F87326" w:rsidRPr="00F87326" w:rsidRDefault="00F87326" w:rsidP="0065127A">
      <w:pPr>
        <w:pStyle w:val="a4"/>
        <w:numPr>
          <w:ilvl w:val="0"/>
          <w:numId w:val="16"/>
        </w:num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F87326">
        <w:rPr>
          <w:rFonts w:ascii="Times New Roman" w:hAnsi="Times New Roman" w:cs="Times New Roman"/>
          <w:sz w:val="28"/>
          <w:szCs w:val="28"/>
        </w:rPr>
        <w:t>призме, пирамиде.</w:t>
      </w:r>
    </w:p>
    <w:p w:rsidR="00F87326" w:rsidRDefault="00E23CBE" w:rsidP="006E284C">
      <w:pPr>
        <w:spacing w:after="0" w:line="240" w:lineRule="auto"/>
        <w:ind w:left="-850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Учащая</w:t>
      </w:r>
      <w:r w:rsidR="00F87326" w:rsidRPr="00F87326">
        <w:rPr>
          <w:rFonts w:ascii="Times New Roman" w:hAnsi="Times New Roman" w:cs="Times New Roman"/>
          <w:sz w:val="28"/>
          <w:szCs w:val="28"/>
        </w:rPr>
        <w:t>ся</w:t>
      </w:r>
      <w:r w:rsidR="00F87326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F87326" w:rsidRDefault="00F87326" w:rsidP="006E284C">
      <w:pPr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читать, записывать и сравнивать целые числа в пределах 1000000;</w:t>
      </w:r>
    </w:p>
    <w:p w:rsidR="00F87326" w:rsidRDefault="002B3601" w:rsidP="006E284C">
      <w:pPr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складывать и вычитать целые числа в пределах 1000</w:t>
      </w:r>
      <w:r w:rsidR="00E23CBE">
        <w:rPr>
          <w:rFonts w:ascii="Times New Roman" w:hAnsi="Times New Roman" w:cs="Times New Roman"/>
          <w:sz w:val="28"/>
          <w:szCs w:val="28"/>
        </w:rPr>
        <w:t xml:space="preserve">000 и числа, полученные при </w:t>
      </w:r>
      <w:proofErr w:type="gramStart"/>
      <w:r w:rsidR="00E23CBE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мерении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B3601" w:rsidRDefault="002B3601" w:rsidP="006E284C">
      <w:pPr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3.умножать и делить эти числа на двузначное число;</w:t>
      </w:r>
    </w:p>
    <w:p w:rsidR="002B3601" w:rsidRDefault="002B3601" w:rsidP="006E284C">
      <w:pPr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выполнять арифметические действия с числами в пределах 1000000с </w:t>
      </w:r>
      <w:r w:rsidR="006E284C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E284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калькулятора;</w:t>
      </w:r>
    </w:p>
    <w:p w:rsidR="002B3601" w:rsidRDefault="006E284C" w:rsidP="006E284C">
      <w:pPr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B3601">
        <w:rPr>
          <w:rFonts w:ascii="Times New Roman" w:hAnsi="Times New Roman" w:cs="Times New Roman"/>
          <w:sz w:val="28"/>
          <w:szCs w:val="28"/>
        </w:rPr>
        <w:t>выполнение арифметических действий с десятичными дробями с использованием калькулятора;</w:t>
      </w:r>
    </w:p>
    <w:p w:rsidR="002B3601" w:rsidRDefault="002B3601" w:rsidP="006E284C">
      <w:pPr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находить один и несколько процентов от числа;</w:t>
      </w:r>
    </w:p>
    <w:p w:rsidR="002B3601" w:rsidRDefault="002B3601" w:rsidP="006E284C">
      <w:pPr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находить число по одной его части (проценту);</w:t>
      </w:r>
    </w:p>
    <w:p w:rsidR="002B3601" w:rsidRDefault="002B3601" w:rsidP="006E284C">
      <w:pPr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решать задачи на встречное и движение в разных направлениях;</w:t>
      </w:r>
    </w:p>
    <w:p w:rsidR="002B3601" w:rsidRDefault="002B3601" w:rsidP="006E284C">
      <w:pPr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решать простые и составные за</w:t>
      </w:r>
      <w:r w:rsidR="00E23CBE">
        <w:rPr>
          <w:rFonts w:ascii="Times New Roman" w:hAnsi="Times New Roman" w:cs="Times New Roman"/>
          <w:sz w:val="28"/>
          <w:szCs w:val="28"/>
        </w:rPr>
        <w:t xml:space="preserve">дачи геометрического характера </w:t>
      </w:r>
      <w:r>
        <w:rPr>
          <w:rFonts w:ascii="Times New Roman" w:hAnsi="Times New Roman" w:cs="Times New Roman"/>
          <w:sz w:val="28"/>
          <w:szCs w:val="28"/>
        </w:rPr>
        <w:t>на вычисление объема прямоугольного параллелепипеда (куба);</w:t>
      </w:r>
    </w:p>
    <w:p w:rsidR="002B3601" w:rsidRDefault="002B3601" w:rsidP="006E284C">
      <w:pPr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10.измерять и вычислять объем прямоугольного параллелепипеда (куба) в кубических единицах;</w:t>
      </w:r>
    </w:p>
    <w:p w:rsidR="00E23CBE" w:rsidRDefault="00D570BB" w:rsidP="006E284C">
      <w:pPr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11.у</w:t>
      </w:r>
      <w:r w:rsidR="002B3601">
        <w:rPr>
          <w:rFonts w:ascii="Times New Roman" w:hAnsi="Times New Roman" w:cs="Times New Roman"/>
          <w:sz w:val="28"/>
          <w:szCs w:val="28"/>
        </w:rPr>
        <w:t>знавать и называть геометрические тела:</w:t>
      </w:r>
      <w:r w:rsidR="00E23CBE">
        <w:rPr>
          <w:rFonts w:ascii="Times New Roman" w:hAnsi="Times New Roman" w:cs="Times New Roman"/>
          <w:sz w:val="28"/>
          <w:szCs w:val="28"/>
        </w:rPr>
        <w:t>призма, пирамида.</w:t>
      </w:r>
    </w:p>
    <w:p w:rsidR="00662579" w:rsidRDefault="00E23CBE" w:rsidP="006E284C">
      <w:pPr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Учащая</w:t>
      </w:r>
      <w:r w:rsidR="00D570BB">
        <w:rPr>
          <w:rFonts w:ascii="Times New Roman" w:hAnsi="Times New Roman" w:cs="Times New Roman"/>
          <w:sz w:val="28"/>
          <w:szCs w:val="28"/>
        </w:rPr>
        <w:t>ся получит возможность научиться:</w:t>
      </w:r>
    </w:p>
    <w:p w:rsidR="00E23CBE" w:rsidRDefault="006E284C" w:rsidP="006E284C">
      <w:pPr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считать, сравнивать, округлять числа в пределах 1000000;</w:t>
      </w:r>
    </w:p>
    <w:p w:rsidR="006E284C" w:rsidRDefault="006E284C" w:rsidP="006E284C">
      <w:pPr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выделять классы и разряды в числах;</w:t>
      </w:r>
    </w:p>
    <w:p w:rsidR="006E284C" w:rsidRDefault="006E284C" w:rsidP="006E284C">
      <w:pPr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выполнять арифметические действия разрядных единиц в пределах 1000000 безпере хода и с переходом через 3-4 десятичных разряда;</w:t>
      </w:r>
    </w:p>
    <w:p w:rsidR="006E284C" w:rsidRDefault="006E284C" w:rsidP="006E284C">
      <w:pPr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умножать и делить разрядные единицы на однозначное число в пределах 1000000 (без калькулятора);</w:t>
      </w:r>
    </w:p>
    <w:p w:rsidR="006E284C" w:rsidRDefault="006E284C" w:rsidP="006E284C">
      <w:pPr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находить одну или несколько частей числа;</w:t>
      </w:r>
    </w:p>
    <w:p w:rsidR="006E284C" w:rsidRDefault="006E284C" w:rsidP="006E284C">
      <w:pPr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решать арифметические задачи в 2-3 действия.</w:t>
      </w:r>
    </w:p>
    <w:p w:rsidR="00C84E9E" w:rsidRDefault="00C84E9E" w:rsidP="006E284C">
      <w:pPr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C84E9E" w:rsidRDefault="00C84E9E" w:rsidP="006E284C">
      <w:pPr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C84E9E" w:rsidRDefault="00C84E9E" w:rsidP="006E284C">
      <w:pPr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D570BB" w:rsidRDefault="00D570BB" w:rsidP="006E284C">
      <w:pPr>
        <w:spacing w:after="0" w:line="240" w:lineRule="auto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EC6E62" w:rsidRDefault="00EC6E62" w:rsidP="00EC6E62">
      <w:pPr>
        <w:spacing w:after="0" w:line="240" w:lineRule="auto"/>
        <w:ind w:left="-850" w:right="-283"/>
        <w:rPr>
          <w:rFonts w:ascii="Times New Roman" w:hAnsi="Times New Roman" w:cs="Times New Roman"/>
          <w:sz w:val="28"/>
          <w:szCs w:val="28"/>
        </w:rPr>
      </w:pPr>
    </w:p>
    <w:p w:rsidR="00EC6E62" w:rsidRDefault="00EC6E62" w:rsidP="00EC6E62">
      <w:pPr>
        <w:spacing w:after="0" w:line="240" w:lineRule="auto"/>
        <w:ind w:left="-850" w:right="-283"/>
        <w:rPr>
          <w:rFonts w:ascii="Times New Roman" w:hAnsi="Times New Roman" w:cs="Times New Roman"/>
          <w:sz w:val="28"/>
          <w:szCs w:val="28"/>
        </w:rPr>
      </w:pPr>
    </w:p>
    <w:p w:rsidR="00EC6E62" w:rsidRDefault="00EC6E62" w:rsidP="00EC6E62">
      <w:pPr>
        <w:spacing w:after="0" w:line="240" w:lineRule="auto"/>
        <w:ind w:left="-850" w:right="-283"/>
        <w:rPr>
          <w:rFonts w:ascii="Times New Roman" w:hAnsi="Times New Roman" w:cs="Times New Roman"/>
          <w:sz w:val="28"/>
          <w:szCs w:val="28"/>
        </w:rPr>
      </w:pPr>
    </w:p>
    <w:p w:rsidR="00EC6E62" w:rsidRPr="00EC6E62" w:rsidRDefault="00EC6E62" w:rsidP="00EC6E62">
      <w:pPr>
        <w:spacing w:after="0" w:line="240" w:lineRule="auto"/>
        <w:ind w:left="-850" w:right="-283"/>
        <w:rPr>
          <w:rFonts w:ascii="Times New Roman" w:hAnsi="Times New Roman" w:cs="Times New Roman"/>
          <w:sz w:val="28"/>
          <w:szCs w:val="28"/>
        </w:rPr>
      </w:pPr>
    </w:p>
    <w:p w:rsidR="008048DF" w:rsidRPr="00717DCB" w:rsidRDefault="008048DF" w:rsidP="00717DCB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</w:p>
    <w:p w:rsidR="00DE0114" w:rsidRDefault="00DE0114" w:rsidP="008048DF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E0114" w:rsidRDefault="00DE0114" w:rsidP="008048DF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0114" w:rsidRDefault="00DE0114" w:rsidP="008048DF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0114" w:rsidRDefault="00DE0114" w:rsidP="008048DF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5244" w:rsidRDefault="00975244" w:rsidP="009752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4BAA" w:rsidRDefault="000D4BAA" w:rsidP="000D4BAA">
      <w:pPr>
        <w:spacing w:after="0" w:line="240" w:lineRule="auto"/>
        <w:ind w:left="-850" w:right="-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BAA" w:rsidRPr="000D4BAA" w:rsidRDefault="000D4BAA" w:rsidP="000D4BAA">
      <w:pPr>
        <w:spacing w:after="0" w:line="240" w:lineRule="auto"/>
        <w:ind w:left="-850" w:right="-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BAA" w:rsidRDefault="000D4BAA" w:rsidP="00D635E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</w:p>
    <w:p w:rsidR="00C617D0" w:rsidRDefault="00C617D0" w:rsidP="00C617D0">
      <w:pPr>
        <w:spacing w:after="0" w:line="240" w:lineRule="auto"/>
        <w:ind w:left="-850" w:right="-283"/>
        <w:rPr>
          <w:rFonts w:ascii="Times New Roman" w:hAnsi="Times New Roman" w:cs="Times New Roman"/>
          <w:b/>
          <w:sz w:val="28"/>
          <w:szCs w:val="28"/>
        </w:rPr>
      </w:pPr>
    </w:p>
    <w:sectPr w:rsidR="00C617D0" w:rsidSect="00393D4C">
      <w:headerReference w:type="default" r:id="rId8"/>
      <w:footerReference w:type="default" r:id="rId9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44B" w:rsidRDefault="00F0244B" w:rsidP="00AD7E92">
      <w:pPr>
        <w:spacing w:after="0" w:line="240" w:lineRule="auto"/>
      </w:pPr>
      <w:r>
        <w:separator/>
      </w:r>
    </w:p>
  </w:endnote>
  <w:endnote w:type="continuationSeparator" w:id="1">
    <w:p w:rsidR="00F0244B" w:rsidRDefault="00F0244B" w:rsidP="00AD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44B" w:rsidRDefault="00F0244B">
    <w:pPr>
      <w:pStyle w:val="a7"/>
    </w:pPr>
  </w:p>
  <w:p w:rsidR="00F0244B" w:rsidRDefault="00F0244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44B" w:rsidRDefault="00F0244B" w:rsidP="00AD7E92">
      <w:pPr>
        <w:spacing w:after="0" w:line="240" w:lineRule="auto"/>
      </w:pPr>
      <w:r>
        <w:separator/>
      </w:r>
    </w:p>
  </w:footnote>
  <w:footnote w:type="continuationSeparator" w:id="1">
    <w:p w:rsidR="00F0244B" w:rsidRDefault="00F0244B" w:rsidP="00AD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44B" w:rsidRDefault="00F0244B">
    <w:pPr>
      <w:pStyle w:val="a5"/>
    </w:pPr>
  </w:p>
  <w:p w:rsidR="00F0244B" w:rsidRDefault="00F0244B">
    <w:pPr>
      <w:pStyle w:val="a5"/>
    </w:pPr>
  </w:p>
  <w:p w:rsidR="00F0244B" w:rsidRDefault="00F0244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C7B"/>
    <w:multiLevelType w:val="hybridMultilevel"/>
    <w:tmpl w:val="DC706E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70779"/>
    <w:multiLevelType w:val="hybridMultilevel"/>
    <w:tmpl w:val="9AE6FA62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2">
    <w:nsid w:val="14EA1747"/>
    <w:multiLevelType w:val="hybridMultilevel"/>
    <w:tmpl w:val="81D65D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E685B"/>
    <w:multiLevelType w:val="hybridMultilevel"/>
    <w:tmpl w:val="870077A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407BED"/>
    <w:multiLevelType w:val="hybridMultilevel"/>
    <w:tmpl w:val="29B8D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E2548"/>
    <w:multiLevelType w:val="hybridMultilevel"/>
    <w:tmpl w:val="E11CB122"/>
    <w:lvl w:ilvl="0" w:tplc="04190001">
      <w:start w:val="1"/>
      <w:numFmt w:val="bullet"/>
      <w:lvlText w:val=""/>
      <w:lvlJc w:val="left"/>
      <w:pPr>
        <w:ind w:left="-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</w:abstractNum>
  <w:abstractNum w:abstractNumId="6">
    <w:nsid w:val="29485D3B"/>
    <w:multiLevelType w:val="hybridMultilevel"/>
    <w:tmpl w:val="B574D832"/>
    <w:lvl w:ilvl="0" w:tplc="04190001">
      <w:start w:val="1"/>
      <w:numFmt w:val="bullet"/>
      <w:lvlText w:val=""/>
      <w:lvlJc w:val="left"/>
      <w:pPr>
        <w:ind w:left="-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</w:abstractNum>
  <w:abstractNum w:abstractNumId="7">
    <w:nsid w:val="2C6E3ECC"/>
    <w:multiLevelType w:val="hybridMultilevel"/>
    <w:tmpl w:val="B8E4B1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10B22"/>
    <w:multiLevelType w:val="hybridMultilevel"/>
    <w:tmpl w:val="82EE76F6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9">
    <w:nsid w:val="3E0203C3"/>
    <w:multiLevelType w:val="hybridMultilevel"/>
    <w:tmpl w:val="DD1C3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655CE"/>
    <w:multiLevelType w:val="hybridMultilevel"/>
    <w:tmpl w:val="FE5A4A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256E0"/>
    <w:multiLevelType w:val="hybridMultilevel"/>
    <w:tmpl w:val="32EC16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E5A59"/>
    <w:multiLevelType w:val="hybridMultilevel"/>
    <w:tmpl w:val="926EF4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82AEB"/>
    <w:multiLevelType w:val="hybridMultilevel"/>
    <w:tmpl w:val="5D74B8AE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4">
    <w:nsid w:val="50CB401D"/>
    <w:multiLevelType w:val="hybridMultilevel"/>
    <w:tmpl w:val="BBE4917C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5">
    <w:nsid w:val="54382C05"/>
    <w:multiLevelType w:val="hybridMultilevel"/>
    <w:tmpl w:val="F9E0B6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A47E2"/>
    <w:multiLevelType w:val="hybridMultilevel"/>
    <w:tmpl w:val="E41A78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022E47"/>
    <w:multiLevelType w:val="hybridMultilevel"/>
    <w:tmpl w:val="387093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5B54CF"/>
    <w:multiLevelType w:val="hybridMultilevel"/>
    <w:tmpl w:val="A1408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43193"/>
    <w:multiLevelType w:val="hybridMultilevel"/>
    <w:tmpl w:val="20B649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255BAA"/>
    <w:multiLevelType w:val="hybridMultilevel"/>
    <w:tmpl w:val="A64424AC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21">
    <w:nsid w:val="7D2967BD"/>
    <w:multiLevelType w:val="hybridMultilevel"/>
    <w:tmpl w:val="2A14BC52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22">
    <w:nsid w:val="7D2E2861"/>
    <w:multiLevelType w:val="hybridMultilevel"/>
    <w:tmpl w:val="9FF87F0E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17"/>
  </w:num>
  <w:num w:numId="5">
    <w:abstractNumId w:val="4"/>
  </w:num>
  <w:num w:numId="6">
    <w:abstractNumId w:val="15"/>
  </w:num>
  <w:num w:numId="7">
    <w:abstractNumId w:val="7"/>
  </w:num>
  <w:num w:numId="8">
    <w:abstractNumId w:val="19"/>
  </w:num>
  <w:num w:numId="9">
    <w:abstractNumId w:val="11"/>
  </w:num>
  <w:num w:numId="10">
    <w:abstractNumId w:val="18"/>
  </w:num>
  <w:num w:numId="11">
    <w:abstractNumId w:val="12"/>
  </w:num>
  <w:num w:numId="12">
    <w:abstractNumId w:val="0"/>
  </w:num>
  <w:num w:numId="13">
    <w:abstractNumId w:val="3"/>
  </w:num>
  <w:num w:numId="14">
    <w:abstractNumId w:val="8"/>
  </w:num>
  <w:num w:numId="15">
    <w:abstractNumId w:val="20"/>
  </w:num>
  <w:num w:numId="16">
    <w:abstractNumId w:val="14"/>
  </w:num>
  <w:num w:numId="17">
    <w:abstractNumId w:val="5"/>
  </w:num>
  <w:num w:numId="18">
    <w:abstractNumId w:val="9"/>
  </w:num>
  <w:num w:numId="19">
    <w:abstractNumId w:val="6"/>
  </w:num>
  <w:num w:numId="20">
    <w:abstractNumId w:val="13"/>
  </w:num>
  <w:num w:numId="21">
    <w:abstractNumId w:val="22"/>
  </w:num>
  <w:num w:numId="22">
    <w:abstractNumId w:val="1"/>
  </w:num>
  <w:num w:numId="23">
    <w:abstractNumId w:val="2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1617"/>
    <w:rsid w:val="00011DB9"/>
    <w:rsid w:val="000133CE"/>
    <w:rsid w:val="00013CD7"/>
    <w:rsid w:val="00023208"/>
    <w:rsid w:val="0002341B"/>
    <w:rsid w:val="000315C1"/>
    <w:rsid w:val="00050D0B"/>
    <w:rsid w:val="00053539"/>
    <w:rsid w:val="000720A1"/>
    <w:rsid w:val="00076536"/>
    <w:rsid w:val="00076608"/>
    <w:rsid w:val="00090BB3"/>
    <w:rsid w:val="00094159"/>
    <w:rsid w:val="00095DEC"/>
    <w:rsid w:val="000B6960"/>
    <w:rsid w:val="000B6E5F"/>
    <w:rsid w:val="000B7FDF"/>
    <w:rsid w:val="000C3B02"/>
    <w:rsid w:val="000D4BAA"/>
    <w:rsid w:val="00100417"/>
    <w:rsid w:val="00114C6F"/>
    <w:rsid w:val="00122F0D"/>
    <w:rsid w:val="001231EA"/>
    <w:rsid w:val="00132328"/>
    <w:rsid w:val="001529E1"/>
    <w:rsid w:val="00153FFC"/>
    <w:rsid w:val="0016492A"/>
    <w:rsid w:val="00190D93"/>
    <w:rsid w:val="001B43E4"/>
    <w:rsid w:val="001B774C"/>
    <w:rsid w:val="001C4304"/>
    <w:rsid w:val="001E1380"/>
    <w:rsid w:val="001E6D47"/>
    <w:rsid w:val="001F03BE"/>
    <w:rsid w:val="001F0ED8"/>
    <w:rsid w:val="001F3194"/>
    <w:rsid w:val="001F4C48"/>
    <w:rsid w:val="002008CD"/>
    <w:rsid w:val="00201D77"/>
    <w:rsid w:val="00211537"/>
    <w:rsid w:val="002155F5"/>
    <w:rsid w:val="002169D6"/>
    <w:rsid w:val="00221077"/>
    <w:rsid w:val="00224399"/>
    <w:rsid w:val="00224BBF"/>
    <w:rsid w:val="002278D8"/>
    <w:rsid w:val="00233478"/>
    <w:rsid w:val="00235240"/>
    <w:rsid w:val="002370BD"/>
    <w:rsid w:val="00237363"/>
    <w:rsid w:val="00240707"/>
    <w:rsid w:val="00242439"/>
    <w:rsid w:val="00244552"/>
    <w:rsid w:val="0025109B"/>
    <w:rsid w:val="00254411"/>
    <w:rsid w:val="00255E9B"/>
    <w:rsid w:val="002573E8"/>
    <w:rsid w:val="002837F2"/>
    <w:rsid w:val="002946FF"/>
    <w:rsid w:val="002A6023"/>
    <w:rsid w:val="002B3601"/>
    <w:rsid w:val="002C7FA6"/>
    <w:rsid w:val="002D1952"/>
    <w:rsid w:val="002D6301"/>
    <w:rsid w:val="002D6AC1"/>
    <w:rsid w:val="002E21AC"/>
    <w:rsid w:val="002E3AD3"/>
    <w:rsid w:val="002F2BEE"/>
    <w:rsid w:val="002F6351"/>
    <w:rsid w:val="00307BD1"/>
    <w:rsid w:val="00331F10"/>
    <w:rsid w:val="0034256A"/>
    <w:rsid w:val="00345AC2"/>
    <w:rsid w:val="00346538"/>
    <w:rsid w:val="003517AA"/>
    <w:rsid w:val="003556D2"/>
    <w:rsid w:val="00355A85"/>
    <w:rsid w:val="00357114"/>
    <w:rsid w:val="00376692"/>
    <w:rsid w:val="0037785C"/>
    <w:rsid w:val="00383EC8"/>
    <w:rsid w:val="00384EA3"/>
    <w:rsid w:val="00391CFE"/>
    <w:rsid w:val="00393D4C"/>
    <w:rsid w:val="0039543C"/>
    <w:rsid w:val="003A09DC"/>
    <w:rsid w:val="003A27E3"/>
    <w:rsid w:val="003A4EA3"/>
    <w:rsid w:val="003A7114"/>
    <w:rsid w:val="003B0F35"/>
    <w:rsid w:val="003C0F72"/>
    <w:rsid w:val="003C1BB2"/>
    <w:rsid w:val="003D0985"/>
    <w:rsid w:val="003D6A38"/>
    <w:rsid w:val="003E4F8C"/>
    <w:rsid w:val="003E6EBD"/>
    <w:rsid w:val="003F5491"/>
    <w:rsid w:val="003F7CA4"/>
    <w:rsid w:val="004104DA"/>
    <w:rsid w:val="00451280"/>
    <w:rsid w:val="0045227B"/>
    <w:rsid w:val="0046116F"/>
    <w:rsid w:val="00470B81"/>
    <w:rsid w:val="004A6EE3"/>
    <w:rsid w:val="004C09EB"/>
    <w:rsid w:val="004C3622"/>
    <w:rsid w:val="004F0697"/>
    <w:rsid w:val="004F12E7"/>
    <w:rsid w:val="004F30E1"/>
    <w:rsid w:val="004F7F53"/>
    <w:rsid w:val="00502B44"/>
    <w:rsid w:val="00506668"/>
    <w:rsid w:val="0051125F"/>
    <w:rsid w:val="005117F7"/>
    <w:rsid w:val="00522D31"/>
    <w:rsid w:val="00523B6D"/>
    <w:rsid w:val="0052580A"/>
    <w:rsid w:val="00526E97"/>
    <w:rsid w:val="00535B76"/>
    <w:rsid w:val="00544550"/>
    <w:rsid w:val="0055597A"/>
    <w:rsid w:val="00585994"/>
    <w:rsid w:val="00586E2F"/>
    <w:rsid w:val="005A1A17"/>
    <w:rsid w:val="005B3B2E"/>
    <w:rsid w:val="005C0C14"/>
    <w:rsid w:val="005C6A3D"/>
    <w:rsid w:val="005D06AB"/>
    <w:rsid w:val="005D7662"/>
    <w:rsid w:val="005E0BDD"/>
    <w:rsid w:val="00601E86"/>
    <w:rsid w:val="00604AB8"/>
    <w:rsid w:val="00605355"/>
    <w:rsid w:val="00616DD2"/>
    <w:rsid w:val="0064063E"/>
    <w:rsid w:val="0065127A"/>
    <w:rsid w:val="00653049"/>
    <w:rsid w:val="00655CFF"/>
    <w:rsid w:val="00662579"/>
    <w:rsid w:val="00665280"/>
    <w:rsid w:val="00666B63"/>
    <w:rsid w:val="0067187C"/>
    <w:rsid w:val="00687E30"/>
    <w:rsid w:val="00694D99"/>
    <w:rsid w:val="006963C0"/>
    <w:rsid w:val="006A6AC3"/>
    <w:rsid w:val="006B45CF"/>
    <w:rsid w:val="006B468F"/>
    <w:rsid w:val="006E284C"/>
    <w:rsid w:val="006F41F1"/>
    <w:rsid w:val="006F4305"/>
    <w:rsid w:val="006F7F58"/>
    <w:rsid w:val="00706B39"/>
    <w:rsid w:val="0071247B"/>
    <w:rsid w:val="00717DCB"/>
    <w:rsid w:val="007415C3"/>
    <w:rsid w:val="00744B7F"/>
    <w:rsid w:val="007551FD"/>
    <w:rsid w:val="00756AA7"/>
    <w:rsid w:val="00761445"/>
    <w:rsid w:val="00761617"/>
    <w:rsid w:val="007819AF"/>
    <w:rsid w:val="00784621"/>
    <w:rsid w:val="00792F8E"/>
    <w:rsid w:val="007B7406"/>
    <w:rsid w:val="007C0CF9"/>
    <w:rsid w:val="007C161F"/>
    <w:rsid w:val="007E1E18"/>
    <w:rsid w:val="007F02F2"/>
    <w:rsid w:val="007F1BC2"/>
    <w:rsid w:val="007F2033"/>
    <w:rsid w:val="008048DF"/>
    <w:rsid w:val="00815430"/>
    <w:rsid w:val="0082044A"/>
    <w:rsid w:val="008243DA"/>
    <w:rsid w:val="0083104C"/>
    <w:rsid w:val="00832CE0"/>
    <w:rsid w:val="00834A65"/>
    <w:rsid w:val="008447E5"/>
    <w:rsid w:val="00844F40"/>
    <w:rsid w:val="00850A2B"/>
    <w:rsid w:val="008527F9"/>
    <w:rsid w:val="00853EDD"/>
    <w:rsid w:val="00861A3F"/>
    <w:rsid w:val="008669FB"/>
    <w:rsid w:val="00872E55"/>
    <w:rsid w:val="00882556"/>
    <w:rsid w:val="00887ADD"/>
    <w:rsid w:val="0089700C"/>
    <w:rsid w:val="008A1E32"/>
    <w:rsid w:val="008B3826"/>
    <w:rsid w:val="008B5B50"/>
    <w:rsid w:val="008B6242"/>
    <w:rsid w:val="008C7833"/>
    <w:rsid w:val="008C7F41"/>
    <w:rsid w:val="008E4754"/>
    <w:rsid w:val="008F1E5C"/>
    <w:rsid w:val="008F42CB"/>
    <w:rsid w:val="009014B0"/>
    <w:rsid w:val="00904F82"/>
    <w:rsid w:val="009209C3"/>
    <w:rsid w:val="00923E21"/>
    <w:rsid w:val="00926216"/>
    <w:rsid w:val="009366FE"/>
    <w:rsid w:val="00961AE3"/>
    <w:rsid w:val="009713CB"/>
    <w:rsid w:val="009730E8"/>
    <w:rsid w:val="00975244"/>
    <w:rsid w:val="00991EF0"/>
    <w:rsid w:val="0099419E"/>
    <w:rsid w:val="00996428"/>
    <w:rsid w:val="009964E7"/>
    <w:rsid w:val="00997018"/>
    <w:rsid w:val="00997194"/>
    <w:rsid w:val="009A7442"/>
    <w:rsid w:val="009B014A"/>
    <w:rsid w:val="009B2BE3"/>
    <w:rsid w:val="009C1B43"/>
    <w:rsid w:val="009C4792"/>
    <w:rsid w:val="009D5461"/>
    <w:rsid w:val="009E02F9"/>
    <w:rsid w:val="009E4AE7"/>
    <w:rsid w:val="009E61CA"/>
    <w:rsid w:val="009F6BB4"/>
    <w:rsid w:val="00A03338"/>
    <w:rsid w:val="00A30722"/>
    <w:rsid w:val="00A455EC"/>
    <w:rsid w:val="00A47DEC"/>
    <w:rsid w:val="00A7573B"/>
    <w:rsid w:val="00A77CC5"/>
    <w:rsid w:val="00A84997"/>
    <w:rsid w:val="00A85F45"/>
    <w:rsid w:val="00AA2890"/>
    <w:rsid w:val="00AA70E9"/>
    <w:rsid w:val="00AC0C05"/>
    <w:rsid w:val="00AC6255"/>
    <w:rsid w:val="00AD7E92"/>
    <w:rsid w:val="00AE3A6B"/>
    <w:rsid w:val="00AF15AE"/>
    <w:rsid w:val="00AF19BD"/>
    <w:rsid w:val="00AF23E8"/>
    <w:rsid w:val="00AF2D47"/>
    <w:rsid w:val="00B13293"/>
    <w:rsid w:val="00B212C5"/>
    <w:rsid w:val="00B232DA"/>
    <w:rsid w:val="00B51578"/>
    <w:rsid w:val="00B53397"/>
    <w:rsid w:val="00B57383"/>
    <w:rsid w:val="00B75D99"/>
    <w:rsid w:val="00B81C68"/>
    <w:rsid w:val="00B934CA"/>
    <w:rsid w:val="00BB00D6"/>
    <w:rsid w:val="00BB062A"/>
    <w:rsid w:val="00BC2BB0"/>
    <w:rsid w:val="00BC39D9"/>
    <w:rsid w:val="00BC5ACA"/>
    <w:rsid w:val="00BD257C"/>
    <w:rsid w:val="00BD3D2F"/>
    <w:rsid w:val="00BE3910"/>
    <w:rsid w:val="00BE52FB"/>
    <w:rsid w:val="00C01C83"/>
    <w:rsid w:val="00C03D6C"/>
    <w:rsid w:val="00C23FBC"/>
    <w:rsid w:val="00C24D5D"/>
    <w:rsid w:val="00C32887"/>
    <w:rsid w:val="00C34B4E"/>
    <w:rsid w:val="00C40CF2"/>
    <w:rsid w:val="00C40D5B"/>
    <w:rsid w:val="00C42D83"/>
    <w:rsid w:val="00C43E8B"/>
    <w:rsid w:val="00C50B67"/>
    <w:rsid w:val="00C572B0"/>
    <w:rsid w:val="00C617D0"/>
    <w:rsid w:val="00C728FA"/>
    <w:rsid w:val="00C816AF"/>
    <w:rsid w:val="00C84E9E"/>
    <w:rsid w:val="00C908B7"/>
    <w:rsid w:val="00CA398A"/>
    <w:rsid w:val="00CC08F9"/>
    <w:rsid w:val="00CC45AD"/>
    <w:rsid w:val="00CD18D8"/>
    <w:rsid w:val="00CE2AE5"/>
    <w:rsid w:val="00D034A7"/>
    <w:rsid w:val="00D2569A"/>
    <w:rsid w:val="00D25D4D"/>
    <w:rsid w:val="00D2710C"/>
    <w:rsid w:val="00D30B94"/>
    <w:rsid w:val="00D31D83"/>
    <w:rsid w:val="00D52897"/>
    <w:rsid w:val="00D52928"/>
    <w:rsid w:val="00D52C1C"/>
    <w:rsid w:val="00D5647D"/>
    <w:rsid w:val="00D570BB"/>
    <w:rsid w:val="00D62A02"/>
    <w:rsid w:val="00D635ED"/>
    <w:rsid w:val="00D669D5"/>
    <w:rsid w:val="00D74ECC"/>
    <w:rsid w:val="00D76588"/>
    <w:rsid w:val="00D8192A"/>
    <w:rsid w:val="00D8327B"/>
    <w:rsid w:val="00D83422"/>
    <w:rsid w:val="00D83BD4"/>
    <w:rsid w:val="00D83C9E"/>
    <w:rsid w:val="00D83E93"/>
    <w:rsid w:val="00D932FA"/>
    <w:rsid w:val="00D9484D"/>
    <w:rsid w:val="00DA4BB0"/>
    <w:rsid w:val="00DA6A23"/>
    <w:rsid w:val="00DB2E85"/>
    <w:rsid w:val="00DC2994"/>
    <w:rsid w:val="00DC33B7"/>
    <w:rsid w:val="00DC444C"/>
    <w:rsid w:val="00DC549E"/>
    <w:rsid w:val="00DD0805"/>
    <w:rsid w:val="00DD3D08"/>
    <w:rsid w:val="00DE0114"/>
    <w:rsid w:val="00DE133F"/>
    <w:rsid w:val="00DE6ED6"/>
    <w:rsid w:val="00E03658"/>
    <w:rsid w:val="00E101F4"/>
    <w:rsid w:val="00E23CBE"/>
    <w:rsid w:val="00E261B8"/>
    <w:rsid w:val="00E3505E"/>
    <w:rsid w:val="00E37B75"/>
    <w:rsid w:val="00E446A6"/>
    <w:rsid w:val="00E51D86"/>
    <w:rsid w:val="00E53341"/>
    <w:rsid w:val="00E66051"/>
    <w:rsid w:val="00E713FB"/>
    <w:rsid w:val="00E7179A"/>
    <w:rsid w:val="00E73F77"/>
    <w:rsid w:val="00E822DF"/>
    <w:rsid w:val="00E83060"/>
    <w:rsid w:val="00E8467D"/>
    <w:rsid w:val="00E907AC"/>
    <w:rsid w:val="00EA7C4F"/>
    <w:rsid w:val="00EC1218"/>
    <w:rsid w:val="00EC6E62"/>
    <w:rsid w:val="00ED4B1A"/>
    <w:rsid w:val="00ED4BAC"/>
    <w:rsid w:val="00ED51A7"/>
    <w:rsid w:val="00EE1304"/>
    <w:rsid w:val="00F0244B"/>
    <w:rsid w:val="00F02ED3"/>
    <w:rsid w:val="00F05D80"/>
    <w:rsid w:val="00F06426"/>
    <w:rsid w:val="00F21184"/>
    <w:rsid w:val="00F319F8"/>
    <w:rsid w:val="00F32AD4"/>
    <w:rsid w:val="00F40DE4"/>
    <w:rsid w:val="00F53958"/>
    <w:rsid w:val="00F6036A"/>
    <w:rsid w:val="00F633C4"/>
    <w:rsid w:val="00F6462C"/>
    <w:rsid w:val="00F87326"/>
    <w:rsid w:val="00F900DD"/>
    <w:rsid w:val="00F92F50"/>
    <w:rsid w:val="00F9504F"/>
    <w:rsid w:val="00F95421"/>
    <w:rsid w:val="00FA1D42"/>
    <w:rsid w:val="00FB6730"/>
    <w:rsid w:val="00FC7BA8"/>
    <w:rsid w:val="00FD1903"/>
    <w:rsid w:val="00FD5A66"/>
    <w:rsid w:val="00FD7762"/>
    <w:rsid w:val="00FE3D17"/>
    <w:rsid w:val="00FE638F"/>
    <w:rsid w:val="00FF0399"/>
    <w:rsid w:val="00FF0BC8"/>
    <w:rsid w:val="00FF5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BD"/>
  </w:style>
  <w:style w:type="paragraph" w:styleId="1">
    <w:name w:val="heading 1"/>
    <w:basedOn w:val="a"/>
    <w:next w:val="a"/>
    <w:link w:val="10"/>
    <w:qFormat/>
    <w:rsid w:val="00C572B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479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572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Indent 3"/>
    <w:basedOn w:val="a"/>
    <w:link w:val="30"/>
    <w:uiPriority w:val="99"/>
    <w:unhideWhenUsed/>
    <w:rsid w:val="00C572B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572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D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7E92"/>
  </w:style>
  <w:style w:type="paragraph" w:styleId="a7">
    <w:name w:val="footer"/>
    <w:basedOn w:val="a"/>
    <w:link w:val="a8"/>
    <w:uiPriority w:val="99"/>
    <w:unhideWhenUsed/>
    <w:rsid w:val="00AD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E92"/>
  </w:style>
  <w:style w:type="paragraph" w:styleId="a9">
    <w:name w:val="Balloon Text"/>
    <w:basedOn w:val="a"/>
    <w:link w:val="aa"/>
    <w:uiPriority w:val="99"/>
    <w:semiHidden/>
    <w:unhideWhenUsed/>
    <w:rsid w:val="00011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1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72B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479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572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Indent 3"/>
    <w:basedOn w:val="a"/>
    <w:link w:val="30"/>
    <w:uiPriority w:val="99"/>
    <w:unhideWhenUsed/>
    <w:rsid w:val="00C572B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572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D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7E92"/>
  </w:style>
  <w:style w:type="paragraph" w:styleId="a7">
    <w:name w:val="footer"/>
    <w:basedOn w:val="a"/>
    <w:link w:val="a8"/>
    <w:uiPriority w:val="99"/>
    <w:unhideWhenUsed/>
    <w:rsid w:val="00AD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E92"/>
  </w:style>
  <w:style w:type="paragraph" w:styleId="a9">
    <w:name w:val="Balloon Text"/>
    <w:basedOn w:val="a"/>
    <w:link w:val="aa"/>
    <w:uiPriority w:val="99"/>
    <w:semiHidden/>
    <w:unhideWhenUsed/>
    <w:rsid w:val="00011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1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0653E-5BED-4750-8FD4-AA2597B2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2</cp:revision>
  <cp:lastPrinted>2015-10-20T05:21:00Z</cp:lastPrinted>
  <dcterms:created xsi:type="dcterms:W3CDTF">2018-12-24T18:06:00Z</dcterms:created>
  <dcterms:modified xsi:type="dcterms:W3CDTF">2018-12-24T18:06:00Z</dcterms:modified>
</cp:coreProperties>
</file>