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99" w:rsidRDefault="00A14499" w:rsidP="00A14499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Урок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на тему: "Труд людей осенью".</w:t>
      </w:r>
    </w:p>
    <w:p w:rsidR="00A14499" w:rsidRDefault="00A14499" w:rsidP="00A14499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Актуальность</w:t>
      </w:r>
      <w:r>
        <w:rPr>
          <w:rFonts w:ascii="Times New Roman" w:hAnsi="Times New Roman"/>
          <w:sz w:val="24"/>
          <w:szCs w:val="24"/>
          <w:lang w:eastAsia="ru-RU"/>
        </w:rPr>
        <w:t>:  Желание узнавать больше о труде людей осенью. Устанавливать  простые связи между  условиями наступающего осеннего  времени года и трудом людей в это время года.  Необходимость прививать любовь  к труду.</w:t>
      </w: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A14499" w:rsidRDefault="00A14499" w:rsidP="00A14499">
      <w:pPr>
        <w:pStyle w:val="a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Целевая аудитория урока: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учащиеся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4  класса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A14499" w:rsidRDefault="00A14499" w:rsidP="00A14499">
      <w:pPr>
        <w:pStyle w:val="a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Роль и место урока в системе работы учителя: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данный урок является третьим уроком  в разделе «Сезонные изменения в природе осенью». На изучение темы «Труд людей осенью » отводится  один урок.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Цель: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Создание условий для ознакомления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с сезонными особенностями сельскохозяйственного труда людей.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Закрепить и обобщить знания детей о признаках осени.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                                                     Познакомить с разнообразным трудом людей осенью; способами хранения и заготовки овощей и фруктов.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 Развивать у учащихся познавательную активность, интерес к окружающему миру.                                     3.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Воспитывать уважение к труду людей.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A14499" w:rsidRDefault="00A14499" w:rsidP="00A14499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Планируемые результаты: 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Предметные: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>
        <w:rPr>
          <w:rStyle w:val="c2"/>
          <w:color w:val="000000"/>
        </w:rPr>
        <w:t xml:space="preserve"> Систематизировать знания детей о труде людей осенью: уборка урожая, заготовка продуктов на зиму, хранение овощей и фруктов.                                                                                                                                                                  </w:t>
      </w:r>
      <w:r>
        <w:rPr>
          <w:color w:val="000000"/>
        </w:rPr>
        <w:t xml:space="preserve">   2.Учить анализировать, обобщать, сравнивать, делать выводы.                                                                  </w:t>
      </w:r>
      <w:r>
        <w:rPr>
          <w:b/>
          <w:color w:val="000000"/>
        </w:rPr>
        <w:t xml:space="preserve">Личностные:                                                                                                                                          </w:t>
      </w:r>
      <w:r>
        <w:rPr>
          <w:color w:val="000000"/>
        </w:rPr>
        <w:t>1</w:t>
      </w:r>
      <w:r>
        <w:rPr>
          <w:b/>
          <w:color w:val="000000"/>
        </w:rPr>
        <w:t>.</w:t>
      </w:r>
      <w:r>
        <w:rPr>
          <w:color w:val="000000"/>
        </w:rPr>
        <w:t>Воспитывать трудолюбие, желание помогать старшим;</w:t>
      </w:r>
      <w:r>
        <w:rPr>
          <w:color w:val="1A1A1A"/>
          <w:shd w:val="clear" w:color="auto" w:fill="FFFFFF"/>
        </w:rPr>
        <w:t xml:space="preserve"> уважение к труду людей.                      </w:t>
      </w:r>
      <w:r>
        <w:rPr>
          <w:color w:val="000000"/>
        </w:rPr>
        <w:t xml:space="preserve">2.Соблюдать правила поведения на уроке, проявлять активность.                                                </w:t>
      </w:r>
      <w:r>
        <w:rPr>
          <w:b/>
          <w:color w:val="000000"/>
        </w:rPr>
        <w:t>Коррекционно-развивающие</w:t>
      </w:r>
      <w:r>
        <w:rPr>
          <w:color w:val="000000"/>
        </w:rPr>
        <w:t xml:space="preserve">:                                                                                                                                     1.Развивать у учащихся познавательную активность, интерес к окружающему миру;                                   2. Развивать умение  внимательно слушать и понимать других,  думать, размышлять, рассуждать, высказывать свое мнение, излагать свои мысли;                                                                                                                                                                 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Форма проведения: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 - беседа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Педагогические технологии/методы/приемы, используемые для достижения планируемых результатов: 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Педагогические технологии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ИКТ - технологии,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игровые технологии, личностно-ориентированная технология, технология сотрудничества. 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Методы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словесные (беседа, рассказ), наглядные, практические (игра, работа по карточкам). 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shd w:val="clear" w:color="auto" w:fill="FFFFFF"/>
          <w:lang w:eastAsia="ru-RU"/>
        </w:rPr>
        <w:t>Приемы:</w:t>
      </w:r>
      <w:r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эмоциональная разминка-приветствие, работа по карточкам, разгадывание  загадок, игровые ситуации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рефлексия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A14499" w:rsidRDefault="00A14499" w:rsidP="00A14499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Раздаточный дидактический материал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карточки – задания для практической работы, овощи, фрукты.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Материально-технические ресурсы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учебник, презентация.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Технические средства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экран,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ноутбук и проектор.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календарно-тематический план, конспект урока, задания для самостоятельной работы.</w:t>
      </w:r>
    </w:p>
    <w:p w:rsidR="00A14499" w:rsidRDefault="00A14499" w:rsidP="00A14499">
      <w:pPr>
        <w:rPr>
          <w:rFonts w:ascii="Times New Roman" w:hAnsi="Times New Roman"/>
          <w:b/>
          <w:sz w:val="24"/>
          <w:szCs w:val="24"/>
        </w:rPr>
      </w:pPr>
    </w:p>
    <w:p w:rsidR="00A14499" w:rsidRDefault="00A14499" w:rsidP="00A14499">
      <w:pPr>
        <w:rPr>
          <w:rFonts w:ascii="Times New Roman" w:hAnsi="Times New Roman"/>
          <w:b/>
          <w:sz w:val="24"/>
          <w:szCs w:val="24"/>
        </w:rPr>
      </w:pPr>
    </w:p>
    <w:p w:rsidR="00A14499" w:rsidRDefault="00A14499" w:rsidP="00A14499">
      <w:pPr>
        <w:rPr>
          <w:rFonts w:ascii="Times New Roman" w:hAnsi="Times New Roman"/>
          <w:b/>
          <w:sz w:val="24"/>
          <w:szCs w:val="24"/>
        </w:rPr>
      </w:pPr>
    </w:p>
    <w:p w:rsidR="00A14499" w:rsidRDefault="00A14499" w:rsidP="00A144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Ход урока</w:t>
      </w:r>
    </w:p>
    <w:p w:rsidR="00A14499" w:rsidRDefault="00A14499" w:rsidP="00A144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Начало урока</w:t>
      </w:r>
    </w:p>
    <w:p w:rsidR="00A14499" w:rsidRDefault="00A14499" w:rsidP="00A14499">
      <w:pPr>
        <w:spacing w:after="0" w:line="240" w:lineRule="auto"/>
        <w:ind w:left="79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14499" w:rsidRDefault="00A14499" w:rsidP="00A14499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Организация класса</w:t>
      </w:r>
    </w:p>
    <w:p w:rsidR="00A14499" w:rsidRDefault="00A14499" w:rsidP="00A144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2.Психологический настрой</w:t>
      </w:r>
    </w:p>
    <w:p w:rsidR="00A14499" w:rsidRDefault="00A14499" w:rsidP="00A1449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3.Речевая разминка</w:t>
      </w: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 – та – та  осень  это красота</w:t>
      </w: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 – де – де – лужи с дождиком везде</w:t>
      </w: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 xml:space="preserve"> – фрукты собирай в саду</w:t>
      </w: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</w:rPr>
      </w:pP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Осень, осень погоди </w:t>
      </w: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 дождями не спеши.</w:t>
      </w: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 еще нам лета</w:t>
      </w: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Солнышка и света.</w:t>
      </w:r>
    </w:p>
    <w:p w:rsidR="00A14499" w:rsidRDefault="00A14499" w:rsidP="00A14499">
      <w:pPr>
        <w:pStyle w:val="a4"/>
        <w:rPr>
          <w:rFonts w:ascii="Times New Roman" w:hAnsi="Times New Roman"/>
          <w:b/>
          <w:sz w:val="24"/>
          <w:szCs w:val="24"/>
        </w:rPr>
      </w:pPr>
    </w:p>
    <w:p w:rsidR="00A14499" w:rsidRDefault="00A14499" w:rsidP="00A1449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4.Дыхательная разминка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Давайте вдохнём свежий осенний воздух. 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Втягивание воздуха носом. Выдох через рот.</w:t>
      </w:r>
    </w:p>
    <w:p w:rsidR="00A14499" w:rsidRDefault="00A14499" w:rsidP="00A14499">
      <w:pPr>
        <w:pStyle w:val="a4"/>
        <w:rPr>
          <w:rFonts w:ascii="Times New Roman" w:hAnsi="Times New Roman"/>
          <w:b/>
          <w:sz w:val="24"/>
          <w:szCs w:val="24"/>
        </w:rPr>
      </w:pPr>
    </w:p>
    <w:p w:rsidR="00A14499" w:rsidRDefault="00A14499" w:rsidP="00A1449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5. Введение в тему урока </w:t>
      </w:r>
    </w:p>
    <w:p w:rsidR="00A14499" w:rsidRDefault="00A14499" w:rsidP="00A1449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Ребята, скажите, а какое время года наступило?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sz w:val="24"/>
          <w:szCs w:val="24"/>
          <w:lang w:eastAsia="ru-RU"/>
        </w:rPr>
        <w:t>Осень.</w:t>
      </w:r>
    </w:p>
    <w:p w:rsidR="00A14499" w:rsidRDefault="00A14499" w:rsidP="00A14499">
      <w:pPr>
        <w:pStyle w:val="a4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-  </w:t>
      </w:r>
      <w:r>
        <w:rPr>
          <w:rFonts w:ascii="Times New Roman" w:hAnsi="Times New Roman"/>
          <w:iCs/>
          <w:sz w:val="24"/>
          <w:szCs w:val="24"/>
          <w:lang w:eastAsia="ru-RU"/>
        </w:rPr>
        <w:t>Какие признаки осени вы знаете?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lang w:eastAsia="ru-RU"/>
        </w:rPr>
        <w:t>1 ученик:</w:t>
      </w:r>
      <w:r>
        <w:rPr>
          <w:rFonts w:ascii="Times New Roman" w:hAnsi="Times New Roman"/>
          <w:sz w:val="24"/>
          <w:szCs w:val="24"/>
          <w:lang w:eastAsia="ru-RU"/>
        </w:rPr>
        <w:t xml:space="preserve"> Осень наступила, высохли цветы, 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                 И глядят уныло  голые кусты.</w:t>
      </w:r>
    </w:p>
    <w:p w:rsidR="00A14499" w:rsidRDefault="00A14499" w:rsidP="00A14499">
      <w:pPr>
        <w:pStyle w:val="a4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2 ученик:</w:t>
      </w:r>
      <w:r>
        <w:rPr>
          <w:rFonts w:ascii="Times New Roman" w:hAnsi="Times New Roman"/>
          <w:sz w:val="24"/>
          <w:szCs w:val="24"/>
          <w:lang w:eastAsia="ru-RU"/>
        </w:rPr>
        <w:t xml:space="preserve">  Утром мы во двор идем - 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                   Листья сыплются дождем. 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                   Под ногами шелестят,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                   И летят, летят, летят…</w:t>
      </w: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- </w:t>
      </w:r>
      <w:r>
        <w:rPr>
          <w:rFonts w:ascii="Times New Roman" w:hAnsi="Times New Roman"/>
          <w:sz w:val="24"/>
          <w:szCs w:val="24"/>
          <w:lang w:eastAsia="ru-RU"/>
        </w:rPr>
        <w:t>А  что ещё происходит осенью?</w:t>
      </w: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Дети.</w:t>
      </w:r>
      <w:r>
        <w:rPr>
          <w:rFonts w:ascii="Times New Roman" w:hAnsi="Times New Roman"/>
          <w:sz w:val="24"/>
          <w:szCs w:val="24"/>
          <w:lang w:eastAsia="ru-RU"/>
        </w:rPr>
        <w:t> Осенью день становится короче, погода холодная, природа как бы засыпает, все деревья одеты в золотой наряд, листья с деревьев опадают. Птицы улетают в теплые края, некоторые животные засыпают.</w:t>
      </w:r>
    </w:p>
    <w:p w:rsidR="00A14499" w:rsidRPr="00A14499" w:rsidRDefault="00A14499" w:rsidP="00A14499">
      <w:pPr>
        <w:rPr>
          <w:rStyle w:val="c2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Сюрпризный момент                                                                                                                                      </w:t>
      </w:r>
      <w:r>
        <w:rPr>
          <w:rStyle w:val="c2"/>
          <w:rFonts w:ascii="Times New Roman" w:hAnsi="Times New Roman"/>
          <w:color w:val="000000"/>
          <w:sz w:val="24"/>
          <w:szCs w:val="24"/>
        </w:rPr>
        <w:t>Ребята,  вчера мне  пришла  посылка.</w:t>
      </w:r>
      <w:r w:rsidR="00D33EAE">
        <w:rPr>
          <w:rStyle w:val="c2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Style w:val="c2"/>
          <w:rFonts w:ascii="Times New Roman" w:hAnsi="Times New Roman"/>
          <w:color w:val="000000"/>
          <w:sz w:val="24"/>
          <w:szCs w:val="24"/>
        </w:rPr>
        <w:t xml:space="preserve">  </w:t>
      </w:r>
      <w:r w:rsidR="007845C8">
        <w:rPr>
          <w:rStyle w:val="c2"/>
          <w:rFonts w:ascii="Times New Roman" w:hAnsi="Times New Roman"/>
          <w:color w:val="000000"/>
          <w:sz w:val="24"/>
          <w:szCs w:val="24"/>
        </w:rPr>
        <w:t xml:space="preserve">Давайте посмотрим что там </w:t>
      </w:r>
      <w:proofErr w:type="gramStart"/>
      <w:r w:rsidR="007845C8">
        <w:rPr>
          <w:rStyle w:val="c2"/>
          <w:rFonts w:ascii="Times New Roman" w:hAnsi="Times New Roman"/>
          <w:color w:val="000000"/>
          <w:sz w:val="24"/>
          <w:szCs w:val="24"/>
        </w:rPr>
        <w:t>:</w:t>
      </w:r>
      <w:r>
        <w:rPr>
          <w:rStyle w:val="c2"/>
          <w:rFonts w:ascii="Times New Roman" w:hAnsi="Times New Roman"/>
          <w:color w:val="000000"/>
          <w:sz w:val="24"/>
          <w:szCs w:val="24"/>
        </w:rPr>
        <w:t>Б</w:t>
      </w:r>
      <w:proofErr w:type="gramEnd"/>
      <w:r>
        <w:rPr>
          <w:rStyle w:val="c2"/>
          <w:rFonts w:ascii="Times New Roman" w:hAnsi="Times New Roman"/>
          <w:color w:val="000000"/>
          <w:sz w:val="24"/>
          <w:szCs w:val="24"/>
        </w:rPr>
        <w:t>анка  маринованных  огурцов,  лук,  помидоры,  перец,  банка  варенья,  яблоки,  груши,</w:t>
      </w:r>
      <w:r w:rsidR="00D33EAE">
        <w:rPr>
          <w:rStyle w:val="c2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c2"/>
          <w:rFonts w:ascii="Times New Roman" w:hAnsi="Times New Roman"/>
          <w:color w:val="000000"/>
          <w:sz w:val="24"/>
          <w:szCs w:val="24"/>
        </w:rPr>
        <w:t xml:space="preserve"> сливы.                                                                                                                                                    </w:t>
      </w:r>
      <w:r w:rsidRPr="00A14499">
        <w:rPr>
          <w:rStyle w:val="c2"/>
          <w:rFonts w:ascii="Times New Roman" w:hAnsi="Times New Roman"/>
          <w:color w:val="000000"/>
          <w:sz w:val="24"/>
          <w:szCs w:val="24"/>
        </w:rPr>
        <w:t xml:space="preserve">- Ребята, скажите, а где  это всё взяли? </w:t>
      </w:r>
      <w:r w:rsidRPr="00A14499">
        <w:rPr>
          <w:rStyle w:val="c2"/>
          <w:rFonts w:ascii="Times New Roman" w:hAnsi="Times New Roman"/>
          <w:b/>
          <w:color w:val="000000"/>
          <w:sz w:val="24"/>
          <w:szCs w:val="24"/>
        </w:rPr>
        <w:t>Вырастили в саду, в огороде.</w:t>
      </w:r>
    </w:p>
    <w:p w:rsidR="00A14499" w:rsidRPr="00A14499" w:rsidRDefault="00A14499" w:rsidP="00A14499">
      <w:pPr>
        <w:spacing w:after="0" w:line="240" w:lineRule="auto"/>
        <w:jc w:val="both"/>
        <w:rPr>
          <w:rStyle w:val="c2"/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.Основная часть урока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>
        <w:rPr>
          <w:rStyle w:val="c2"/>
          <w:b/>
          <w:color w:val="000000"/>
        </w:rPr>
        <w:t>1.Сообщение темы.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Сегодня мы с вами на уроке поговорим о том,  какие работы выполняют люди в садах и в огородах осенью.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Тема нашего урока «Труд людей осенью». </w:t>
      </w:r>
      <w:r>
        <w:rPr>
          <w:rStyle w:val="c2"/>
          <w:b/>
          <w:color w:val="000000"/>
        </w:rPr>
        <w:t>Слайд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>
        <w:rPr>
          <w:rStyle w:val="c2"/>
          <w:b/>
          <w:color w:val="000000"/>
        </w:rPr>
        <w:t>2.Беседа  по теме урока.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>
        <w:rPr>
          <w:rStyle w:val="c2"/>
          <w:color w:val="000000"/>
        </w:rPr>
        <w:t xml:space="preserve">-Давайте вспомним, что же делали люди летом в садах, полях, огородах?  </w:t>
      </w:r>
      <w:r>
        <w:rPr>
          <w:rStyle w:val="c2"/>
          <w:b/>
          <w:color w:val="000000"/>
        </w:rPr>
        <w:t xml:space="preserve">Слайд 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>
        <w:rPr>
          <w:rStyle w:val="c2"/>
          <w:color w:val="000000"/>
        </w:rPr>
        <w:t xml:space="preserve"> Летом люди ухаживают за посевами и посадками: поливают, рыхлят, подкармливают, борются с сорняками</w:t>
      </w:r>
      <w:r>
        <w:rPr>
          <w:rStyle w:val="c2"/>
          <w:b/>
          <w:color w:val="000000"/>
        </w:rPr>
        <w:t xml:space="preserve">          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- А зачем они  это делают? 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-  Чтобы вырос хороший урожай.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</w:pPr>
      <w:r>
        <w:lastRenderedPageBreak/>
        <w:t xml:space="preserve">- Назовите, какой урожай собирают люди осенью  в огороде? 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  <w:rPr>
          <w:rStyle w:val="c2"/>
          <w:b/>
        </w:rPr>
      </w:pPr>
      <w:r>
        <w:t>- Морковь, капусту, огурцы, помидоры</w:t>
      </w:r>
      <w:r>
        <w:rPr>
          <w:b/>
        </w:rPr>
        <w:t xml:space="preserve">, </w:t>
      </w:r>
      <w:r>
        <w:t>картошку.</w:t>
      </w:r>
      <w:r>
        <w:rPr>
          <w:b/>
        </w:rPr>
        <w:t xml:space="preserve">     Слайд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</w:pPr>
      <w:r>
        <w:t xml:space="preserve">- Назовите, какой урожай собирают люди в саду?  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t xml:space="preserve">- Яблоки, груши, сливы, вишню.               </w:t>
      </w:r>
      <w:r>
        <w:rPr>
          <w:b/>
        </w:rPr>
        <w:t xml:space="preserve">Слайд      </w:t>
      </w:r>
      <w:r>
        <w:t xml:space="preserve">                                                                                                               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</w:pPr>
      <w:r>
        <w:t xml:space="preserve">- Кроме сада и огорода  у людей еще много работы в поле. 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</w:pPr>
      <w:r>
        <w:t xml:space="preserve">- Кто знает, какой урожай собирают люди в поле?  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  <w:rPr>
          <w:b/>
        </w:rPr>
      </w:pPr>
      <w:r>
        <w:t xml:space="preserve">- В полях ведется работа по уборке  зерновых культур. </w:t>
      </w:r>
      <w:r>
        <w:rPr>
          <w:b/>
        </w:rPr>
        <w:t>Слайд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</w:pPr>
      <w:r>
        <w:t>Об этом  вы более подробно будете изучать в старших классах. А мы с вами поговорим сегодня о том, какую работу люди выполняют осенью в саду и в огороде.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  <w:rPr>
          <w:b/>
        </w:rPr>
      </w:pP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3.Игра: «Сад» «Огород»</w:t>
      </w:r>
    </w:p>
    <w:p w:rsidR="00A14499" w:rsidRDefault="00A14499" w:rsidP="00A14499">
      <w:pPr>
        <w:pStyle w:val="c0"/>
        <w:shd w:val="clear" w:color="auto" w:fill="FFFFFF"/>
        <w:spacing w:before="0" w:beforeAutospacing="0" w:after="0" w:afterAutospacing="0"/>
      </w:pPr>
      <w:r>
        <w:t>Отгадывают  загадку,  выходят к доске, находят нужную картинку и помещают под картинку «сад» или «огород».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14499" w:rsidRDefault="00A14499" w:rsidP="00A14499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Полюбуйся: что за сказка!  В грядку спряталась указка.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Ярко-рыжая плутовка!  А зовут ее...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морковка.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 овощ, а не куст.  В слове этом сочный хруст.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очень любишь щи, Этот овощ в них ищи.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Капуста.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14499" w:rsidRDefault="00A14499" w:rsidP="00A14499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 на лампочку похожа. И на Ваньку-встаньку тоже.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тебя румяный бок, А откусишь — брызнет сок.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Груша.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сладка, кругла, бордова. Вас порадовать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Ведь со мной  хорош обед: борщ, салат, иль винегрет.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Свекла.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14499" w:rsidRDefault="00A14499" w:rsidP="00A14499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Пригрев на солнышке бока, Висит на дереве пока,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Душистым соком налилось, И видно семечки насквозь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Яблоко.</w:t>
      </w: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14499" w:rsidRDefault="00A14499" w:rsidP="00A14499">
      <w:pPr>
        <w:pStyle w:val="a4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Я вырос на грядке,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Характер мой гладкий: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Куда ни приду,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Всех до слёз доведу</w:t>
      </w: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. </w:t>
      </w:r>
      <w:r>
        <w:rPr>
          <w:rStyle w:val="a5"/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</w:rPr>
        <w:t xml:space="preserve"> Лук.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14499" w:rsidRDefault="00A14499" w:rsidP="00A14499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Белый зубчик от простуды пожевать совсем не худо.</w:t>
      </w:r>
    </w:p>
    <w:p w:rsidR="00A14499" w:rsidRDefault="005E07BA" w:rsidP="00A14499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 простудных   болезней  нет</w:t>
      </w:r>
      <w:r w:rsidR="00A144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овоща  полезней. </w:t>
      </w:r>
      <w:r w:rsidR="00A144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Чеснок.</w:t>
      </w:r>
    </w:p>
    <w:p w:rsidR="00A14499" w:rsidRDefault="00A14499" w:rsidP="00A14499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14499" w:rsidRDefault="00A14499" w:rsidP="00A14499">
      <w:pPr>
        <w:pStyle w:val="a4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копали из земли, жарили, варили?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в золе мы испекли, ели да хвалили? </w:t>
      </w:r>
      <w:r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</w:rPr>
        <w:t>Картошку.</w:t>
      </w:r>
    </w:p>
    <w:p w:rsidR="00A14499" w:rsidRDefault="00A14499" w:rsidP="00A1449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14499" w:rsidRDefault="00A14499" w:rsidP="00A14499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4.Физминутка.</w:t>
      </w:r>
    </w:p>
    <w:p w:rsidR="00A14499" w:rsidRDefault="00A14499" w:rsidP="00A14499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14499" w:rsidRDefault="00A14499" w:rsidP="00A14499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 Хранение овощей</w:t>
      </w:r>
    </w:p>
    <w:p w:rsidR="00A14499" w:rsidRDefault="00A14499" w:rsidP="00A1449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Посмотрите, сколько овощей  и фруктов можно вырастить в огороде и в саду.</w:t>
      </w:r>
    </w:p>
    <w:p w:rsidR="00A14499" w:rsidRDefault="00A14499" w:rsidP="00A1449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Как же сохранить весь этот урожай зимой?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Слайды</w:t>
      </w:r>
    </w:p>
    <w:p w:rsidR="00A14499" w:rsidRDefault="00A14499" w:rsidP="00A1449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Картофель складывают в погреба, морковь и свеклу хранят в песке, лук и чеснок сплетают в косы. </w:t>
      </w:r>
    </w:p>
    <w:p w:rsidR="00A14499" w:rsidRDefault="00A14499" w:rsidP="00A14499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А как хранят  помидоры и огурцы? Капусту?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- Капусту солят или квасят, огурцы и помидоры закатывают в банки.                                                                   -  А что же делают с фруктами?                                                                                                                            - Варят компоты, варят варенье, сушат.</w:t>
      </w:r>
    </w:p>
    <w:p w:rsidR="00A14499" w:rsidRDefault="00A14499" w:rsidP="00A1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Игра 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Заготовочки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».</w:t>
      </w:r>
    </w:p>
    <w:p w:rsidR="00A14499" w:rsidRDefault="00A14499" w:rsidP="00A1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Как же мне все сохранить, что было в посылке?</w:t>
      </w:r>
    </w:p>
    <w:p w:rsidR="00A14499" w:rsidRDefault="00A14499" w:rsidP="00A1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Давайте мы подготовим к заготовке овощи и фрукты, которые были в посылке,  на зиму. </w:t>
      </w:r>
    </w:p>
    <w:p w:rsidR="00A14499" w:rsidRPr="00A14499" w:rsidRDefault="00A14499" w:rsidP="00A14499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одну коробку  положите  овощи, которые  хранят  в погребе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морковь, капусту, свеклу, лук, чеснок.                                                                                                                                                                 Во вторую  коробку  положите  овощи,  из которых  делают  соления, а в третью  банку -  фрукты, из которых  варят компот. </w:t>
      </w:r>
    </w:p>
    <w:p w:rsidR="00A14499" w:rsidRDefault="00A14499" w:rsidP="00A1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Дети, поочередно выходят к столу, берут любой овощ, называют и кладут его  в нужную коробку.</w:t>
      </w:r>
    </w:p>
    <w:p w:rsidR="00A14499" w:rsidRDefault="00A14499" w:rsidP="00A1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А сейчас  посолим капусту. </w:t>
      </w:r>
    </w:p>
    <w:p w:rsidR="00A14499" w:rsidRDefault="00A14499" w:rsidP="00A1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7. Пальчиковая игра «Капуста».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                                                                                                    </w:t>
      </w:r>
    </w:p>
    <w:p w:rsidR="00A14499" w:rsidRDefault="00A14499" w:rsidP="00A14499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Мы капусту рубим, рубим (ладошками рубим).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br/>
        <w:t> Мы капусту трём, трём (кулачки трут друг друга).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br/>
        <w:t> Мы капусту солим, солим (солим щепоткой).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br/>
        <w:t> Мы капусту мнём, мнём (пальцы сжимаем и разжимаем).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14499" w:rsidRDefault="00A14499" w:rsidP="00A1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хорошо мы  потрудились,  какие  заготовки сделали на зиму!</w:t>
      </w:r>
    </w:p>
    <w:p w:rsidR="00A14499" w:rsidRDefault="00A14499" w:rsidP="00A1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14499" w:rsidRDefault="00A14499" w:rsidP="00A1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Весь урожай мы собрали, сделали заготовки на зиму.</w:t>
      </w:r>
    </w:p>
    <w:p w:rsidR="00A14499" w:rsidRDefault="00A14499" w:rsidP="00A1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-Какую работу нужно еще сделать на огороде, в саду?</w:t>
      </w:r>
    </w:p>
    <w:p w:rsidR="00A14499" w:rsidRDefault="00A14499" w:rsidP="00A1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8.Рассказ учителя.</w:t>
      </w:r>
    </w:p>
    <w:p w:rsidR="00A14499" w:rsidRDefault="00A14499" w:rsidP="00A14499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Работы еще много у людей  на огороде и в саду.                                                                                              – Нужно  землю к весне приготовить. Земля требует ухода и бережного отношения.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Слайд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Осенью разбрасывают по земле удобрения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навоз, перегной, минеральные вещества  и перекапывают. Окапывают деревья и кустарники, обрезают сухие ветви, сгребают листья.  </w:t>
      </w:r>
    </w:p>
    <w:p w:rsidR="00A14499" w:rsidRDefault="00A14499" w:rsidP="00A14499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9. Знакомство с садовыми инструментами.</w:t>
      </w:r>
    </w:p>
    <w:p w:rsidR="00A14499" w:rsidRDefault="00A14499" w:rsidP="00A1449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333333"/>
          <w:sz w:val="24"/>
          <w:szCs w:val="24"/>
        </w:rPr>
        <w:t xml:space="preserve">А какие помощники существуют для работы в саду, в огороде?                                                                                        </w:t>
      </w:r>
      <w:r>
        <w:rPr>
          <w:rFonts w:ascii="Times New Roman" w:hAnsi="Times New Roman"/>
          <w:b/>
          <w:color w:val="333333"/>
          <w:sz w:val="24"/>
          <w:szCs w:val="24"/>
        </w:rPr>
        <w:t>Загадки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</w:p>
    <w:p w:rsidR="00A14499" w:rsidRDefault="00A14499" w:rsidP="00A14499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1.Огород она копала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 рассвета до заката,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="005E07B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Уморилась</w:t>
      </w:r>
      <w:proofErr w:type="gramEnd"/>
      <w:r w:rsidR="005E07B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упала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земле лежит 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Лопата.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Что делают лопатой? Лопатой копают землю.</w:t>
      </w:r>
    </w:p>
    <w:p w:rsidR="00A14499" w:rsidRDefault="00A14499" w:rsidP="00A14499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 ими сено, листья  все гребут.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них наступишь - больно бьют</w:t>
      </w:r>
      <w:bookmarkStart w:id="0" w:name="_GoBack"/>
      <w:bookmarkEnd w:id="0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лоб длинной, крепкой ручкой. 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Грабли.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Для чего нужны грабли?</w:t>
      </w:r>
    </w:p>
    <w:p w:rsidR="00A14499" w:rsidRDefault="00A14499" w:rsidP="00A14499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3.Принялась она за дело. Завизжала и запела. Ела, ела дуб, дуб. Поломала зуб, зуб. 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Пила.</w:t>
      </w: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4.Нагрузи кирпичей ты хоть пачку.</w:t>
      </w: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Я вывезу все, ведь я садовая 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…. тачка.</w:t>
      </w: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A14499" w:rsidRDefault="00A14499" w:rsidP="00A14499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5.Туловище деревянное, голова железная</w:t>
      </w:r>
    </w:p>
    <w:p w:rsidR="00A14499" w:rsidRDefault="00A14499" w:rsidP="00A14499">
      <w:pPr>
        <w:pStyle w:val="a4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 двору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шныряет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листья собирает. </w:t>
      </w:r>
      <w:r>
        <w:rPr>
          <w:rFonts w:ascii="Times New Roman" w:hAnsi="Times New Roman"/>
          <w:b/>
          <w:sz w:val="24"/>
          <w:szCs w:val="24"/>
          <w:lang w:eastAsia="ru-RU"/>
        </w:rPr>
        <w:t>Вилы</w:t>
      </w:r>
      <w:r>
        <w:rPr>
          <w:rFonts w:ascii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- Как мы назовем все эти предметы одним словом?  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Инструменты.</w:t>
      </w:r>
    </w:p>
    <w:p w:rsidR="00A14499" w:rsidRDefault="00A14499" w:rsidP="00A14499">
      <w:pPr>
        <w:pStyle w:val="a4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</w:p>
    <w:p w:rsidR="00A14499" w:rsidRDefault="00A14499" w:rsidP="00A1449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- Где и для чего они применяются? </w:t>
      </w:r>
    </w:p>
    <w:p w:rsidR="00A14499" w:rsidRDefault="00A14499" w:rsidP="00A1449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 помощью этих  предметов люди могут работать в саду, на огороде.</w:t>
      </w:r>
    </w:p>
    <w:p w:rsidR="00A14499" w:rsidRDefault="00A14499" w:rsidP="00A1449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</w:p>
    <w:p w:rsidR="00A14499" w:rsidRDefault="00A14499" w:rsidP="00A1449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10. Самостоятельная работа</w:t>
      </w:r>
    </w:p>
    <w:p w:rsidR="00A14499" w:rsidRPr="00A14499" w:rsidRDefault="00A14499" w:rsidP="00A1449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A1449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 Вариант</w:t>
      </w:r>
      <w:r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Выберите, что нужно для приготовления борща, а что для приготовления компота. </w:t>
      </w:r>
    </w:p>
    <w:p w:rsidR="00A14499" w:rsidRPr="00D33EAE" w:rsidRDefault="00A14499" w:rsidP="00A1449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Карточка каждому ученику.                                                                                                                 2 Вариант: Выбери только те предметы, которые нужны для работы в саду, огороде. </w:t>
      </w:r>
      <w:r w:rsidRPr="00D33EA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Карточки.</w:t>
      </w:r>
    </w:p>
    <w:p w:rsidR="00A14499" w:rsidRDefault="00A14499" w:rsidP="00A1449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A14499" w:rsidRPr="00D33EAE" w:rsidRDefault="00A14499" w:rsidP="00A1449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 xml:space="preserve">11. Работа по учебнику </w:t>
      </w:r>
    </w:p>
    <w:p w:rsidR="00A14499" w:rsidRPr="00D33EAE" w:rsidRDefault="00D33EAE" w:rsidP="00A1449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D33EA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Страница </w:t>
      </w:r>
      <w:r w:rsidR="00A14499" w:rsidRPr="00D33EA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13. Прочитать, что делают осенью люди в городах.</w:t>
      </w:r>
    </w:p>
    <w:p w:rsidR="00D33EAE" w:rsidRDefault="00D33EAE" w:rsidP="00A14499">
      <w:pPr>
        <w:spacing w:after="0" w:line="240" w:lineRule="auto"/>
        <w:ind w:left="75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A14499" w:rsidRDefault="00A14499" w:rsidP="00A14499">
      <w:pPr>
        <w:spacing w:after="0" w:line="240" w:lineRule="auto"/>
        <w:ind w:left="75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n-US" w:eastAsia="ru-RU"/>
        </w:rPr>
        <w:t>III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. Заключительный этап урока.</w:t>
      </w:r>
    </w:p>
    <w:p w:rsidR="00A14499" w:rsidRDefault="00A14499" w:rsidP="00A14499">
      <w:pPr>
        <w:spacing w:after="0" w:line="240" w:lineRule="auto"/>
        <w:ind w:left="75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 Подведение итога работы</w:t>
      </w:r>
    </w:p>
    <w:p w:rsidR="00A14499" w:rsidRDefault="00A14499" w:rsidP="00A14499">
      <w:pPr>
        <w:pStyle w:val="a3"/>
        <w:shd w:val="clear" w:color="auto" w:fill="FFFFFF"/>
        <w:spacing w:before="0" w:beforeAutospacing="0" w:after="150" w:afterAutospacing="0"/>
        <w:rPr>
          <w:color w:val="151515"/>
        </w:rPr>
      </w:pPr>
      <w:r>
        <w:rPr>
          <w:color w:val="333333"/>
        </w:rPr>
        <w:t xml:space="preserve">- Ребята, о чем мы сегодня говорили на уроке?                                                                                                          </w:t>
      </w:r>
      <w:r>
        <w:rPr>
          <w:color w:val="151515"/>
        </w:rPr>
        <w:t xml:space="preserve">-  Расскажите, а как вы помогаете дома, в деревне у бабушки, во дворе.                                                    - Какую работу осенью вы делаете в саду, огороде? </w:t>
      </w:r>
    </w:p>
    <w:p w:rsidR="00A14499" w:rsidRDefault="00A14499" w:rsidP="00A1449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000000"/>
          <w:shd w:val="clear" w:color="auto" w:fill="FFFFFF"/>
        </w:rPr>
        <w:t xml:space="preserve">- Назови садовые инструменты. 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- Каким инструментом рыхлят землю, собирают опавшие листья?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- Чем перекапывают землю?</w:t>
      </w:r>
      <w:r>
        <w:rPr>
          <w:color w:val="000000"/>
        </w:rPr>
        <w:br/>
      </w:r>
    </w:p>
    <w:p w:rsidR="00A14499" w:rsidRDefault="00A14499" w:rsidP="00A14499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>2.Дети  рассказывают стихи.</w:t>
      </w:r>
    </w:p>
    <w:p w:rsidR="00A14499" w:rsidRDefault="00A14499" w:rsidP="00A1449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Осень скверы украшает разноцветною листвой.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Осень кормит урожаем птиц, зверей и нас с тобой.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И в садах, и в огороде, и в лесу, и у воды.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Приготовила природа всевозможные плоды.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A14499" w:rsidRDefault="00A14499" w:rsidP="00A1449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2.На полях идёт уборка - собирают люди хлеб.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Тащит мышка зёрна в норку, чтобы был зимой обед.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Сушат белочки коренья, запасают пчёлы мёд.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Варит бабушка варенье, в погреб яблоки кладёт.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A14499" w:rsidRDefault="00A14499" w:rsidP="00A1449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Что готовит нам природа, поскорее собирай!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В холод, в стужу, в непогоду пригодится урожай!</w:t>
      </w:r>
    </w:p>
    <w:p w:rsidR="00A14499" w:rsidRDefault="00A14499" w:rsidP="00A14499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14499" w:rsidRDefault="00A14499" w:rsidP="00A14499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 Рефлексия.</w:t>
      </w:r>
    </w:p>
    <w:p w:rsidR="00A14499" w:rsidRPr="00D33EAE" w:rsidRDefault="00A14499" w:rsidP="00A14499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D33EAE">
        <w:rPr>
          <w:rFonts w:ascii="Times New Roman" w:hAnsi="Times New Roman"/>
          <w:b/>
          <w:sz w:val="24"/>
          <w:szCs w:val="24"/>
          <w:lang w:eastAsia="ru-RU"/>
        </w:rPr>
        <w:t xml:space="preserve">-  </w:t>
      </w:r>
      <w:r w:rsidRPr="00D33EAE">
        <w:rPr>
          <w:rFonts w:ascii="Times New Roman" w:hAnsi="Times New Roman"/>
          <w:sz w:val="24"/>
          <w:szCs w:val="24"/>
          <w:lang w:eastAsia="ru-RU"/>
        </w:rPr>
        <w:t> Сегодня все были активны. Хорошо отвечали на вопросы, отгадали все загадки.</w:t>
      </w:r>
    </w:p>
    <w:p w:rsidR="00A14499" w:rsidRPr="00D33EAE" w:rsidRDefault="00A14499" w:rsidP="00A14499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D33EAE">
        <w:rPr>
          <w:rFonts w:ascii="Times New Roman" w:hAnsi="Times New Roman"/>
          <w:sz w:val="24"/>
          <w:szCs w:val="24"/>
          <w:lang w:eastAsia="ru-RU"/>
        </w:rPr>
        <w:t>- Кто доволен своей работой на уроке, прикрепите на доску солнышко. А кто думает, что не достаточно постарался – тот прикрепит тучку.</w:t>
      </w:r>
    </w:p>
    <w:p w:rsidR="00A14499" w:rsidRPr="00D33EAE" w:rsidRDefault="00A14499" w:rsidP="00A14499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D33EAE">
        <w:rPr>
          <w:rFonts w:ascii="Times New Roman" w:hAnsi="Times New Roman"/>
          <w:sz w:val="24"/>
          <w:szCs w:val="24"/>
          <w:lang w:eastAsia="ru-RU"/>
        </w:rPr>
        <w:t>- Молодцы! За это для вас угощение. Это – сочные, наливные яблочки - урожай осени.</w:t>
      </w:r>
      <w:r w:rsidRPr="00D33EAE">
        <w:rPr>
          <w:rFonts w:ascii="Times New Roman" w:hAnsi="Times New Roman"/>
          <w:sz w:val="24"/>
          <w:szCs w:val="24"/>
          <w:lang w:eastAsia="ru-RU"/>
        </w:rPr>
        <w:br/>
      </w:r>
      <w:r w:rsidRPr="00D33EAE">
        <w:rPr>
          <w:rFonts w:ascii="Times New Roman" w:hAnsi="Times New Roman"/>
          <w:sz w:val="24"/>
          <w:szCs w:val="24"/>
          <w:lang w:eastAsia="ru-RU"/>
        </w:rPr>
        <w:br/>
      </w:r>
    </w:p>
    <w:p w:rsidR="009319C9" w:rsidRDefault="005E07BA"/>
    <w:sectPr w:rsidR="0093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84B88"/>
    <w:multiLevelType w:val="hybridMultilevel"/>
    <w:tmpl w:val="7BAC1308"/>
    <w:lvl w:ilvl="0" w:tplc="586464AC">
      <w:start w:val="1"/>
      <w:numFmt w:val="upperRoman"/>
      <w:lvlText w:val="%1."/>
      <w:lvlJc w:val="left"/>
      <w:pPr>
        <w:ind w:left="795" w:hanging="72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CD"/>
    <w:rsid w:val="001E325A"/>
    <w:rsid w:val="005E07BA"/>
    <w:rsid w:val="007845C8"/>
    <w:rsid w:val="00A14499"/>
    <w:rsid w:val="00C016CD"/>
    <w:rsid w:val="00D33EAE"/>
    <w:rsid w:val="00E6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44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uiPriority w:val="99"/>
    <w:rsid w:val="00A1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A14499"/>
  </w:style>
  <w:style w:type="character" w:styleId="a5">
    <w:name w:val="Emphasis"/>
    <w:basedOn w:val="a0"/>
    <w:uiPriority w:val="20"/>
    <w:qFormat/>
    <w:rsid w:val="00A144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44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uiPriority w:val="99"/>
    <w:rsid w:val="00A1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A14499"/>
  </w:style>
  <w:style w:type="character" w:styleId="a5">
    <w:name w:val="Emphasis"/>
    <w:basedOn w:val="a0"/>
    <w:uiPriority w:val="20"/>
    <w:qFormat/>
    <w:rsid w:val="00A144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2025-12-01T15:14:00Z</dcterms:created>
  <dcterms:modified xsi:type="dcterms:W3CDTF">2025-12-14T09:23:00Z</dcterms:modified>
</cp:coreProperties>
</file>