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C15" w:rsidRDefault="00072C15" w:rsidP="00072C1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072C15" w:rsidRPr="000851D5" w:rsidRDefault="00072C15" w:rsidP="00072C15">
      <w:pPr>
        <w:pStyle w:val="a4"/>
        <w:numPr>
          <w:ilvl w:val="0"/>
          <w:numId w:val="40"/>
        </w:numPr>
        <w:spacing w:after="0" w:line="360" w:lineRule="auto"/>
        <w:jc w:val="both"/>
        <w:rPr>
          <w:rFonts w:ascii="Times New Roman" w:hAnsi="Times New Roman" w:cs="Times New Roman"/>
          <w:color w:val="000000"/>
          <w:sz w:val="24"/>
          <w:szCs w:val="24"/>
        </w:rPr>
      </w:pPr>
      <w:r w:rsidRPr="000851D5">
        <w:rPr>
          <w:rFonts w:ascii="Times New Roman" w:hAnsi="Times New Roman" w:cs="Times New Roman"/>
          <w:bCs/>
          <w:color w:val="000000"/>
          <w:sz w:val="24"/>
          <w:szCs w:val="24"/>
        </w:rPr>
        <w:t xml:space="preserve">Планируемые  результаты освоения учебного предмета </w:t>
      </w:r>
      <w:r>
        <w:rPr>
          <w:rFonts w:ascii="Times New Roman" w:hAnsi="Times New Roman" w:cs="Times New Roman"/>
          <w:bCs/>
          <w:color w:val="000000"/>
          <w:sz w:val="24"/>
          <w:szCs w:val="24"/>
        </w:rPr>
        <w:t>технология</w:t>
      </w:r>
      <w:r w:rsidRPr="000851D5">
        <w:rPr>
          <w:rFonts w:ascii="Times New Roman" w:hAnsi="Times New Roman" w:cs="Times New Roman"/>
          <w:bCs/>
          <w:color w:val="000000"/>
          <w:sz w:val="24"/>
          <w:szCs w:val="24"/>
        </w:rPr>
        <w:t xml:space="preserve"> в предметной области «</w:t>
      </w:r>
      <w:r>
        <w:rPr>
          <w:rFonts w:ascii="Times New Roman" w:hAnsi="Times New Roman" w:cs="Times New Roman"/>
          <w:bCs/>
          <w:color w:val="000000"/>
          <w:sz w:val="24"/>
          <w:szCs w:val="24"/>
        </w:rPr>
        <w:t>Технология</w:t>
      </w:r>
      <w:r w:rsidRPr="000851D5">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0851D5">
        <w:rPr>
          <w:rFonts w:ascii="Times New Roman" w:hAnsi="Times New Roman" w:cs="Times New Roman"/>
          <w:bCs/>
          <w:color w:val="000000"/>
          <w:sz w:val="24"/>
          <w:szCs w:val="24"/>
        </w:rPr>
        <w:t>……………………</w:t>
      </w:r>
      <w:r>
        <w:rPr>
          <w:rFonts w:ascii="Times New Roman" w:hAnsi="Times New Roman" w:cs="Times New Roman"/>
          <w:bCs/>
          <w:color w:val="000000"/>
          <w:sz w:val="24"/>
          <w:szCs w:val="24"/>
        </w:rPr>
        <w:t>……………...……………2</w:t>
      </w:r>
    </w:p>
    <w:p w:rsidR="00072C15" w:rsidRPr="000851D5" w:rsidRDefault="00072C15" w:rsidP="00072C15">
      <w:pPr>
        <w:pStyle w:val="a4"/>
        <w:numPr>
          <w:ilvl w:val="0"/>
          <w:numId w:val="40"/>
        </w:numPr>
        <w:spacing w:after="0" w:line="360" w:lineRule="auto"/>
        <w:jc w:val="both"/>
        <w:rPr>
          <w:rFonts w:ascii="Times New Roman" w:hAnsi="Times New Roman" w:cs="Times New Roman"/>
          <w:color w:val="000000"/>
          <w:sz w:val="24"/>
          <w:szCs w:val="24"/>
        </w:rPr>
      </w:pPr>
      <w:r w:rsidRPr="000851D5">
        <w:rPr>
          <w:rFonts w:ascii="Times New Roman" w:hAnsi="Times New Roman" w:cs="Times New Roman"/>
          <w:color w:val="000000"/>
          <w:sz w:val="24"/>
          <w:szCs w:val="24"/>
        </w:rPr>
        <w:t xml:space="preserve">Содержание учебного предмета </w:t>
      </w:r>
      <w:r>
        <w:rPr>
          <w:rFonts w:ascii="Times New Roman" w:hAnsi="Times New Roman" w:cs="Times New Roman"/>
          <w:bCs/>
          <w:color w:val="000000"/>
          <w:sz w:val="24"/>
          <w:szCs w:val="24"/>
        </w:rPr>
        <w:t>технология</w:t>
      </w:r>
      <w:r w:rsidRPr="000851D5">
        <w:rPr>
          <w:rFonts w:ascii="Times New Roman" w:hAnsi="Times New Roman" w:cs="Times New Roman"/>
          <w:bCs/>
          <w:color w:val="000000"/>
          <w:sz w:val="24"/>
          <w:szCs w:val="24"/>
        </w:rPr>
        <w:t xml:space="preserve"> в предметной области «</w:t>
      </w:r>
      <w:r>
        <w:rPr>
          <w:rFonts w:ascii="Times New Roman" w:hAnsi="Times New Roman" w:cs="Times New Roman"/>
          <w:bCs/>
          <w:color w:val="000000"/>
          <w:sz w:val="24"/>
          <w:szCs w:val="24"/>
        </w:rPr>
        <w:t>Технология</w:t>
      </w:r>
      <w:r w:rsidRPr="000851D5">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0851D5">
        <w:rPr>
          <w:rFonts w:ascii="Times New Roman" w:hAnsi="Times New Roman" w:cs="Times New Roman"/>
          <w:bCs/>
          <w:color w:val="000000"/>
          <w:sz w:val="24"/>
          <w:szCs w:val="24"/>
        </w:rPr>
        <w:t>………………………</w:t>
      </w:r>
      <w:r>
        <w:rPr>
          <w:rFonts w:ascii="Times New Roman" w:hAnsi="Times New Roman" w:cs="Times New Roman"/>
          <w:bCs/>
          <w:color w:val="000000"/>
          <w:sz w:val="24"/>
          <w:szCs w:val="24"/>
        </w:rPr>
        <w:t>…..………………..……..7</w:t>
      </w:r>
    </w:p>
    <w:p w:rsidR="00072C15" w:rsidRPr="000851D5" w:rsidRDefault="00072C15" w:rsidP="00072C15">
      <w:pPr>
        <w:pStyle w:val="a4"/>
        <w:numPr>
          <w:ilvl w:val="0"/>
          <w:numId w:val="40"/>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w:t>
      </w:r>
      <w:r w:rsidRPr="000851D5">
        <w:rPr>
          <w:rFonts w:ascii="Times New Roman" w:hAnsi="Times New Roman" w:cs="Times New Roman"/>
          <w:color w:val="000000"/>
          <w:sz w:val="24"/>
          <w:szCs w:val="24"/>
        </w:rPr>
        <w:t xml:space="preserve">ематическое планирование учебного предмета </w:t>
      </w:r>
      <w:r>
        <w:rPr>
          <w:rFonts w:ascii="Times New Roman" w:hAnsi="Times New Roman" w:cs="Times New Roman"/>
          <w:bCs/>
          <w:color w:val="000000"/>
          <w:sz w:val="24"/>
          <w:szCs w:val="24"/>
        </w:rPr>
        <w:t>технология</w:t>
      </w:r>
      <w:r w:rsidRPr="000851D5">
        <w:rPr>
          <w:rFonts w:ascii="Times New Roman" w:hAnsi="Times New Roman" w:cs="Times New Roman"/>
          <w:bCs/>
          <w:color w:val="000000"/>
          <w:sz w:val="24"/>
          <w:szCs w:val="24"/>
        </w:rPr>
        <w:t xml:space="preserve"> в предметной области «</w:t>
      </w:r>
      <w:r>
        <w:rPr>
          <w:rFonts w:ascii="Times New Roman" w:hAnsi="Times New Roman" w:cs="Times New Roman"/>
          <w:bCs/>
          <w:color w:val="000000"/>
          <w:sz w:val="24"/>
          <w:szCs w:val="24"/>
        </w:rPr>
        <w:t>Технология</w:t>
      </w:r>
      <w:r w:rsidRPr="000851D5">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0851D5">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851D5">
        <w:rPr>
          <w:rFonts w:ascii="Times New Roman" w:hAnsi="Times New Roman" w:cs="Times New Roman"/>
          <w:color w:val="000000"/>
          <w:sz w:val="24"/>
          <w:szCs w:val="24"/>
        </w:rPr>
        <w:t>………</w:t>
      </w:r>
      <w:r w:rsidR="00183A0E">
        <w:rPr>
          <w:rFonts w:ascii="Times New Roman" w:hAnsi="Times New Roman" w:cs="Times New Roman"/>
          <w:color w:val="000000"/>
          <w:sz w:val="24"/>
          <w:szCs w:val="24"/>
        </w:rPr>
        <w:t>…………………………….9</w:t>
      </w:r>
    </w:p>
    <w:p w:rsidR="00072C15" w:rsidRPr="000851D5" w:rsidRDefault="00072C15" w:rsidP="00072C15">
      <w:pPr>
        <w:pStyle w:val="a4"/>
        <w:spacing w:line="360" w:lineRule="auto"/>
        <w:ind w:left="360"/>
        <w:jc w:val="both"/>
        <w:rPr>
          <w:rFonts w:ascii="Times New Roman" w:hAnsi="Times New Roman" w:cs="Times New Roman"/>
          <w:color w:val="000000"/>
          <w:sz w:val="24"/>
          <w:szCs w:val="24"/>
        </w:rPr>
      </w:pPr>
    </w:p>
    <w:p w:rsidR="00072C15" w:rsidRPr="002A5B06" w:rsidRDefault="00072C15" w:rsidP="00072C15">
      <w:pPr>
        <w:spacing w:after="0" w:line="360" w:lineRule="auto"/>
        <w:jc w:val="both"/>
        <w:rPr>
          <w:rFonts w:ascii="Times New Roman" w:hAnsi="Times New Roman" w:cs="Times New Roman"/>
          <w:sz w:val="24"/>
          <w:szCs w:val="24"/>
        </w:rPr>
      </w:pPr>
    </w:p>
    <w:p w:rsidR="00072C15" w:rsidRPr="003E10DD" w:rsidRDefault="00072C15" w:rsidP="00072C15">
      <w:pPr>
        <w:widowControl w:val="0"/>
        <w:tabs>
          <w:tab w:val="left" w:pos="0"/>
        </w:tabs>
        <w:autoSpaceDE w:val="0"/>
        <w:autoSpaceDN w:val="0"/>
        <w:adjustRightInd w:val="0"/>
        <w:spacing w:line="240" w:lineRule="auto"/>
        <w:jc w:val="both"/>
        <w:rPr>
          <w:rFonts w:ascii="Times New Roman" w:eastAsia="Calibri" w:hAnsi="Times New Roman" w:cs="Times New Roman"/>
          <w:b/>
          <w:color w:val="000000"/>
          <w:sz w:val="24"/>
          <w:szCs w:val="24"/>
        </w:rPr>
      </w:pPr>
    </w:p>
    <w:p w:rsidR="00072C15" w:rsidRPr="003E10DD" w:rsidRDefault="00072C15" w:rsidP="00072C15">
      <w:pPr>
        <w:widowControl w:val="0"/>
        <w:tabs>
          <w:tab w:val="left" w:pos="0"/>
        </w:tabs>
        <w:autoSpaceDE w:val="0"/>
        <w:autoSpaceDN w:val="0"/>
        <w:adjustRightInd w:val="0"/>
        <w:spacing w:line="240" w:lineRule="auto"/>
        <w:jc w:val="both"/>
        <w:rPr>
          <w:rFonts w:ascii="Times New Roman" w:eastAsia="Calibri" w:hAnsi="Times New Roman" w:cs="Times New Roman"/>
          <w:b/>
          <w:color w:val="000000"/>
          <w:sz w:val="24"/>
          <w:szCs w:val="24"/>
        </w:rPr>
      </w:pPr>
    </w:p>
    <w:p w:rsidR="00072C15" w:rsidRPr="003E10DD" w:rsidRDefault="00072C15" w:rsidP="00072C15">
      <w:pPr>
        <w:widowControl w:val="0"/>
        <w:tabs>
          <w:tab w:val="left" w:pos="0"/>
        </w:tabs>
        <w:autoSpaceDE w:val="0"/>
        <w:autoSpaceDN w:val="0"/>
        <w:adjustRightInd w:val="0"/>
        <w:jc w:val="both"/>
        <w:rPr>
          <w:rFonts w:ascii="Times New Roman" w:eastAsia="Calibri" w:hAnsi="Times New Roman" w:cs="Times New Roman"/>
          <w:b/>
          <w:color w:val="000000"/>
          <w:sz w:val="24"/>
          <w:szCs w:val="24"/>
        </w:rPr>
      </w:pPr>
    </w:p>
    <w:p w:rsidR="00072C15" w:rsidRPr="003E10DD" w:rsidRDefault="00072C15" w:rsidP="00072C15">
      <w:pPr>
        <w:widowControl w:val="0"/>
        <w:tabs>
          <w:tab w:val="left" w:pos="0"/>
        </w:tabs>
        <w:autoSpaceDE w:val="0"/>
        <w:autoSpaceDN w:val="0"/>
        <w:adjustRightInd w:val="0"/>
        <w:jc w:val="both"/>
        <w:rPr>
          <w:rFonts w:ascii="Times New Roman" w:eastAsia="Calibri" w:hAnsi="Times New Roman" w:cs="Times New Roman"/>
          <w:b/>
          <w:color w:val="000000"/>
          <w:sz w:val="24"/>
          <w:szCs w:val="24"/>
        </w:rPr>
      </w:pPr>
    </w:p>
    <w:p w:rsidR="00072C15" w:rsidRPr="003E10DD" w:rsidRDefault="00072C15" w:rsidP="00072C15">
      <w:pPr>
        <w:widowControl w:val="0"/>
        <w:tabs>
          <w:tab w:val="left" w:pos="0"/>
        </w:tabs>
        <w:autoSpaceDE w:val="0"/>
        <w:autoSpaceDN w:val="0"/>
        <w:adjustRightInd w:val="0"/>
        <w:jc w:val="both"/>
        <w:rPr>
          <w:rFonts w:ascii="Times New Roman" w:eastAsia="Calibri" w:hAnsi="Times New Roman" w:cs="Times New Roman"/>
          <w:b/>
          <w:color w:val="000000"/>
          <w:sz w:val="24"/>
          <w:szCs w:val="24"/>
        </w:rPr>
      </w:pPr>
    </w:p>
    <w:p w:rsidR="00072C15" w:rsidRPr="003E10DD" w:rsidRDefault="00072C15" w:rsidP="00072C15">
      <w:pPr>
        <w:widowControl w:val="0"/>
        <w:tabs>
          <w:tab w:val="left" w:pos="0"/>
        </w:tabs>
        <w:autoSpaceDE w:val="0"/>
        <w:autoSpaceDN w:val="0"/>
        <w:adjustRightInd w:val="0"/>
        <w:jc w:val="both"/>
        <w:rPr>
          <w:rFonts w:ascii="Times New Roman" w:eastAsia="Calibri" w:hAnsi="Times New Roman" w:cs="Times New Roman"/>
          <w:b/>
          <w:color w:val="000000"/>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Default="00072C15" w:rsidP="00072C15">
      <w:pPr>
        <w:spacing w:after="0" w:line="240" w:lineRule="auto"/>
        <w:jc w:val="both"/>
        <w:rPr>
          <w:rFonts w:ascii="Times New Roman" w:eastAsia="Calibri" w:hAnsi="Times New Roman" w:cs="Times New Roman"/>
          <w:b/>
          <w:sz w:val="24"/>
          <w:szCs w:val="24"/>
        </w:rPr>
      </w:pPr>
    </w:p>
    <w:p w:rsidR="00072C15" w:rsidRPr="000851D5" w:rsidRDefault="00072C15" w:rsidP="00072C1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0851D5">
        <w:rPr>
          <w:rFonts w:ascii="Times New Roman" w:eastAsia="Calibri" w:hAnsi="Times New Roman" w:cs="Times New Roman"/>
          <w:b/>
          <w:sz w:val="24"/>
          <w:szCs w:val="24"/>
        </w:rPr>
        <w:t>Планируемые  результаты освоения учебного предмета технология в предметной области «Технология»</w:t>
      </w:r>
    </w:p>
    <w:p w:rsidR="00072C15" w:rsidRPr="000851D5" w:rsidRDefault="00072C15" w:rsidP="00072C15">
      <w:p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Рабочая программа по технологии</w:t>
      </w:r>
      <w:r>
        <w:rPr>
          <w:rFonts w:ascii="Times New Roman" w:eastAsia="Calibri" w:hAnsi="Times New Roman" w:cs="Times New Roman"/>
          <w:sz w:val="24"/>
          <w:szCs w:val="24"/>
        </w:rPr>
        <w:t xml:space="preserve"> в 1-4 классах направлена</w:t>
      </w:r>
      <w:r w:rsidRPr="000851D5">
        <w:rPr>
          <w:rFonts w:ascii="Times New Roman" w:eastAsia="Calibri" w:hAnsi="Times New Roman" w:cs="Times New Roman"/>
          <w:sz w:val="24"/>
          <w:szCs w:val="24"/>
        </w:rPr>
        <w:t>на:</w:t>
      </w:r>
    </w:p>
    <w:p w:rsidR="00072C15" w:rsidRPr="009435DA" w:rsidRDefault="00072C15" w:rsidP="00072C15">
      <w:pPr>
        <w:spacing w:after="0" w:line="240" w:lineRule="auto"/>
        <w:jc w:val="both"/>
        <w:rPr>
          <w:rFonts w:ascii="Times New Roman" w:hAnsi="Times New Roman" w:cs="Times New Roman"/>
          <w:sz w:val="24"/>
          <w:szCs w:val="24"/>
        </w:rPr>
      </w:pPr>
      <w:r w:rsidRPr="009435DA">
        <w:rPr>
          <w:rFonts w:ascii="Times New Roman" w:hAnsi="Times New Roman" w:cs="Times New Roman"/>
          <w:b/>
          <w:sz w:val="24"/>
          <w:szCs w:val="24"/>
        </w:rPr>
        <w:t>Личностные результаты</w:t>
      </w:r>
      <w:r w:rsidRPr="009435DA">
        <w:rPr>
          <w:rFonts w:ascii="Times New Roman" w:hAnsi="Times New Roman" w:cs="Times New Roman"/>
          <w:sz w:val="24"/>
          <w:szCs w:val="24"/>
        </w:rPr>
        <w:t xml:space="preserve"> освоения основной образовательной программы начального общего образования отражают (ФГОС):</w:t>
      </w: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072C15"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формирование ценностей многонационального российского общества; становление гуманистических и демократических ценностных ориентаций;</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формирование уважительного отношения к иному мнению, истории и культуре других народов;</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овладение начальными навыками адаптации в динамично изменяющемся и развивающемся мире;</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72C15"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формирование эстетических потребностей, ценностей и чувств;</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 xml:space="preserve">развитие навыков сотрудничества </w:t>
      </w:r>
      <w:proofErr w:type="gramStart"/>
      <w:r w:rsidRPr="00F61C0C">
        <w:rPr>
          <w:rFonts w:ascii="Times New Roman" w:hAnsi="Times New Roman" w:cs="Times New Roman"/>
          <w:sz w:val="24"/>
          <w:szCs w:val="24"/>
        </w:rPr>
        <w:t>со</w:t>
      </w:r>
      <w:proofErr w:type="gramEnd"/>
      <w:r w:rsidRPr="00F61C0C">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5"/>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9435DA" w:rsidRDefault="00072C15" w:rsidP="00072C15">
      <w:pPr>
        <w:spacing w:after="0" w:line="240" w:lineRule="auto"/>
        <w:jc w:val="both"/>
        <w:rPr>
          <w:rFonts w:ascii="Times New Roman" w:hAnsi="Times New Roman" w:cs="Times New Roman"/>
          <w:sz w:val="24"/>
          <w:szCs w:val="24"/>
        </w:rPr>
      </w:pPr>
      <w:proofErr w:type="spellStart"/>
      <w:r w:rsidRPr="009435DA">
        <w:rPr>
          <w:rFonts w:ascii="Times New Roman" w:hAnsi="Times New Roman" w:cs="Times New Roman"/>
          <w:b/>
          <w:sz w:val="24"/>
          <w:szCs w:val="24"/>
        </w:rPr>
        <w:t>Метапредметные</w:t>
      </w:r>
      <w:proofErr w:type="spellEnd"/>
      <w:r w:rsidRPr="009435DA">
        <w:rPr>
          <w:rFonts w:ascii="Times New Roman" w:hAnsi="Times New Roman" w:cs="Times New Roman"/>
          <w:b/>
          <w:sz w:val="24"/>
          <w:szCs w:val="24"/>
        </w:rPr>
        <w:t xml:space="preserve"> результаты</w:t>
      </w:r>
      <w:r w:rsidRPr="009435DA">
        <w:rPr>
          <w:rFonts w:ascii="Times New Roman" w:hAnsi="Times New Roman" w:cs="Times New Roman"/>
          <w:sz w:val="24"/>
          <w:szCs w:val="24"/>
        </w:rPr>
        <w:t xml:space="preserve"> освоения основной образовательной программы начального общего образования отражают (ФГОС):</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овладение способностью принимать и сохранять цели и задачи учебной деятельности, поиска средств ее осуществления;</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освоение способов решения проблем творческого и поискового характера;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lastRenderedPageBreak/>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освоение начальных форм познавательной и личностной рефлексии;</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использование знаково-символических сре</w:t>
      </w:r>
      <w:proofErr w:type="gramStart"/>
      <w:r w:rsidRPr="00F61C0C">
        <w:rPr>
          <w:rFonts w:ascii="Times New Roman" w:hAnsi="Times New Roman" w:cs="Times New Roman"/>
          <w:sz w:val="24"/>
          <w:szCs w:val="24"/>
        </w:rPr>
        <w:t>дств пр</w:t>
      </w:r>
      <w:proofErr w:type="gramEnd"/>
      <w:r w:rsidRPr="00F61C0C">
        <w:rPr>
          <w:rFonts w:ascii="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F61C0C">
        <w:rPr>
          <w:rFonts w:ascii="Times New Roman" w:hAnsi="Times New Roman" w:cs="Times New Roman"/>
          <w:sz w:val="24"/>
          <w:szCs w:val="24"/>
        </w:rPr>
        <w:t>о-</w:t>
      </w:r>
      <w:proofErr w:type="gramEnd"/>
      <w:r w:rsidRPr="00F61C0C">
        <w:rPr>
          <w:rFonts w:ascii="Times New Roman" w:hAnsi="Times New Roman" w:cs="Times New Roman"/>
          <w:sz w:val="24"/>
          <w:szCs w:val="24"/>
        </w:rPr>
        <w:t xml:space="preserve"> и графическим сопровождением; соблюдать нормы информационной избирательности, этики и этикета;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proofErr w:type="gramStart"/>
      <w:r w:rsidRPr="00F61C0C">
        <w:rPr>
          <w:rFonts w:ascii="Times New Roman"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готовность конструктивно разрешать конфликты посредством учета интересов сторон и сотрудничества;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t xml:space="preserve">овладение базовыми предметными и </w:t>
      </w:r>
      <w:proofErr w:type="spellStart"/>
      <w:r w:rsidRPr="00F61C0C">
        <w:rPr>
          <w:rFonts w:ascii="Times New Roman" w:hAnsi="Times New Roman" w:cs="Times New Roman"/>
          <w:sz w:val="24"/>
          <w:szCs w:val="24"/>
        </w:rPr>
        <w:t>межпредметными</w:t>
      </w:r>
      <w:proofErr w:type="spellEnd"/>
      <w:r w:rsidRPr="00F61C0C">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F61C0C" w:rsidRDefault="00072C15" w:rsidP="00072C15">
      <w:pPr>
        <w:pStyle w:val="a4"/>
        <w:numPr>
          <w:ilvl w:val="0"/>
          <w:numId w:val="44"/>
        </w:numPr>
        <w:spacing w:after="0" w:line="240" w:lineRule="auto"/>
        <w:jc w:val="both"/>
        <w:rPr>
          <w:rFonts w:ascii="Times New Roman" w:hAnsi="Times New Roman" w:cs="Times New Roman"/>
          <w:sz w:val="24"/>
          <w:szCs w:val="24"/>
        </w:rPr>
      </w:pPr>
      <w:r w:rsidRPr="00F61C0C">
        <w:rPr>
          <w:rFonts w:ascii="Times New Roman" w:hAnsi="Times New Roman" w:cs="Times New Roman"/>
          <w:sz w:val="24"/>
          <w:szCs w:val="24"/>
        </w:rPr>
        <w:lastRenderedPageBreak/>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072C15" w:rsidRPr="009435DA" w:rsidRDefault="00072C15" w:rsidP="00072C15">
      <w:pPr>
        <w:spacing w:after="0" w:line="240" w:lineRule="auto"/>
        <w:jc w:val="both"/>
        <w:rPr>
          <w:rFonts w:ascii="Times New Roman" w:hAnsi="Times New Roman" w:cs="Times New Roman"/>
          <w:sz w:val="24"/>
          <w:szCs w:val="24"/>
        </w:rPr>
      </w:pPr>
    </w:p>
    <w:p w:rsidR="00072C15" w:rsidRPr="00CF7E31" w:rsidRDefault="00072C15" w:rsidP="00072C15">
      <w:pPr>
        <w:spacing w:after="0" w:line="240" w:lineRule="auto"/>
        <w:jc w:val="both"/>
        <w:rPr>
          <w:rFonts w:ascii="Times New Roman" w:hAnsi="Times New Roman" w:cs="Times New Roman"/>
          <w:sz w:val="24"/>
          <w:szCs w:val="24"/>
        </w:rPr>
      </w:pPr>
      <w:r w:rsidRPr="00CF7E31">
        <w:rPr>
          <w:rFonts w:ascii="Times New Roman" w:hAnsi="Times New Roman" w:cs="Times New Roman"/>
          <w:b/>
          <w:sz w:val="24"/>
          <w:szCs w:val="24"/>
        </w:rPr>
        <w:t xml:space="preserve">Предметные результаты </w:t>
      </w:r>
      <w:r w:rsidRPr="00CF7E31">
        <w:rPr>
          <w:rFonts w:ascii="Times New Roman" w:hAnsi="Times New Roman" w:cs="Times New Roman"/>
          <w:sz w:val="24"/>
          <w:szCs w:val="24"/>
        </w:rPr>
        <w:t>освоения основной образовательной программы начальн</w:t>
      </w:r>
      <w:r>
        <w:rPr>
          <w:rFonts w:ascii="Times New Roman" w:hAnsi="Times New Roman" w:cs="Times New Roman"/>
          <w:sz w:val="24"/>
          <w:szCs w:val="24"/>
        </w:rPr>
        <w:t xml:space="preserve">ого </w:t>
      </w:r>
      <w:r w:rsidRPr="00CF7E31">
        <w:rPr>
          <w:rFonts w:ascii="Times New Roman" w:hAnsi="Times New Roman" w:cs="Times New Roman"/>
          <w:sz w:val="24"/>
          <w:szCs w:val="24"/>
        </w:rPr>
        <w:t xml:space="preserve">общего  образования с учётом специфики предметной области отражают (ФГОС): </w:t>
      </w:r>
    </w:p>
    <w:p w:rsidR="00072C15" w:rsidRPr="000851D5" w:rsidRDefault="00072C15" w:rsidP="00072C15">
      <w:pPr>
        <w:pStyle w:val="a4"/>
        <w:numPr>
          <w:ilvl w:val="0"/>
          <w:numId w:val="41"/>
        </w:num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072C15" w:rsidRPr="000851D5" w:rsidRDefault="00072C15" w:rsidP="00072C15">
      <w:pPr>
        <w:pStyle w:val="a4"/>
        <w:numPr>
          <w:ilvl w:val="0"/>
          <w:numId w:val="41"/>
        </w:num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усвоение первоначальных представлений о материальной культуре как продукте предметно-преобразующей деятельности человека;</w:t>
      </w:r>
    </w:p>
    <w:p w:rsidR="00072C15" w:rsidRPr="000851D5" w:rsidRDefault="00072C15" w:rsidP="00072C15">
      <w:pPr>
        <w:pStyle w:val="a4"/>
        <w:numPr>
          <w:ilvl w:val="0"/>
          <w:numId w:val="41"/>
        </w:num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072C15" w:rsidRPr="000851D5" w:rsidRDefault="00072C15" w:rsidP="00072C15">
      <w:pPr>
        <w:pStyle w:val="a4"/>
        <w:numPr>
          <w:ilvl w:val="0"/>
          <w:numId w:val="41"/>
        </w:num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072C15" w:rsidRPr="000851D5" w:rsidRDefault="00072C15" w:rsidP="00072C15">
      <w:pPr>
        <w:pStyle w:val="a4"/>
        <w:numPr>
          <w:ilvl w:val="0"/>
          <w:numId w:val="41"/>
        </w:num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приобретение первоначальных навыков совместной продуктивной деятельности, сотрудничества, взаимопомощи, планирования и организации;</w:t>
      </w:r>
    </w:p>
    <w:p w:rsidR="00072C15" w:rsidRPr="000851D5" w:rsidRDefault="00072C15" w:rsidP="00072C15">
      <w:pPr>
        <w:pStyle w:val="a4"/>
        <w:numPr>
          <w:ilvl w:val="0"/>
          <w:numId w:val="41"/>
        </w:numPr>
        <w:spacing w:after="0" w:line="360" w:lineRule="auto"/>
        <w:jc w:val="both"/>
        <w:rPr>
          <w:rFonts w:ascii="Times New Roman" w:eastAsia="Calibri" w:hAnsi="Times New Roman" w:cs="Times New Roman"/>
          <w:sz w:val="24"/>
          <w:szCs w:val="24"/>
        </w:rPr>
      </w:pPr>
      <w:r w:rsidRPr="000851D5">
        <w:rPr>
          <w:rFonts w:ascii="Times New Roman" w:eastAsia="Calibri" w:hAnsi="Times New Roman" w:cs="Times New Roman"/>
          <w:sz w:val="24"/>
          <w:szCs w:val="24"/>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072C15" w:rsidRDefault="00072C15" w:rsidP="00072C15">
      <w:pPr>
        <w:spacing w:after="0" w:line="240" w:lineRule="auto"/>
        <w:jc w:val="both"/>
        <w:rPr>
          <w:rFonts w:ascii="Times New Roman" w:hAnsi="Times New Roman" w:cs="Times New Roman"/>
          <w:sz w:val="24"/>
          <w:szCs w:val="24"/>
        </w:rPr>
      </w:pP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В результате изучения курса «Технологии» обучающиеся на уровне начального общего</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образования:</w:t>
      </w:r>
    </w:p>
    <w:p w:rsidR="00072C15" w:rsidRPr="0039087A" w:rsidRDefault="00072C15" w:rsidP="00072C15">
      <w:pPr>
        <w:pStyle w:val="a4"/>
        <w:numPr>
          <w:ilvl w:val="0"/>
          <w:numId w:val="46"/>
        </w:numPr>
        <w:spacing w:after="0" w:line="240" w:lineRule="auto"/>
        <w:jc w:val="both"/>
        <w:rPr>
          <w:rFonts w:ascii="Times New Roman" w:hAnsi="Times New Roman" w:cs="Times New Roman"/>
          <w:sz w:val="24"/>
          <w:szCs w:val="24"/>
        </w:rPr>
      </w:pPr>
      <w:proofErr w:type="gramStart"/>
      <w:r w:rsidRPr="0039087A">
        <w:rPr>
          <w:rFonts w:ascii="Times New Roman" w:hAnsi="Times New Roman" w:cs="Times New Roman"/>
          <w:sz w:val="24"/>
          <w:szCs w:val="24"/>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roofErr w:type="gramEnd"/>
    </w:p>
    <w:p w:rsidR="00072C15" w:rsidRPr="0039087A" w:rsidRDefault="00072C15" w:rsidP="00072C15">
      <w:pPr>
        <w:pStyle w:val="a4"/>
        <w:numPr>
          <w:ilvl w:val="0"/>
          <w:numId w:val="46"/>
        </w:numPr>
        <w:spacing w:after="0" w:line="240" w:lineRule="auto"/>
        <w:jc w:val="both"/>
        <w:rPr>
          <w:rFonts w:ascii="Times New Roman" w:hAnsi="Times New Roman" w:cs="Times New Roman"/>
          <w:sz w:val="24"/>
          <w:szCs w:val="24"/>
        </w:rPr>
      </w:pPr>
      <w:r w:rsidRPr="0039087A">
        <w:rPr>
          <w:rFonts w:ascii="Times New Roman" w:hAnsi="Times New Roman" w:cs="Times New Roman"/>
          <w:sz w:val="24"/>
          <w:szCs w:val="24"/>
        </w:rPr>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072C15" w:rsidRPr="0039087A" w:rsidRDefault="00072C15" w:rsidP="00072C15">
      <w:pPr>
        <w:pStyle w:val="a4"/>
        <w:numPr>
          <w:ilvl w:val="0"/>
          <w:numId w:val="46"/>
        </w:numPr>
        <w:spacing w:after="0" w:line="240" w:lineRule="auto"/>
        <w:jc w:val="both"/>
        <w:rPr>
          <w:rFonts w:ascii="Times New Roman" w:hAnsi="Times New Roman" w:cs="Times New Roman"/>
          <w:sz w:val="24"/>
          <w:szCs w:val="24"/>
        </w:rPr>
      </w:pPr>
      <w:r w:rsidRPr="0039087A">
        <w:rPr>
          <w:rFonts w:ascii="Times New Roman" w:hAnsi="Times New Roman" w:cs="Times New Roman"/>
          <w:sz w:val="24"/>
          <w:szCs w:val="24"/>
        </w:rPr>
        <w:t>получат общее представление о мире профессий, их социальном значении, истории возникновения и развития;</w:t>
      </w:r>
    </w:p>
    <w:p w:rsidR="00072C15" w:rsidRPr="0039087A" w:rsidRDefault="00072C15" w:rsidP="00072C15">
      <w:pPr>
        <w:pStyle w:val="a4"/>
        <w:numPr>
          <w:ilvl w:val="0"/>
          <w:numId w:val="46"/>
        </w:numPr>
        <w:spacing w:after="0" w:line="240" w:lineRule="auto"/>
        <w:jc w:val="both"/>
        <w:rPr>
          <w:rFonts w:ascii="Times New Roman" w:hAnsi="Times New Roman" w:cs="Times New Roman"/>
          <w:sz w:val="24"/>
          <w:szCs w:val="24"/>
        </w:rPr>
      </w:pPr>
      <w:r w:rsidRPr="0039087A">
        <w:rPr>
          <w:rFonts w:ascii="Times New Roman" w:hAnsi="Times New Roman" w:cs="Times New Roman"/>
          <w:sz w:val="24"/>
          <w:szCs w:val="24"/>
        </w:rPr>
        <w:t xml:space="preserve">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 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w:t>
      </w:r>
      <w:proofErr w:type="spellStart"/>
      <w:r w:rsidRPr="0039087A">
        <w:rPr>
          <w:rFonts w:ascii="Times New Roman" w:hAnsi="Times New Roman" w:cs="Times New Roman"/>
          <w:sz w:val="24"/>
          <w:szCs w:val="24"/>
        </w:rPr>
        <w:t>мышления</w:t>
      </w:r>
      <w:proofErr w:type="gramStart"/>
      <w:r w:rsidRPr="0039087A">
        <w:rPr>
          <w:rFonts w:ascii="Times New Roman" w:hAnsi="Times New Roman" w:cs="Times New Roman"/>
          <w:sz w:val="24"/>
          <w:szCs w:val="24"/>
        </w:rPr>
        <w:t>,п</w:t>
      </w:r>
      <w:proofErr w:type="gramEnd"/>
      <w:r w:rsidRPr="0039087A">
        <w:rPr>
          <w:rFonts w:ascii="Times New Roman" w:hAnsi="Times New Roman" w:cs="Times New Roman"/>
          <w:sz w:val="24"/>
          <w:szCs w:val="24"/>
        </w:rPr>
        <w:t>ространственного</w:t>
      </w:r>
      <w:proofErr w:type="spellEnd"/>
      <w:r w:rsidRPr="0039087A">
        <w:rPr>
          <w:rFonts w:ascii="Times New Roman" w:hAnsi="Times New Roman" w:cs="Times New Roman"/>
          <w:sz w:val="24"/>
          <w:szCs w:val="24"/>
        </w:rPr>
        <w:t xml:space="preserve"> воображения, эстетических представлений, формирования внутреннего плана действий, мелкой моторики рук.</w:t>
      </w:r>
    </w:p>
    <w:p w:rsidR="00072C15" w:rsidRPr="00EF3A8D" w:rsidRDefault="00072C15" w:rsidP="00072C15">
      <w:pPr>
        <w:spacing w:after="0" w:line="240" w:lineRule="auto"/>
        <w:jc w:val="both"/>
        <w:rPr>
          <w:rFonts w:ascii="Times New Roman" w:hAnsi="Times New Roman" w:cs="Times New Roman"/>
          <w:sz w:val="24"/>
          <w:szCs w:val="24"/>
        </w:rPr>
      </w:pPr>
      <w:proofErr w:type="gramStart"/>
      <w:r w:rsidRPr="00EF3A8D">
        <w:rPr>
          <w:rFonts w:ascii="Times New Roman" w:hAnsi="Times New Roman" w:cs="Times New Roman"/>
          <w:sz w:val="24"/>
          <w:szCs w:val="24"/>
        </w:rPr>
        <w:t xml:space="preserve">Обучающиеся 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 </w:t>
      </w:r>
      <w:r w:rsidRPr="00EF3A8D">
        <w:rPr>
          <w:rFonts w:ascii="Times New Roman" w:hAnsi="Times New Roman" w:cs="Times New Roman"/>
          <w:sz w:val="24"/>
          <w:szCs w:val="24"/>
        </w:rPr>
        <w:lastRenderedPageBreak/>
        <w:t>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овладеют начальными формами познавательных универсальных учебных действи</w:t>
      </w:r>
      <w:proofErr w:type="gramStart"/>
      <w:r w:rsidRPr="00DD0FC1">
        <w:rPr>
          <w:rFonts w:ascii="Times New Roman" w:hAnsi="Times New Roman" w:cs="Times New Roman"/>
          <w:sz w:val="24"/>
          <w:szCs w:val="24"/>
        </w:rPr>
        <w:t>й–</w:t>
      </w:r>
      <w:proofErr w:type="gramEnd"/>
      <w:r w:rsidRPr="00DD0FC1">
        <w:rPr>
          <w:rFonts w:ascii="Times New Roman" w:hAnsi="Times New Roman" w:cs="Times New Roman"/>
          <w:sz w:val="24"/>
          <w:szCs w:val="24"/>
        </w:rPr>
        <w:t xml:space="preserve"> исследовательскими и логическими: наблюдения,</w:t>
      </w:r>
      <w:r>
        <w:rPr>
          <w:rFonts w:ascii="Times New Roman" w:hAnsi="Times New Roman" w:cs="Times New Roman"/>
          <w:sz w:val="24"/>
          <w:szCs w:val="24"/>
        </w:rPr>
        <w:t xml:space="preserve"> сравнения, анализа, классифи</w:t>
      </w:r>
      <w:r w:rsidRPr="00DD0FC1">
        <w:rPr>
          <w:rFonts w:ascii="Times New Roman" w:hAnsi="Times New Roman" w:cs="Times New Roman"/>
          <w:sz w:val="24"/>
          <w:szCs w:val="24"/>
        </w:rPr>
        <w:t>кации, обобщения;</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xml:space="preserve">• получат первоначальный опыт организации собственной творческой </w:t>
      </w:r>
      <w:proofErr w:type="spellStart"/>
      <w:r w:rsidRPr="00DD0FC1">
        <w:rPr>
          <w:rFonts w:ascii="Times New Roman" w:hAnsi="Times New Roman" w:cs="Times New Roman"/>
          <w:sz w:val="24"/>
          <w:szCs w:val="24"/>
        </w:rPr>
        <w:t>практическойдеятельности</w:t>
      </w:r>
      <w:proofErr w:type="spellEnd"/>
      <w:r w:rsidRPr="00DD0FC1">
        <w:rPr>
          <w:rFonts w:ascii="Times New Roman" w:hAnsi="Times New Roman" w:cs="Times New Roman"/>
          <w:sz w:val="24"/>
          <w:szCs w:val="24"/>
        </w:rPr>
        <w:t xml:space="preserve"> на основе сформированных регулятивных универсальных </w:t>
      </w:r>
      <w:proofErr w:type="spellStart"/>
      <w:r w:rsidRPr="00DD0FC1">
        <w:rPr>
          <w:rFonts w:ascii="Times New Roman" w:hAnsi="Times New Roman" w:cs="Times New Roman"/>
          <w:sz w:val="24"/>
          <w:szCs w:val="24"/>
        </w:rPr>
        <w:t>учебныхдействий</w:t>
      </w:r>
      <w:proofErr w:type="spellEnd"/>
      <w:r w:rsidRPr="00DD0FC1">
        <w:rPr>
          <w:rFonts w:ascii="Times New Roman" w:hAnsi="Times New Roman" w:cs="Times New Roman"/>
          <w:sz w:val="24"/>
          <w:szCs w:val="24"/>
        </w:rPr>
        <w:t xml:space="preserve">: целеполагания и планирования предстоящего практического </w:t>
      </w:r>
      <w:proofErr w:type="spellStart"/>
      <w:r w:rsidRPr="00DD0FC1">
        <w:rPr>
          <w:rFonts w:ascii="Times New Roman" w:hAnsi="Times New Roman" w:cs="Times New Roman"/>
          <w:sz w:val="24"/>
          <w:szCs w:val="24"/>
        </w:rPr>
        <w:t>действия</w:t>
      </w:r>
      <w:proofErr w:type="gramStart"/>
      <w:r w:rsidRPr="00DD0FC1">
        <w:rPr>
          <w:rFonts w:ascii="Times New Roman" w:hAnsi="Times New Roman" w:cs="Times New Roman"/>
          <w:sz w:val="24"/>
          <w:szCs w:val="24"/>
        </w:rPr>
        <w:t>,п</w:t>
      </w:r>
      <w:proofErr w:type="gramEnd"/>
      <w:r w:rsidRPr="00DD0FC1">
        <w:rPr>
          <w:rFonts w:ascii="Times New Roman" w:hAnsi="Times New Roman" w:cs="Times New Roman"/>
          <w:sz w:val="24"/>
          <w:szCs w:val="24"/>
        </w:rPr>
        <w:t>рогнозирования</w:t>
      </w:r>
      <w:proofErr w:type="spellEnd"/>
      <w:r w:rsidRPr="00DD0FC1">
        <w:rPr>
          <w:rFonts w:ascii="Times New Roman" w:hAnsi="Times New Roman" w:cs="Times New Roman"/>
          <w:sz w:val="24"/>
          <w:szCs w:val="24"/>
        </w:rPr>
        <w:t xml:space="preserve">, отбора оптимальных способов деятельности, </w:t>
      </w:r>
      <w:proofErr w:type="spellStart"/>
      <w:r w:rsidRPr="00DD0FC1">
        <w:rPr>
          <w:rFonts w:ascii="Times New Roman" w:hAnsi="Times New Roman" w:cs="Times New Roman"/>
          <w:sz w:val="24"/>
          <w:szCs w:val="24"/>
        </w:rPr>
        <w:t>осуществленияконтроля</w:t>
      </w:r>
      <w:proofErr w:type="spellEnd"/>
      <w:r w:rsidRPr="00DD0FC1">
        <w:rPr>
          <w:rFonts w:ascii="Times New Roman" w:hAnsi="Times New Roman" w:cs="Times New Roman"/>
          <w:sz w:val="24"/>
          <w:szCs w:val="24"/>
        </w:rPr>
        <w:t xml:space="preserve"> и коррекции результатов действий; науча</w:t>
      </w:r>
      <w:r>
        <w:rPr>
          <w:rFonts w:ascii="Times New Roman" w:hAnsi="Times New Roman" w:cs="Times New Roman"/>
          <w:sz w:val="24"/>
          <w:szCs w:val="24"/>
        </w:rPr>
        <w:t>тся искать, отбирать, преобразо</w:t>
      </w:r>
      <w:r w:rsidRPr="00DD0FC1">
        <w:rPr>
          <w:rFonts w:ascii="Times New Roman" w:hAnsi="Times New Roman" w:cs="Times New Roman"/>
          <w:sz w:val="24"/>
          <w:szCs w:val="24"/>
        </w:rPr>
        <w:t>вывать необходимую печатную и электронную информацию;</w:t>
      </w:r>
    </w:p>
    <w:p w:rsidR="00072C15"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xml:space="preserve">• познакомятся с персональным компьютером как техническим средством, с его основными устройствами, их назначением; приобретут первоначальный опыт </w:t>
      </w:r>
      <w:proofErr w:type="spellStart"/>
      <w:r w:rsidRPr="00DD0FC1">
        <w:rPr>
          <w:rFonts w:ascii="Times New Roman" w:hAnsi="Times New Roman" w:cs="Times New Roman"/>
          <w:sz w:val="24"/>
          <w:szCs w:val="24"/>
        </w:rPr>
        <w:t>работыс</w:t>
      </w:r>
      <w:proofErr w:type="spellEnd"/>
      <w:r w:rsidRPr="00DD0FC1">
        <w:rPr>
          <w:rFonts w:ascii="Times New Roman" w:hAnsi="Times New Roman" w:cs="Times New Roman"/>
          <w:sz w:val="24"/>
          <w:szCs w:val="24"/>
        </w:rPr>
        <w:t xml:space="preserve"> простыми информационными объектами: текстом, рисунком, аудио и </w:t>
      </w:r>
      <w:proofErr w:type="gramStart"/>
      <w:r w:rsidRPr="00DD0FC1">
        <w:rPr>
          <w:rFonts w:ascii="Times New Roman" w:hAnsi="Times New Roman" w:cs="Times New Roman"/>
          <w:sz w:val="24"/>
          <w:szCs w:val="24"/>
        </w:rPr>
        <w:t>видео-фрагментами</w:t>
      </w:r>
      <w:proofErr w:type="gramEnd"/>
      <w:r w:rsidRPr="00DD0FC1">
        <w:rPr>
          <w:rFonts w:ascii="Times New Roman" w:hAnsi="Times New Roman" w:cs="Times New Roman"/>
          <w:sz w:val="24"/>
          <w:szCs w:val="24"/>
        </w:rPr>
        <w:t xml:space="preserve">; овладеют приемами поиска и использования информации, </w:t>
      </w:r>
      <w:proofErr w:type="spellStart"/>
      <w:r w:rsidRPr="00DD0FC1">
        <w:rPr>
          <w:rFonts w:ascii="Times New Roman" w:hAnsi="Times New Roman" w:cs="Times New Roman"/>
          <w:sz w:val="24"/>
          <w:szCs w:val="24"/>
        </w:rPr>
        <w:t>научатсяработать</w:t>
      </w:r>
      <w:proofErr w:type="spellEnd"/>
      <w:r w:rsidRPr="00DD0FC1">
        <w:rPr>
          <w:rFonts w:ascii="Times New Roman" w:hAnsi="Times New Roman" w:cs="Times New Roman"/>
          <w:sz w:val="24"/>
          <w:szCs w:val="24"/>
        </w:rPr>
        <w:t xml:space="preserve"> с доступными электронными ресурсами;</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получат первоначальный опыт трудового самово</w:t>
      </w:r>
      <w:r>
        <w:rPr>
          <w:rFonts w:ascii="Times New Roman" w:hAnsi="Times New Roman" w:cs="Times New Roman"/>
          <w:sz w:val="24"/>
          <w:szCs w:val="24"/>
        </w:rPr>
        <w:t>спитания: научатся самостоятель</w:t>
      </w:r>
      <w:r w:rsidRPr="00DD0FC1">
        <w:rPr>
          <w:rFonts w:ascii="Times New Roman" w:hAnsi="Times New Roman" w:cs="Times New Roman"/>
          <w:sz w:val="24"/>
          <w:szCs w:val="24"/>
        </w:rPr>
        <w:t xml:space="preserve">но обслуживать себя в школе, дома, элементарно ухаживать за одеждой и </w:t>
      </w:r>
      <w:proofErr w:type="spellStart"/>
      <w:r w:rsidRPr="00DD0FC1">
        <w:rPr>
          <w:rFonts w:ascii="Times New Roman" w:hAnsi="Times New Roman" w:cs="Times New Roman"/>
          <w:sz w:val="24"/>
          <w:szCs w:val="24"/>
        </w:rPr>
        <w:t>обувью</w:t>
      </w:r>
      <w:proofErr w:type="gramStart"/>
      <w:r w:rsidRPr="00DD0FC1">
        <w:rPr>
          <w:rFonts w:ascii="Times New Roman" w:hAnsi="Times New Roman" w:cs="Times New Roman"/>
          <w:sz w:val="24"/>
          <w:szCs w:val="24"/>
        </w:rPr>
        <w:t>,п</w:t>
      </w:r>
      <w:proofErr w:type="gramEnd"/>
      <w:r w:rsidRPr="00DD0FC1">
        <w:rPr>
          <w:rFonts w:ascii="Times New Roman" w:hAnsi="Times New Roman" w:cs="Times New Roman"/>
          <w:sz w:val="24"/>
          <w:szCs w:val="24"/>
        </w:rPr>
        <w:t>омогать</w:t>
      </w:r>
      <w:proofErr w:type="spellEnd"/>
      <w:r w:rsidRPr="00DD0FC1">
        <w:rPr>
          <w:rFonts w:ascii="Times New Roman" w:hAnsi="Times New Roman" w:cs="Times New Roman"/>
          <w:sz w:val="24"/>
          <w:szCs w:val="24"/>
        </w:rPr>
        <w:t xml:space="preserve"> младшим и старшим, оказывать доступную помощь по хозяйству.</w:t>
      </w:r>
    </w:p>
    <w:p w:rsidR="00072C15" w:rsidRDefault="00072C15" w:rsidP="00072C15">
      <w:pPr>
        <w:spacing w:after="0" w:line="240" w:lineRule="auto"/>
        <w:jc w:val="both"/>
        <w:rPr>
          <w:rFonts w:ascii="Times New Roman" w:hAnsi="Times New Roman" w:cs="Times New Roman"/>
          <w:sz w:val="24"/>
          <w:szCs w:val="24"/>
        </w:rPr>
      </w:pPr>
    </w:p>
    <w:p w:rsidR="00072C15"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В ходе преобразовательной творческой деятельности б</w:t>
      </w:r>
      <w:r>
        <w:rPr>
          <w:rFonts w:ascii="Times New Roman" w:hAnsi="Times New Roman" w:cs="Times New Roman"/>
          <w:sz w:val="24"/>
          <w:szCs w:val="24"/>
        </w:rPr>
        <w:t>удут заложены основы таких соци</w:t>
      </w:r>
      <w:r w:rsidRPr="00DD0FC1">
        <w:rPr>
          <w:rFonts w:ascii="Times New Roman" w:hAnsi="Times New Roman" w:cs="Times New Roman"/>
          <w:sz w:val="24"/>
          <w:szCs w:val="24"/>
        </w:rPr>
        <w:t>ально ценных личностных и нравственных качеств, как труд</w:t>
      </w:r>
      <w:r>
        <w:rPr>
          <w:rFonts w:ascii="Times New Roman" w:hAnsi="Times New Roman" w:cs="Times New Roman"/>
          <w:sz w:val="24"/>
          <w:szCs w:val="24"/>
        </w:rPr>
        <w:t>олюбие, организованность, добро</w:t>
      </w:r>
      <w:r w:rsidRPr="00DD0FC1">
        <w:rPr>
          <w:rFonts w:ascii="Times New Roman" w:hAnsi="Times New Roman" w:cs="Times New Roman"/>
          <w:sz w:val="24"/>
          <w:szCs w:val="24"/>
        </w:rPr>
        <w:t xml:space="preserve">совестное и ответственное отношение к делу, инициативность, любознательность, </w:t>
      </w:r>
      <w:proofErr w:type="spellStart"/>
      <w:r w:rsidRPr="00DD0FC1">
        <w:rPr>
          <w:rFonts w:ascii="Times New Roman" w:hAnsi="Times New Roman" w:cs="Times New Roman"/>
          <w:sz w:val="24"/>
          <w:szCs w:val="24"/>
        </w:rPr>
        <w:t>потребностьпомогать</w:t>
      </w:r>
      <w:proofErr w:type="spellEnd"/>
      <w:r w:rsidRPr="00DD0FC1">
        <w:rPr>
          <w:rFonts w:ascii="Times New Roman" w:hAnsi="Times New Roman" w:cs="Times New Roman"/>
          <w:sz w:val="24"/>
          <w:szCs w:val="24"/>
        </w:rPr>
        <w:t xml:space="preserve"> другим, уважение к чужому труду и результатам труда, культурному наследию.</w:t>
      </w:r>
    </w:p>
    <w:p w:rsidR="00072C15" w:rsidRPr="00DD0FC1" w:rsidRDefault="00072C15" w:rsidP="00072C15">
      <w:pPr>
        <w:spacing w:after="0" w:line="240" w:lineRule="auto"/>
        <w:jc w:val="both"/>
        <w:rPr>
          <w:rFonts w:ascii="Times New Roman" w:hAnsi="Times New Roman" w:cs="Times New Roman"/>
          <w:sz w:val="24"/>
          <w:szCs w:val="24"/>
        </w:rPr>
      </w:pPr>
    </w:p>
    <w:p w:rsidR="00072C15" w:rsidRPr="00DD0FC1" w:rsidRDefault="00072C15" w:rsidP="00072C15">
      <w:pPr>
        <w:spacing w:after="0" w:line="240" w:lineRule="auto"/>
        <w:jc w:val="center"/>
        <w:rPr>
          <w:rFonts w:ascii="Times New Roman" w:hAnsi="Times New Roman" w:cs="Times New Roman"/>
          <w:b/>
          <w:sz w:val="24"/>
          <w:szCs w:val="24"/>
        </w:rPr>
      </w:pPr>
      <w:r w:rsidRPr="00DD0FC1">
        <w:rPr>
          <w:rFonts w:ascii="Times New Roman" w:hAnsi="Times New Roman" w:cs="Times New Roman"/>
          <w:b/>
          <w:sz w:val="24"/>
          <w:szCs w:val="24"/>
        </w:rPr>
        <w:t xml:space="preserve">Раздел «Общекультурные и </w:t>
      </w:r>
      <w:proofErr w:type="spellStart"/>
      <w:r w:rsidRPr="00DD0FC1">
        <w:rPr>
          <w:rFonts w:ascii="Times New Roman" w:hAnsi="Times New Roman" w:cs="Times New Roman"/>
          <w:b/>
          <w:sz w:val="24"/>
          <w:szCs w:val="24"/>
        </w:rPr>
        <w:t>общетрудовые</w:t>
      </w:r>
      <w:proofErr w:type="spellEnd"/>
      <w:r w:rsidRPr="00DD0FC1">
        <w:rPr>
          <w:rFonts w:ascii="Times New Roman" w:hAnsi="Times New Roman" w:cs="Times New Roman"/>
          <w:b/>
          <w:sz w:val="24"/>
          <w:szCs w:val="24"/>
        </w:rPr>
        <w:t xml:space="preserve"> компетенции. Основы культуры труда,</w:t>
      </w:r>
    </w:p>
    <w:p w:rsidR="00072C15" w:rsidRPr="00DD0FC1" w:rsidRDefault="00072C15" w:rsidP="00072C15">
      <w:pPr>
        <w:spacing w:after="0" w:line="240" w:lineRule="auto"/>
        <w:jc w:val="center"/>
        <w:rPr>
          <w:rFonts w:ascii="Times New Roman" w:hAnsi="Times New Roman" w:cs="Times New Roman"/>
          <w:b/>
          <w:sz w:val="24"/>
          <w:szCs w:val="24"/>
        </w:rPr>
      </w:pPr>
      <w:r w:rsidRPr="00DD0FC1">
        <w:rPr>
          <w:rFonts w:ascii="Times New Roman" w:hAnsi="Times New Roman" w:cs="Times New Roman"/>
          <w:b/>
          <w:sz w:val="24"/>
          <w:szCs w:val="24"/>
        </w:rPr>
        <w:t>самообслуживание»</w:t>
      </w:r>
    </w:p>
    <w:p w:rsidR="00072C15" w:rsidRPr="00DD0FC1" w:rsidRDefault="00072C15" w:rsidP="00072C15">
      <w:pPr>
        <w:spacing w:after="0" w:line="240" w:lineRule="auto"/>
        <w:jc w:val="both"/>
        <w:rPr>
          <w:rFonts w:ascii="Times New Roman" w:hAnsi="Times New Roman" w:cs="Times New Roman"/>
          <w:b/>
          <w:sz w:val="24"/>
          <w:szCs w:val="24"/>
          <w:u w:val="single"/>
        </w:rPr>
      </w:pPr>
      <w:r w:rsidRPr="00DD0FC1">
        <w:rPr>
          <w:rFonts w:ascii="Times New Roman" w:hAnsi="Times New Roman" w:cs="Times New Roman"/>
          <w:b/>
          <w:sz w:val="24"/>
          <w:szCs w:val="24"/>
          <w:u w:val="single"/>
        </w:rPr>
        <w:t>Выпускник научится:</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называть наиболее распространённые в своём регио</w:t>
      </w:r>
      <w:r>
        <w:rPr>
          <w:rFonts w:ascii="Times New Roman" w:hAnsi="Times New Roman" w:cs="Times New Roman"/>
          <w:sz w:val="24"/>
          <w:szCs w:val="24"/>
        </w:rPr>
        <w:t>не традиционные народные промыс</w:t>
      </w:r>
      <w:r w:rsidRPr="00DD0FC1">
        <w:rPr>
          <w:rFonts w:ascii="Times New Roman" w:hAnsi="Times New Roman" w:cs="Times New Roman"/>
          <w:sz w:val="24"/>
          <w:szCs w:val="24"/>
        </w:rPr>
        <w:t xml:space="preserve">лы и ремёсла, современные профессии (в том числе профессии своих родителей) и </w:t>
      </w:r>
      <w:proofErr w:type="spellStart"/>
      <w:r w:rsidRPr="00DD0FC1">
        <w:rPr>
          <w:rFonts w:ascii="Times New Roman" w:hAnsi="Times New Roman" w:cs="Times New Roman"/>
          <w:sz w:val="24"/>
          <w:szCs w:val="24"/>
        </w:rPr>
        <w:t>описыватьих</w:t>
      </w:r>
      <w:proofErr w:type="spellEnd"/>
      <w:r w:rsidRPr="00DD0FC1">
        <w:rPr>
          <w:rFonts w:ascii="Times New Roman" w:hAnsi="Times New Roman" w:cs="Times New Roman"/>
          <w:sz w:val="24"/>
          <w:szCs w:val="24"/>
        </w:rPr>
        <w:t xml:space="preserve"> особенности;</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понимать общие правила создания предметов рукотворного мира: соответствие изделия</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обстановке, удобство (функциональность), прочность, эсте</w:t>
      </w:r>
      <w:r>
        <w:rPr>
          <w:rFonts w:ascii="Times New Roman" w:hAnsi="Times New Roman" w:cs="Times New Roman"/>
          <w:sz w:val="24"/>
          <w:szCs w:val="24"/>
        </w:rPr>
        <w:t>тическую выразительность — и ру</w:t>
      </w:r>
      <w:r w:rsidRPr="00DD0FC1">
        <w:rPr>
          <w:rFonts w:ascii="Times New Roman" w:hAnsi="Times New Roman" w:cs="Times New Roman"/>
          <w:sz w:val="24"/>
          <w:szCs w:val="24"/>
        </w:rPr>
        <w:t>ководствоваться ими в своей продуктивной деятельности;</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анализировать предлагаемую информацию, планиров</w:t>
      </w:r>
      <w:r>
        <w:rPr>
          <w:rFonts w:ascii="Times New Roman" w:hAnsi="Times New Roman" w:cs="Times New Roman"/>
          <w:sz w:val="24"/>
          <w:szCs w:val="24"/>
        </w:rPr>
        <w:t>ать предстоящую практическую ра</w:t>
      </w:r>
      <w:r w:rsidRPr="00DD0FC1">
        <w:rPr>
          <w:rFonts w:ascii="Times New Roman" w:hAnsi="Times New Roman" w:cs="Times New Roman"/>
          <w:sz w:val="24"/>
          <w:szCs w:val="24"/>
        </w:rPr>
        <w:t xml:space="preserve">боту, осуществлять корректировку хода практической работы, самоконтроль </w:t>
      </w:r>
      <w:proofErr w:type="spellStart"/>
      <w:r w:rsidRPr="00DD0FC1">
        <w:rPr>
          <w:rFonts w:ascii="Times New Roman" w:hAnsi="Times New Roman" w:cs="Times New Roman"/>
          <w:sz w:val="24"/>
          <w:szCs w:val="24"/>
        </w:rPr>
        <w:t>выполняемыхпрактических</w:t>
      </w:r>
      <w:proofErr w:type="spellEnd"/>
      <w:r w:rsidRPr="00DD0FC1">
        <w:rPr>
          <w:rFonts w:ascii="Times New Roman" w:hAnsi="Times New Roman" w:cs="Times New Roman"/>
          <w:sz w:val="24"/>
          <w:szCs w:val="24"/>
        </w:rPr>
        <w:t xml:space="preserve"> действий;</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организовывать своё рабочее место в зависимости от вида работы, выполнять доступные</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действия по самообслуживанию и доступные виды домашнего труда.</w:t>
      </w:r>
    </w:p>
    <w:p w:rsidR="00072C15" w:rsidRPr="00DD0FC1" w:rsidRDefault="00072C15" w:rsidP="00072C15">
      <w:pPr>
        <w:spacing w:after="0" w:line="240" w:lineRule="auto"/>
        <w:jc w:val="both"/>
        <w:rPr>
          <w:rFonts w:ascii="Times New Roman" w:hAnsi="Times New Roman" w:cs="Times New Roman"/>
          <w:b/>
          <w:sz w:val="24"/>
          <w:szCs w:val="24"/>
          <w:u w:val="single"/>
        </w:rPr>
      </w:pPr>
      <w:r w:rsidRPr="00DD0FC1">
        <w:rPr>
          <w:rFonts w:ascii="Times New Roman" w:hAnsi="Times New Roman" w:cs="Times New Roman"/>
          <w:b/>
          <w:sz w:val="24"/>
          <w:szCs w:val="24"/>
          <w:u w:val="single"/>
        </w:rPr>
        <w:t>Выпускник получит возможность научиться:</w:t>
      </w:r>
    </w:p>
    <w:p w:rsidR="00072C15" w:rsidRPr="008E37A3" w:rsidRDefault="00072C15" w:rsidP="00072C15">
      <w:pPr>
        <w:pStyle w:val="a4"/>
        <w:numPr>
          <w:ilvl w:val="0"/>
          <w:numId w:val="42"/>
        </w:numPr>
        <w:spacing w:after="0" w:line="240" w:lineRule="auto"/>
        <w:ind w:left="142" w:hanging="142"/>
        <w:jc w:val="both"/>
        <w:rPr>
          <w:rFonts w:ascii="Times New Roman" w:hAnsi="Times New Roman" w:cs="Times New Roman"/>
          <w:i/>
          <w:sz w:val="24"/>
          <w:szCs w:val="24"/>
        </w:rPr>
      </w:pPr>
      <w:r w:rsidRPr="008E37A3">
        <w:rPr>
          <w:rFonts w:ascii="Times New Roman" w:hAnsi="Times New Roman" w:cs="Times New Roman"/>
          <w:i/>
          <w:sz w:val="24"/>
          <w:szCs w:val="24"/>
        </w:rPr>
        <w:t>уважительно относиться к труду людей;</w:t>
      </w:r>
    </w:p>
    <w:p w:rsidR="00072C15" w:rsidRPr="008E37A3" w:rsidRDefault="00072C15" w:rsidP="00072C15">
      <w:pPr>
        <w:pStyle w:val="a4"/>
        <w:numPr>
          <w:ilvl w:val="0"/>
          <w:numId w:val="42"/>
        </w:numPr>
        <w:spacing w:after="0" w:line="240" w:lineRule="auto"/>
        <w:ind w:left="142" w:hanging="142"/>
        <w:jc w:val="both"/>
        <w:rPr>
          <w:rFonts w:ascii="Times New Roman" w:hAnsi="Times New Roman" w:cs="Times New Roman"/>
          <w:i/>
          <w:sz w:val="24"/>
          <w:szCs w:val="24"/>
        </w:rPr>
      </w:pPr>
      <w:r w:rsidRPr="008E37A3">
        <w:rPr>
          <w:rFonts w:ascii="Times New Roman" w:hAnsi="Times New Roman" w:cs="Times New Roman"/>
          <w:i/>
          <w:sz w:val="24"/>
          <w:szCs w:val="24"/>
        </w:rPr>
        <w:t>понимать культурно-историческую ценность традиций, отражённых в предметном мире, и уважать их;</w:t>
      </w:r>
    </w:p>
    <w:p w:rsidR="00072C15" w:rsidRPr="008E37A3" w:rsidRDefault="00072C15" w:rsidP="00072C15">
      <w:pPr>
        <w:pStyle w:val="a4"/>
        <w:numPr>
          <w:ilvl w:val="0"/>
          <w:numId w:val="42"/>
        </w:numPr>
        <w:spacing w:after="0" w:line="240" w:lineRule="auto"/>
        <w:ind w:left="142" w:hanging="142"/>
        <w:jc w:val="both"/>
        <w:rPr>
          <w:rFonts w:ascii="Times New Roman" w:hAnsi="Times New Roman" w:cs="Times New Roman"/>
          <w:i/>
          <w:sz w:val="24"/>
          <w:szCs w:val="24"/>
        </w:rPr>
      </w:pPr>
      <w:r w:rsidRPr="008E37A3">
        <w:rPr>
          <w:rFonts w:ascii="Times New Roman" w:hAnsi="Times New Roman" w:cs="Times New Roman"/>
          <w:i/>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072C15" w:rsidRPr="008E37A3" w:rsidRDefault="00072C15" w:rsidP="00072C15">
      <w:pPr>
        <w:spacing w:after="0" w:line="240" w:lineRule="auto"/>
        <w:jc w:val="both"/>
        <w:rPr>
          <w:rFonts w:ascii="Times New Roman" w:hAnsi="Times New Roman" w:cs="Times New Roman"/>
          <w:i/>
          <w:sz w:val="24"/>
          <w:szCs w:val="24"/>
        </w:rPr>
      </w:pPr>
    </w:p>
    <w:p w:rsidR="00072C15" w:rsidRPr="008E37A3" w:rsidRDefault="00072C15" w:rsidP="00072C15">
      <w:pPr>
        <w:spacing w:after="0" w:line="240" w:lineRule="auto"/>
        <w:jc w:val="center"/>
        <w:rPr>
          <w:rFonts w:ascii="Times New Roman" w:hAnsi="Times New Roman" w:cs="Times New Roman"/>
          <w:b/>
          <w:sz w:val="24"/>
          <w:szCs w:val="24"/>
        </w:rPr>
      </w:pPr>
      <w:r w:rsidRPr="008E37A3">
        <w:rPr>
          <w:rFonts w:ascii="Times New Roman" w:hAnsi="Times New Roman" w:cs="Times New Roman"/>
          <w:b/>
          <w:sz w:val="24"/>
          <w:szCs w:val="24"/>
        </w:rPr>
        <w:t xml:space="preserve">Раздел «Технология ручной обработки </w:t>
      </w:r>
      <w:proofErr w:type="spellStart"/>
      <w:r w:rsidRPr="008E37A3">
        <w:rPr>
          <w:rFonts w:ascii="Times New Roman" w:hAnsi="Times New Roman" w:cs="Times New Roman"/>
          <w:b/>
          <w:sz w:val="24"/>
          <w:szCs w:val="24"/>
        </w:rPr>
        <w:t>материалов</w:t>
      </w:r>
      <w:proofErr w:type="gramStart"/>
      <w:r w:rsidRPr="008E37A3">
        <w:rPr>
          <w:rFonts w:ascii="Times New Roman" w:hAnsi="Times New Roman" w:cs="Times New Roman"/>
          <w:b/>
          <w:sz w:val="24"/>
          <w:szCs w:val="24"/>
        </w:rPr>
        <w:t>.Э</w:t>
      </w:r>
      <w:proofErr w:type="gramEnd"/>
      <w:r w:rsidRPr="008E37A3">
        <w:rPr>
          <w:rFonts w:ascii="Times New Roman" w:hAnsi="Times New Roman" w:cs="Times New Roman"/>
          <w:b/>
          <w:sz w:val="24"/>
          <w:szCs w:val="24"/>
        </w:rPr>
        <w:t>лементы</w:t>
      </w:r>
      <w:proofErr w:type="spellEnd"/>
      <w:r w:rsidRPr="008E37A3">
        <w:rPr>
          <w:rFonts w:ascii="Times New Roman" w:hAnsi="Times New Roman" w:cs="Times New Roman"/>
          <w:b/>
          <w:sz w:val="24"/>
          <w:szCs w:val="24"/>
        </w:rPr>
        <w:t xml:space="preserve"> графической грамоты»</w:t>
      </w:r>
    </w:p>
    <w:p w:rsidR="00072C15" w:rsidRPr="008E37A3" w:rsidRDefault="00072C15" w:rsidP="00072C15">
      <w:pPr>
        <w:spacing w:after="0" w:line="240" w:lineRule="auto"/>
        <w:jc w:val="both"/>
        <w:rPr>
          <w:rFonts w:ascii="Times New Roman" w:hAnsi="Times New Roman" w:cs="Times New Roman"/>
          <w:b/>
          <w:sz w:val="24"/>
          <w:szCs w:val="24"/>
          <w:u w:val="single"/>
        </w:rPr>
      </w:pPr>
      <w:r w:rsidRPr="008E37A3">
        <w:rPr>
          <w:rFonts w:ascii="Times New Roman" w:hAnsi="Times New Roman" w:cs="Times New Roman"/>
          <w:b/>
          <w:sz w:val="24"/>
          <w:szCs w:val="24"/>
          <w:u w:val="single"/>
        </w:rPr>
        <w:t>Выпускник научится:</w:t>
      </w:r>
    </w:p>
    <w:p w:rsidR="00072C15" w:rsidRPr="008E37A3" w:rsidRDefault="00072C15" w:rsidP="00072C15">
      <w:pPr>
        <w:pStyle w:val="a4"/>
        <w:numPr>
          <w:ilvl w:val="0"/>
          <w:numId w:val="43"/>
        </w:numPr>
        <w:spacing w:after="0" w:line="240" w:lineRule="auto"/>
        <w:jc w:val="both"/>
        <w:rPr>
          <w:rFonts w:ascii="Times New Roman" w:hAnsi="Times New Roman" w:cs="Times New Roman"/>
          <w:sz w:val="24"/>
          <w:szCs w:val="24"/>
        </w:rPr>
      </w:pPr>
      <w:r w:rsidRPr="008E37A3">
        <w:rPr>
          <w:rFonts w:ascii="Times New Roman" w:hAnsi="Times New Roman" w:cs="Times New Roman"/>
          <w:sz w:val="24"/>
          <w:szCs w:val="24"/>
        </w:rPr>
        <w:t xml:space="preserve">на основе полученных представлений о многообразии материалов, их видах, </w:t>
      </w:r>
      <w:proofErr w:type="spellStart"/>
      <w:r w:rsidRPr="008E37A3">
        <w:rPr>
          <w:rFonts w:ascii="Times New Roman" w:hAnsi="Times New Roman" w:cs="Times New Roman"/>
          <w:sz w:val="24"/>
          <w:szCs w:val="24"/>
        </w:rPr>
        <w:t>свойствах</w:t>
      </w:r>
      <w:proofErr w:type="gramStart"/>
      <w:r w:rsidRPr="008E37A3">
        <w:rPr>
          <w:rFonts w:ascii="Times New Roman" w:hAnsi="Times New Roman" w:cs="Times New Roman"/>
          <w:sz w:val="24"/>
          <w:szCs w:val="24"/>
        </w:rPr>
        <w:t>,п</w:t>
      </w:r>
      <w:proofErr w:type="gramEnd"/>
      <w:r w:rsidRPr="008E37A3">
        <w:rPr>
          <w:rFonts w:ascii="Times New Roman" w:hAnsi="Times New Roman" w:cs="Times New Roman"/>
          <w:sz w:val="24"/>
          <w:szCs w:val="24"/>
        </w:rPr>
        <w:t>роисхождении</w:t>
      </w:r>
      <w:proofErr w:type="spellEnd"/>
      <w:r w:rsidRPr="008E37A3">
        <w:rPr>
          <w:rFonts w:ascii="Times New Roman" w:hAnsi="Times New Roman" w:cs="Times New Roman"/>
          <w:sz w:val="24"/>
          <w:szCs w:val="24"/>
        </w:rPr>
        <w:t>,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072C15" w:rsidRPr="008E37A3" w:rsidRDefault="00072C15" w:rsidP="00072C15">
      <w:pPr>
        <w:pStyle w:val="a4"/>
        <w:numPr>
          <w:ilvl w:val="0"/>
          <w:numId w:val="43"/>
        </w:numPr>
        <w:spacing w:after="0" w:line="240" w:lineRule="auto"/>
        <w:jc w:val="both"/>
        <w:rPr>
          <w:rFonts w:ascii="Times New Roman" w:hAnsi="Times New Roman" w:cs="Times New Roman"/>
          <w:sz w:val="24"/>
          <w:szCs w:val="24"/>
        </w:rPr>
      </w:pPr>
      <w:r w:rsidRPr="008E37A3">
        <w:rPr>
          <w:rFonts w:ascii="Times New Roman" w:hAnsi="Times New Roman" w:cs="Times New Roman"/>
          <w:sz w:val="24"/>
          <w:szCs w:val="24"/>
        </w:rPr>
        <w:lastRenderedPageBreak/>
        <w:t xml:space="preserve">отбирать и выполнять в зависимости от свойств освоенных материалов оптимальные </w:t>
      </w:r>
      <w:proofErr w:type="spellStart"/>
      <w:r w:rsidRPr="008E37A3">
        <w:rPr>
          <w:rFonts w:ascii="Times New Roman" w:hAnsi="Times New Roman" w:cs="Times New Roman"/>
          <w:sz w:val="24"/>
          <w:szCs w:val="24"/>
        </w:rPr>
        <w:t>идоступные</w:t>
      </w:r>
      <w:proofErr w:type="spellEnd"/>
      <w:r w:rsidRPr="008E37A3">
        <w:rPr>
          <w:rFonts w:ascii="Times New Roman" w:hAnsi="Times New Roman" w:cs="Times New Roman"/>
          <w:sz w:val="24"/>
          <w:szCs w:val="24"/>
        </w:rPr>
        <w:t xml:space="preserve"> технологические приёмы их ручной обработки при разметке деталей, их выделении из заготовки, формообразовании, сборке и отделке изделия; </w:t>
      </w:r>
    </w:p>
    <w:p w:rsidR="00072C15" w:rsidRPr="008E37A3" w:rsidRDefault="00072C15" w:rsidP="00072C15">
      <w:pPr>
        <w:pStyle w:val="a4"/>
        <w:numPr>
          <w:ilvl w:val="0"/>
          <w:numId w:val="43"/>
        </w:numPr>
        <w:spacing w:after="0" w:line="240" w:lineRule="auto"/>
        <w:jc w:val="both"/>
        <w:rPr>
          <w:rFonts w:ascii="Times New Roman" w:hAnsi="Times New Roman" w:cs="Times New Roman"/>
          <w:sz w:val="24"/>
          <w:szCs w:val="24"/>
        </w:rPr>
      </w:pPr>
      <w:r w:rsidRPr="008E37A3">
        <w:rPr>
          <w:rFonts w:ascii="Times New Roman" w:hAnsi="Times New Roman" w:cs="Times New Roman"/>
          <w:sz w:val="24"/>
          <w:szCs w:val="24"/>
        </w:rPr>
        <w:t>экономно расходовать используемые материалы;</w:t>
      </w:r>
    </w:p>
    <w:p w:rsidR="00072C15" w:rsidRPr="008E37A3" w:rsidRDefault="00072C15" w:rsidP="00072C15">
      <w:pPr>
        <w:pStyle w:val="a4"/>
        <w:numPr>
          <w:ilvl w:val="0"/>
          <w:numId w:val="43"/>
        </w:numPr>
        <w:spacing w:after="0" w:line="240" w:lineRule="auto"/>
        <w:jc w:val="both"/>
        <w:rPr>
          <w:rFonts w:ascii="Times New Roman" w:hAnsi="Times New Roman" w:cs="Times New Roman"/>
          <w:sz w:val="24"/>
          <w:szCs w:val="24"/>
        </w:rPr>
      </w:pPr>
      <w:proofErr w:type="gramStart"/>
      <w:r w:rsidRPr="008E37A3">
        <w:rPr>
          <w:rFonts w:ascii="Times New Roman" w:hAnsi="Times New Roman" w:cs="Times New Roman"/>
          <w:sz w:val="24"/>
          <w:szCs w:val="24"/>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roofErr w:type="gramEnd"/>
    </w:p>
    <w:p w:rsidR="00072C15" w:rsidRDefault="00072C15" w:rsidP="00072C15">
      <w:pPr>
        <w:pStyle w:val="a4"/>
        <w:numPr>
          <w:ilvl w:val="0"/>
          <w:numId w:val="43"/>
        </w:numPr>
        <w:spacing w:after="0" w:line="240" w:lineRule="auto"/>
        <w:jc w:val="both"/>
        <w:rPr>
          <w:rFonts w:ascii="Times New Roman" w:hAnsi="Times New Roman" w:cs="Times New Roman"/>
          <w:sz w:val="24"/>
          <w:szCs w:val="24"/>
        </w:rPr>
      </w:pPr>
      <w:r w:rsidRPr="008E37A3">
        <w:rPr>
          <w:rFonts w:ascii="Times New Roman" w:hAnsi="Times New Roman" w:cs="Times New Roman"/>
          <w:sz w:val="24"/>
          <w:szCs w:val="24"/>
        </w:rPr>
        <w:t xml:space="preserve">выполнять символические действия моделирования и преобразования модели и работать читать их и выполнять разметку с опорой на них; изготавливать плоскостные и объёмные изделия по простейшим чертежам, эскизам, схемам, рисункам. </w:t>
      </w:r>
    </w:p>
    <w:p w:rsidR="00072C15" w:rsidRPr="00B45335" w:rsidRDefault="00072C15" w:rsidP="00072C15">
      <w:pPr>
        <w:spacing w:after="0" w:line="240" w:lineRule="auto"/>
        <w:ind w:left="360"/>
        <w:jc w:val="both"/>
        <w:rPr>
          <w:rFonts w:ascii="Times New Roman" w:hAnsi="Times New Roman" w:cs="Times New Roman"/>
          <w:b/>
          <w:sz w:val="24"/>
          <w:szCs w:val="24"/>
          <w:u w:val="single"/>
        </w:rPr>
      </w:pPr>
      <w:r w:rsidRPr="00B45335">
        <w:rPr>
          <w:rFonts w:ascii="Times New Roman" w:hAnsi="Times New Roman" w:cs="Times New Roman"/>
          <w:b/>
          <w:sz w:val="24"/>
          <w:szCs w:val="24"/>
          <w:u w:val="single"/>
        </w:rPr>
        <w:t>Выпускник получит возможность научиться:</w:t>
      </w:r>
    </w:p>
    <w:p w:rsidR="00072C15" w:rsidRPr="00B45335" w:rsidRDefault="00072C15" w:rsidP="00072C15">
      <w:pPr>
        <w:pStyle w:val="a4"/>
        <w:numPr>
          <w:ilvl w:val="0"/>
          <w:numId w:val="43"/>
        </w:numPr>
        <w:spacing w:after="0" w:line="240" w:lineRule="auto"/>
        <w:jc w:val="both"/>
        <w:rPr>
          <w:rFonts w:ascii="Times New Roman" w:hAnsi="Times New Roman" w:cs="Times New Roman"/>
          <w:i/>
          <w:sz w:val="24"/>
          <w:szCs w:val="24"/>
        </w:rPr>
      </w:pPr>
      <w:r w:rsidRPr="00B45335">
        <w:rPr>
          <w:rFonts w:ascii="Times New Roman" w:hAnsi="Times New Roman" w:cs="Times New Roman"/>
          <w:i/>
          <w:sz w:val="24"/>
          <w:szCs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072C15" w:rsidRPr="00B45335" w:rsidRDefault="00072C15" w:rsidP="00072C15">
      <w:pPr>
        <w:pStyle w:val="a4"/>
        <w:numPr>
          <w:ilvl w:val="0"/>
          <w:numId w:val="43"/>
        </w:numPr>
        <w:spacing w:after="0" w:line="240" w:lineRule="auto"/>
        <w:jc w:val="both"/>
        <w:rPr>
          <w:rFonts w:ascii="Times New Roman" w:hAnsi="Times New Roman" w:cs="Times New Roman"/>
          <w:i/>
          <w:sz w:val="24"/>
          <w:szCs w:val="24"/>
        </w:rPr>
      </w:pPr>
      <w:r w:rsidRPr="00B45335">
        <w:rPr>
          <w:rFonts w:ascii="Times New Roman" w:hAnsi="Times New Roman" w:cs="Times New Roman"/>
          <w:i/>
          <w:sz w:val="24"/>
          <w:szCs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072C15" w:rsidRDefault="00072C15" w:rsidP="00072C15">
      <w:pPr>
        <w:spacing w:after="0" w:line="240" w:lineRule="auto"/>
        <w:jc w:val="both"/>
        <w:rPr>
          <w:rFonts w:ascii="Times New Roman" w:hAnsi="Times New Roman" w:cs="Times New Roman"/>
          <w:sz w:val="24"/>
          <w:szCs w:val="24"/>
        </w:rPr>
      </w:pPr>
    </w:p>
    <w:p w:rsidR="00072C15" w:rsidRPr="00B45335" w:rsidRDefault="00072C15" w:rsidP="00072C15">
      <w:pPr>
        <w:spacing w:after="0" w:line="240" w:lineRule="auto"/>
        <w:jc w:val="center"/>
        <w:rPr>
          <w:rFonts w:ascii="Times New Roman" w:hAnsi="Times New Roman" w:cs="Times New Roman"/>
          <w:b/>
          <w:sz w:val="24"/>
          <w:szCs w:val="24"/>
        </w:rPr>
      </w:pPr>
      <w:r w:rsidRPr="00B45335">
        <w:rPr>
          <w:rFonts w:ascii="Times New Roman" w:hAnsi="Times New Roman" w:cs="Times New Roman"/>
          <w:b/>
          <w:sz w:val="24"/>
          <w:szCs w:val="24"/>
        </w:rPr>
        <w:t>Раздел «Конструирование и моделирование»</w:t>
      </w:r>
    </w:p>
    <w:p w:rsidR="00072C15" w:rsidRPr="00B45335" w:rsidRDefault="00072C15" w:rsidP="00072C15">
      <w:pPr>
        <w:spacing w:after="0" w:line="240" w:lineRule="auto"/>
        <w:jc w:val="both"/>
        <w:rPr>
          <w:rFonts w:ascii="Times New Roman" w:hAnsi="Times New Roman" w:cs="Times New Roman"/>
          <w:b/>
          <w:sz w:val="24"/>
          <w:szCs w:val="24"/>
          <w:u w:val="single"/>
        </w:rPr>
      </w:pPr>
      <w:r w:rsidRPr="00B45335">
        <w:rPr>
          <w:rFonts w:ascii="Times New Roman" w:hAnsi="Times New Roman" w:cs="Times New Roman"/>
          <w:b/>
          <w:sz w:val="24"/>
          <w:szCs w:val="24"/>
          <w:u w:val="single"/>
        </w:rPr>
        <w:t>Выпускник научится:</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анализировать устройство изделия: выделять детали, их форму, определять взаимное</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расположение, виды соединения деталей;</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решать простейшие задачи конструктивного характера</w:t>
      </w:r>
      <w:r>
        <w:rPr>
          <w:rFonts w:ascii="Times New Roman" w:hAnsi="Times New Roman" w:cs="Times New Roman"/>
          <w:sz w:val="24"/>
          <w:szCs w:val="24"/>
        </w:rPr>
        <w:t xml:space="preserve"> по изменению вида и способа со</w:t>
      </w:r>
      <w:r w:rsidRPr="00DD0FC1">
        <w:rPr>
          <w:rFonts w:ascii="Times New Roman" w:hAnsi="Times New Roman" w:cs="Times New Roman"/>
          <w:sz w:val="24"/>
          <w:szCs w:val="24"/>
        </w:rPr>
        <w:t xml:space="preserve">единения деталей: на достраивание, придание новых свойств </w:t>
      </w:r>
      <w:r>
        <w:rPr>
          <w:rFonts w:ascii="Times New Roman" w:hAnsi="Times New Roman" w:cs="Times New Roman"/>
          <w:sz w:val="24"/>
          <w:szCs w:val="24"/>
        </w:rPr>
        <w:t>конструкции, а также другие дос</w:t>
      </w:r>
      <w:r w:rsidRPr="00DD0FC1">
        <w:rPr>
          <w:rFonts w:ascii="Times New Roman" w:hAnsi="Times New Roman" w:cs="Times New Roman"/>
          <w:sz w:val="24"/>
          <w:szCs w:val="24"/>
        </w:rPr>
        <w:t>тупные и сходные по сложности задачи;</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изготавливать несложные конструкции изделий по рисунку, простейшему чертежу или</w:t>
      </w:r>
    </w:p>
    <w:p w:rsidR="00072C15" w:rsidRPr="00DD0FC1" w:rsidRDefault="00072C15" w:rsidP="00072C15">
      <w:pPr>
        <w:spacing w:after="0" w:line="240" w:lineRule="auto"/>
        <w:ind w:firstLine="851"/>
        <w:jc w:val="both"/>
        <w:rPr>
          <w:rFonts w:ascii="Times New Roman" w:hAnsi="Times New Roman" w:cs="Times New Roman"/>
          <w:sz w:val="24"/>
          <w:szCs w:val="24"/>
        </w:rPr>
      </w:pPr>
      <w:r w:rsidRPr="00DD0FC1">
        <w:rPr>
          <w:rFonts w:ascii="Times New Roman" w:hAnsi="Times New Roman" w:cs="Times New Roman"/>
          <w:sz w:val="24"/>
          <w:szCs w:val="24"/>
        </w:rPr>
        <w:t>эскизу, образцу и доступным заданным условиям.</w:t>
      </w:r>
    </w:p>
    <w:p w:rsidR="00072C15" w:rsidRPr="00B45335" w:rsidRDefault="00072C15" w:rsidP="00072C15">
      <w:pPr>
        <w:spacing w:after="0" w:line="240" w:lineRule="auto"/>
        <w:jc w:val="both"/>
        <w:rPr>
          <w:rFonts w:ascii="Times New Roman" w:hAnsi="Times New Roman" w:cs="Times New Roman"/>
          <w:b/>
          <w:sz w:val="24"/>
          <w:szCs w:val="24"/>
          <w:u w:val="single"/>
        </w:rPr>
      </w:pPr>
      <w:r w:rsidRPr="00B45335">
        <w:rPr>
          <w:rFonts w:ascii="Times New Roman" w:hAnsi="Times New Roman" w:cs="Times New Roman"/>
          <w:b/>
          <w:sz w:val="24"/>
          <w:szCs w:val="24"/>
          <w:u w:val="single"/>
        </w:rPr>
        <w:t>Выпускник получит возможность научиться:</w:t>
      </w:r>
    </w:p>
    <w:p w:rsidR="00072C15" w:rsidRPr="00B45335" w:rsidRDefault="00072C15" w:rsidP="00072C15">
      <w:pPr>
        <w:spacing w:after="0" w:line="240" w:lineRule="auto"/>
        <w:jc w:val="both"/>
        <w:rPr>
          <w:rFonts w:ascii="Times New Roman" w:hAnsi="Times New Roman" w:cs="Times New Roman"/>
          <w:i/>
          <w:sz w:val="24"/>
          <w:szCs w:val="24"/>
        </w:rPr>
      </w:pPr>
      <w:r w:rsidRPr="00B45335">
        <w:rPr>
          <w:rFonts w:ascii="Times New Roman" w:hAnsi="Times New Roman" w:cs="Times New Roman"/>
          <w:i/>
          <w:sz w:val="24"/>
          <w:szCs w:val="24"/>
        </w:rPr>
        <w:t xml:space="preserve">• соотносить объёмную конструкцию, основанную </w:t>
      </w:r>
      <w:proofErr w:type="gramStart"/>
      <w:r w:rsidRPr="00B45335">
        <w:rPr>
          <w:rFonts w:ascii="Times New Roman" w:hAnsi="Times New Roman" w:cs="Times New Roman"/>
          <w:i/>
          <w:sz w:val="24"/>
          <w:szCs w:val="24"/>
        </w:rPr>
        <w:t>на</w:t>
      </w:r>
      <w:proofErr w:type="gramEnd"/>
      <w:r w:rsidRPr="00B45335">
        <w:rPr>
          <w:rFonts w:ascii="Times New Roman" w:hAnsi="Times New Roman" w:cs="Times New Roman"/>
          <w:i/>
          <w:sz w:val="24"/>
          <w:szCs w:val="24"/>
        </w:rPr>
        <w:t xml:space="preserve"> правильных геометрических фор-</w:t>
      </w:r>
    </w:p>
    <w:p w:rsidR="00072C15" w:rsidRPr="00B45335" w:rsidRDefault="00072C15" w:rsidP="00072C15">
      <w:pPr>
        <w:spacing w:after="0" w:line="240" w:lineRule="auto"/>
        <w:jc w:val="both"/>
        <w:rPr>
          <w:rFonts w:ascii="Times New Roman" w:hAnsi="Times New Roman" w:cs="Times New Roman"/>
          <w:i/>
          <w:sz w:val="24"/>
          <w:szCs w:val="24"/>
        </w:rPr>
      </w:pPr>
      <w:r w:rsidRPr="00B45335">
        <w:rPr>
          <w:rFonts w:ascii="Times New Roman" w:hAnsi="Times New Roman" w:cs="Times New Roman"/>
          <w:i/>
          <w:sz w:val="24"/>
          <w:szCs w:val="24"/>
        </w:rPr>
        <w:t>мах, с изображениями их развёрток;</w:t>
      </w:r>
    </w:p>
    <w:p w:rsidR="00072C15" w:rsidRPr="00B45335" w:rsidRDefault="00072C15" w:rsidP="00072C15">
      <w:pPr>
        <w:spacing w:after="0" w:line="240" w:lineRule="auto"/>
        <w:jc w:val="both"/>
        <w:rPr>
          <w:rFonts w:ascii="Times New Roman" w:hAnsi="Times New Roman" w:cs="Times New Roman"/>
          <w:i/>
          <w:sz w:val="24"/>
          <w:szCs w:val="24"/>
        </w:rPr>
      </w:pPr>
      <w:r w:rsidRPr="00B45335">
        <w:rPr>
          <w:rFonts w:ascii="Times New Roman" w:hAnsi="Times New Roman" w:cs="Times New Roman"/>
          <w:i/>
          <w:sz w:val="24"/>
          <w:szCs w:val="24"/>
        </w:rPr>
        <w:t>• 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072C15" w:rsidRPr="00DD0FC1" w:rsidRDefault="00072C15" w:rsidP="00072C15">
      <w:pPr>
        <w:spacing w:after="0" w:line="240" w:lineRule="auto"/>
        <w:jc w:val="both"/>
        <w:rPr>
          <w:rFonts w:ascii="Times New Roman" w:hAnsi="Times New Roman" w:cs="Times New Roman"/>
          <w:sz w:val="24"/>
          <w:szCs w:val="24"/>
        </w:rPr>
      </w:pPr>
    </w:p>
    <w:p w:rsidR="00072C15" w:rsidRPr="00B45335" w:rsidRDefault="00072C15" w:rsidP="00072C15">
      <w:pPr>
        <w:spacing w:after="0" w:line="240" w:lineRule="auto"/>
        <w:jc w:val="center"/>
        <w:rPr>
          <w:rFonts w:ascii="Times New Roman" w:hAnsi="Times New Roman" w:cs="Times New Roman"/>
          <w:b/>
          <w:sz w:val="24"/>
          <w:szCs w:val="24"/>
        </w:rPr>
      </w:pPr>
      <w:r w:rsidRPr="00B45335">
        <w:rPr>
          <w:rFonts w:ascii="Times New Roman" w:hAnsi="Times New Roman" w:cs="Times New Roman"/>
          <w:b/>
          <w:sz w:val="24"/>
          <w:szCs w:val="24"/>
        </w:rPr>
        <w:t>Раздел «Практика работы на компьютере»</w:t>
      </w:r>
    </w:p>
    <w:p w:rsidR="00072C15" w:rsidRPr="00B45335" w:rsidRDefault="00072C15" w:rsidP="00072C15">
      <w:pPr>
        <w:spacing w:after="0" w:line="240" w:lineRule="auto"/>
        <w:jc w:val="both"/>
        <w:rPr>
          <w:rFonts w:ascii="Times New Roman" w:hAnsi="Times New Roman" w:cs="Times New Roman"/>
          <w:b/>
          <w:sz w:val="24"/>
          <w:szCs w:val="24"/>
          <w:u w:val="single"/>
        </w:rPr>
      </w:pPr>
      <w:r w:rsidRPr="00B45335">
        <w:rPr>
          <w:rFonts w:ascii="Times New Roman" w:hAnsi="Times New Roman" w:cs="Times New Roman"/>
          <w:b/>
          <w:sz w:val="24"/>
          <w:szCs w:val="24"/>
          <w:u w:val="single"/>
        </w:rPr>
        <w:t>Выпускник научится:</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xml:space="preserve">• соблюдать безопасные приёмы труда, пользоваться персональным компьютером </w:t>
      </w:r>
      <w:proofErr w:type="spellStart"/>
      <w:r w:rsidRPr="00DD0FC1">
        <w:rPr>
          <w:rFonts w:ascii="Times New Roman" w:hAnsi="Times New Roman" w:cs="Times New Roman"/>
          <w:sz w:val="24"/>
          <w:szCs w:val="24"/>
        </w:rPr>
        <w:t>длявоспроизведения</w:t>
      </w:r>
      <w:proofErr w:type="spellEnd"/>
      <w:r w:rsidRPr="00DD0FC1">
        <w:rPr>
          <w:rFonts w:ascii="Times New Roman" w:hAnsi="Times New Roman" w:cs="Times New Roman"/>
          <w:sz w:val="24"/>
          <w:szCs w:val="24"/>
        </w:rPr>
        <w:t xml:space="preserve"> и поиска необходимой информации в ресурсе компьютера, для</w:t>
      </w:r>
      <w:r>
        <w:rPr>
          <w:rFonts w:ascii="Times New Roman" w:hAnsi="Times New Roman" w:cs="Times New Roman"/>
          <w:sz w:val="24"/>
          <w:szCs w:val="24"/>
        </w:rPr>
        <w:t xml:space="preserve"> решения дос</w:t>
      </w:r>
      <w:r w:rsidRPr="00DD0FC1">
        <w:rPr>
          <w:rFonts w:ascii="Times New Roman" w:hAnsi="Times New Roman" w:cs="Times New Roman"/>
          <w:sz w:val="24"/>
          <w:szCs w:val="24"/>
        </w:rPr>
        <w:t>тупных конструкторско-технологических задач;</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использовать простейшие приёмы работы с готовыми</w:t>
      </w:r>
      <w:r>
        <w:rPr>
          <w:rFonts w:ascii="Times New Roman" w:hAnsi="Times New Roman" w:cs="Times New Roman"/>
          <w:sz w:val="24"/>
          <w:szCs w:val="24"/>
        </w:rPr>
        <w:t xml:space="preserve"> электронными ресурсами: активи</w:t>
      </w:r>
      <w:r w:rsidRPr="00DD0FC1">
        <w:rPr>
          <w:rFonts w:ascii="Times New Roman" w:hAnsi="Times New Roman" w:cs="Times New Roman"/>
          <w:sz w:val="24"/>
          <w:szCs w:val="24"/>
        </w:rPr>
        <w:t>ровать, читать информацию, выполнять задания;</w:t>
      </w:r>
    </w:p>
    <w:p w:rsidR="00072C15" w:rsidRPr="00DD0FC1" w:rsidRDefault="00072C15" w:rsidP="00072C15">
      <w:pPr>
        <w:spacing w:after="0" w:line="240" w:lineRule="auto"/>
        <w:jc w:val="both"/>
        <w:rPr>
          <w:rFonts w:ascii="Times New Roman" w:hAnsi="Times New Roman" w:cs="Times New Roman"/>
          <w:sz w:val="24"/>
          <w:szCs w:val="24"/>
        </w:rPr>
      </w:pPr>
      <w:r w:rsidRPr="00DD0FC1">
        <w:rPr>
          <w:rFonts w:ascii="Times New Roman" w:hAnsi="Times New Roman" w:cs="Times New Roman"/>
          <w:sz w:val="24"/>
          <w:szCs w:val="24"/>
        </w:rPr>
        <w:t>• создавать небольшие тексты, использовать рисунки из ресурса компьютера, программы</w:t>
      </w:r>
    </w:p>
    <w:p w:rsidR="00072C15" w:rsidRPr="00DD0FC1" w:rsidRDefault="00072C15" w:rsidP="00072C15">
      <w:pPr>
        <w:spacing w:after="0" w:line="240" w:lineRule="auto"/>
        <w:jc w:val="both"/>
        <w:rPr>
          <w:rFonts w:ascii="Times New Roman" w:hAnsi="Times New Roman" w:cs="Times New Roman"/>
          <w:sz w:val="24"/>
          <w:szCs w:val="24"/>
        </w:rPr>
      </w:pPr>
      <w:proofErr w:type="spellStart"/>
      <w:r w:rsidRPr="00DD0FC1">
        <w:rPr>
          <w:rFonts w:ascii="Times New Roman" w:hAnsi="Times New Roman" w:cs="Times New Roman"/>
          <w:sz w:val="24"/>
          <w:szCs w:val="24"/>
        </w:rPr>
        <w:t>Word</w:t>
      </w:r>
      <w:proofErr w:type="spellEnd"/>
      <w:r w:rsidRPr="00DD0FC1">
        <w:rPr>
          <w:rFonts w:ascii="Times New Roman" w:hAnsi="Times New Roman" w:cs="Times New Roman"/>
          <w:sz w:val="24"/>
          <w:szCs w:val="24"/>
        </w:rPr>
        <w:t xml:space="preserve"> и </w:t>
      </w:r>
      <w:proofErr w:type="spellStart"/>
      <w:r w:rsidRPr="00DD0FC1">
        <w:rPr>
          <w:rFonts w:ascii="Times New Roman" w:hAnsi="Times New Roman" w:cs="Times New Roman"/>
          <w:sz w:val="24"/>
          <w:szCs w:val="24"/>
        </w:rPr>
        <w:t>PowerPoint</w:t>
      </w:r>
      <w:proofErr w:type="spellEnd"/>
      <w:r w:rsidRPr="00DD0FC1">
        <w:rPr>
          <w:rFonts w:ascii="Times New Roman" w:hAnsi="Times New Roman" w:cs="Times New Roman"/>
          <w:sz w:val="24"/>
          <w:szCs w:val="24"/>
        </w:rPr>
        <w:t>.</w:t>
      </w:r>
    </w:p>
    <w:p w:rsidR="00072C15" w:rsidRPr="00B45335" w:rsidRDefault="00072C15" w:rsidP="00072C15">
      <w:pPr>
        <w:spacing w:after="0" w:line="240" w:lineRule="auto"/>
        <w:jc w:val="both"/>
        <w:rPr>
          <w:rFonts w:ascii="Times New Roman" w:hAnsi="Times New Roman" w:cs="Times New Roman"/>
          <w:b/>
          <w:sz w:val="24"/>
          <w:szCs w:val="24"/>
          <w:u w:val="single"/>
        </w:rPr>
      </w:pPr>
      <w:r w:rsidRPr="00B45335">
        <w:rPr>
          <w:rFonts w:ascii="Times New Roman" w:hAnsi="Times New Roman" w:cs="Times New Roman"/>
          <w:b/>
          <w:sz w:val="24"/>
          <w:szCs w:val="24"/>
          <w:u w:val="single"/>
        </w:rPr>
        <w:t>Выпускник получит возможность научиться:</w:t>
      </w:r>
    </w:p>
    <w:p w:rsidR="00072C15" w:rsidRPr="00B45335" w:rsidRDefault="00072C15" w:rsidP="00072C15">
      <w:pPr>
        <w:spacing w:after="0" w:line="240" w:lineRule="auto"/>
        <w:jc w:val="both"/>
        <w:rPr>
          <w:rFonts w:ascii="Times New Roman" w:hAnsi="Times New Roman" w:cs="Times New Roman"/>
          <w:i/>
          <w:sz w:val="24"/>
          <w:szCs w:val="24"/>
        </w:rPr>
      </w:pPr>
      <w:r w:rsidRPr="00DD0FC1">
        <w:rPr>
          <w:rFonts w:ascii="Times New Roman" w:hAnsi="Times New Roman" w:cs="Times New Roman"/>
          <w:sz w:val="24"/>
          <w:szCs w:val="24"/>
        </w:rPr>
        <w:t xml:space="preserve">• </w:t>
      </w:r>
      <w:r w:rsidRPr="00B45335">
        <w:rPr>
          <w:rFonts w:ascii="Times New Roman" w:hAnsi="Times New Roman" w:cs="Times New Roman"/>
          <w:i/>
          <w:sz w:val="24"/>
          <w:szCs w:val="24"/>
        </w:rPr>
        <w:t xml:space="preserve">пользоваться доступными приёмами работы с готовой текстовой, визуальной, </w:t>
      </w:r>
      <w:proofErr w:type="spellStart"/>
      <w:r w:rsidRPr="00B45335">
        <w:rPr>
          <w:rFonts w:ascii="Times New Roman" w:hAnsi="Times New Roman" w:cs="Times New Roman"/>
          <w:i/>
          <w:sz w:val="24"/>
          <w:szCs w:val="24"/>
        </w:rPr>
        <w:t>звуковойинформацией</w:t>
      </w:r>
      <w:proofErr w:type="spellEnd"/>
      <w:r w:rsidRPr="00B45335">
        <w:rPr>
          <w:rFonts w:ascii="Times New Roman" w:hAnsi="Times New Roman" w:cs="Times New Roman"/>
          <w:i/>
          <w:sz w:val="24"/>
          <w:szCs w:val="24"/>
        </w:rPr>
        <w:t xml:space="preserve"> в сети Интернет, а также познакомится с доступными способами её получения, хранения, переработки.</w:t>
      </w:r>
    </w:p>
    <w:p w:rsidR="00072C15" w:rsidRDefault="00072C15" w:rsidP="00072C15">
      <w:pPr>
        <w:shd w:val="clear" w:color="auto" w:fill="FFFFFF"/>
        <w:spacing w:before="100" w:beforeAutospacing="1" w:after="100" w:afterAutospacing="1" w:line="240" w:lineRule="auto"/>
        <w:ind w:firstLine="284"/>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Планируемые результаты обучения  к концу 1 класса по ведущим содержательным линиям УМК «Начальная школа 21 века».</w:t>
      </w:r>
    </w:p>
    <w:p w:rsidR="00072C15" w:rsidRPr="006079F5" w:rsidRDefault="00072C15" w:rsidP="00072C15">
      <w:p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b/>
          <w:sz w:val="24"/>
          <w:szCs w:val="24"/>
          <w:lang w:eastAsia="ru-RU"/>
        </w:rPr>
        <w:t>1.  Общекультурные  и  обще трудовые  компетенции.  Основы культуры труда, самообслуживание</w:t>
      </w:r>
    </w:p>
    <w:p w:rsidR="00072C15" w:rsidRPr="008859DD" w:rsidRDefault="00072C15" w:rsidP="00072C15">
      <w:pPr>
        <w:spacing w:after="0" w:line="240" w:lineRule="auto"/>
        <w:jc w:val="both"/>
        <w:rPr>
          <w:rFonts w:ascii="Times New Roman" w:eastAsia="Times New Roman" w:hAnsi="Times New Roman" w:cs="Times New Roman"/>
          <w:b/>
          <w:i/>
          <w:sz w:val="24"/>
          <w:szCs w:val="24"/>
          <w:lang w:eastAsia="ru-RU"/>
        </w:rPr>
      </w:pPr>
      <w:r w:rsidRPr="008859DD">
        <w:rPr>
          <w:rFonts w:ascii="Times New Roman" w:eastAsia="Times New Roman" w:hAnsi="Times New Roman" w:cs="Times New Roman"/>
          <w:b/>
          <w:i/>
          <w:sz w:val="24"/>
          <w:szCs w:val="24"/>
          <w:lang w:eastAsia="ru-RU"/>
        </w:rPr>
        <w:t xml:space="preserve">Знать (на уровне представлений): </w:t>
      </w:r>
    </w:p>
    <w:p w:rsidR="00072C15" w:rsidRPr="006079F5" w:rsidRDefault="00072C15" w:rsidP="00072C15">
      <w:pPr>
        <w:numPr>
          <w:ilvl w:val="0"/>
          <w:numId w:val="6"/>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lastRenderedPageBreak/>
        <w:t xml:space="preserve">о роли и месте человека в окружающем мире;  о созидательной, творческой деятельности человека и природе как источнике его вдохновения;  </w:t>
      </w:r>
    </w:p>
    <w:p w:rsidR="00072C15" w:rsidRPr="006079F5" w:rsidRDefault="00072C15" w:rsidP="00072C15">
      <w:pPr>
        <w:numPr>
          <w:ilvl w:val="0"/>
          <w:numId w:val="6"/>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об отражении форм  и образов природы в работах мастеров художников, о разнообразных предметах рукотворного мира; </w:t>
      </w:r>
    </w:p>
    <w:p w:rsidR="00072C15" w:rsidRPr="006079F5" w:rsidRDefault="00072C15" w:rsidP="00072C15">
      <w:pPr>
        <w:numPr>
          <w:ilvl w:val="0"/>
          <w:numId w:val="6"/>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о профессиях, знакомых детям. </w:t>
      </w:r>
    </w:p>
    <w:p w:rsidR="00072C15" w:rsidRPr="008859DD" w:rsidRDefault="00072C15" w:rsidP="00072C15">
      <w:pPr>
        <w:spacing w:after="0" w:line="240" w:lineRule="auto"/>
        <w:jc w:val="both"/>
        <w:rPr>
          <w:rFonts w:ascii="Times New Roman" w:eastAsia="Times New Roman" w:hAnsi="Times New Roman" w:cs="Times New Roman"/>
          <w:b/>
          <w:i/>
          <w:sz w:val="24"/>
          <w:szCs w:val="24"/>
          <w:lang w:eastAsia="ru-RU"/>
        </w:rPr>
      </w:pPr>
      <w:r w:rsidRPr="008859DD">
        <w:rPr>
          <w:rFonts w:ascii="Times New Roman" w:eastAsia="Times New Roman" w:hAnsi="Times New Roman" w:cs="Times New Roman"/>
          <w:b/>
          <w:i/>
          <w:sz w:val="24"/>
          <w:szCs w:val="24"/>
          <w:lang w:eastAsia="ru-RU"/>
        </w:rPr>
        <w:t xml:space="preserve">Уметь: </w:t>
      </w:r>
    </w:p>
    <w:p w:rsidR="00072C15" w:rsidRPr="006079F5" w:rsidRDefault="00072C15" w:rsidP="00072C15">
      <w:pPr>
        <w:numPr>
          <w:ilvl w:val="0"/>
          <w:numId w:val="7"/>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обслуживать  себя  во  время  работы:  поддерживать  порядок  на  рабочем месте, ухаживать за инструментами и правильно хранить их;</w:t>
      </w:r>
    </w:p>
    <w:p w:rsidR="00072C15" w:rsidRPr="006079F5" w:rsidRDefault="00072C15" w:rsidP="00072C15">
      <w:pPr>
        <w:numPr>
          <w:ilvl w:val="0"/>
          <w:numId w:val="7"/>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соблюдать правила гигиены труда. </w:t>
      </w:r>
    </w:p>
    <w:p w:rsidR="00072C15" w:rsidRPr="006079F5" w:rsidRDefault="00072C15" w:rsidP="00072C15">
      <w:pPr>
        <w:spacing w:after="0" w:line="240" w:lineRule="auto"/>
        <w:jc w:val="both"/>
        <w:rPr>
          <w:rFonts w:ascii="Times New Roman" w:eastAsia="Times New Roman" w:hAnsi="Times New Roman" w:cs="Times New Roman"/>
          <w:b/>
          <w:sz w:val="24"/>
          <w:szCs w:val="24"/>
          <w:lang w:eastAsia="ru-RU"/>
        </w:rPr>
      </w:pPr>
      <w:r w:rsidRPr="006079F5">
        <w:rPr>
          <w:rFonts w:ascii="Times New Roman" w:eastAsia="Times New Roman" w:hAnsi="Times New Roman" w:cs="Times New Roman"/>
          <w:b/>
          <w:sz w:val="24"/>
          <w:szCs w:val="24"/>
          <w:lang w:eastAsia="ru-RU"/>
        </w:rPr>
        <w:t xml:space="preserve">2.  Технология  ручной  обработки  материалов.  Элементы графической грамоты </w:t>
      </w:r>
    </w:p>
    <w:p w:rsidR="00072C15" w:rsidRPr="008859DD" w:rsidRDefault="00072C15" w:rsidP="00072C15">
      <w:pPr>
        <w:spacing w:after="0" w:line="240" w:lineRule="auto"/>
        <w:jc w:val="both"/>
        <w:rPr>
          <w:rFonts w:ascii="Times New Roman" w:eastAsia="Times New Roman" w:hAnsi="Times New Roman" w:cs="Times New Roman"/>
          <w:b/>
          <w:i/>
          <w:sz w:val="24"/>
          <w:szCs w:val="24"/>
          <w:lang w:eastAsia="ru-RU"/>
        </w:rPr>
      </w:pPr>
      <w:r w:rsidRPr="008859DD">
        <w:rPr>
          <w:rFonts w:ascii="Times New Roman" w:eastAsia="Times New Roman" w:hAnsi="Times New Roman" w:cs="Times New Roman"/>
          <w:b/>
          <w:i/>
          <w:sz w:val="24"/>
          <w:szCs w:val="24"/>
          <w:lang w:eastAsia="ru-RU"/>
        </w:rPr>
        <w:t xml:space="preserve">Знать: </w:t>
      </w:r>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proofErr w:type="gramStart"/>
      <w:r w:rsidRPr="006079F5">
        <w:rPr>
          <w:rFonts w:ascii="Times New Roman" w:eastAsia="Times New Roman" w:hAnsi="Times New Roman" w:cs="Times New Roman"/>
          <w:sz w:val="24"/>
          <w:szCs w:val="24"/>
          <w:lang w:eastAsia="ru-RU"/>
        </w:rPr>
        <w:t xml:space="preserve">общие названия  изученных видов материалов  (природные, бумага, тонкий картон, ткань, клейстер, клей) и их свойства (цвет, фактура, толщина и др.);  </w:t>
      </w:r>
      <w:proofErr w:type="gramEnd"/>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r w:rsidRPr="006079F5">
        <w:rPr>
          <w:rFonts w:ascii="Times New Roman" w:eastAsia="Times New Roman" w:hAnsi="Times New Roman" w:cs="Times New Roman"/>
          <w:sz w:val="24"/>
          <w:szCs w:val="24"/>
          <w:lang w:eastAsia="ru-RU"/>
        </w:rPr>
        <w:t xml:space="preserve"> последовательность  изготовления  несложных  изделий:  разметка,  резание,  сборка, отделка; </w:t>
      </w:r>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r w:rsidRPr="006079F5">
        <w:rPr>
          <w:rFonts w:ascii="Times New Roman" w:eastAsia="Times New Roman" w:hAnsi="Times New Roman" w:cs="Times New Roman"/>
          <w:sz w:val="24"/>
          <w:szCs w:val="24"/>
          <w:lang w:eastAsia="ru-RU"/>
        </w:rPr>
        <w:t xml:space="preserve">способы разметки на глаз, по шаблону; </w:t>
      </w:r>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r w:rsidRPr="006079F5">
        <w:rPr>
          <w:rFonts w:ascii="Times New Roman" w:eastAsia="Times New Roman" w:hAnsi="Times New Roman" w:cs="Times New Roman"/>
          <w:sz w:val="24"/>
          <w:szCs w:val="24"/>
          <w:lang w:eastAsia="ru-RU"/>
        </w:rPr>
        <w:t xml:space="preserve">формообразование сгибанием, складыванием, вытягиванием; </w:t>
      </w:r>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r w:rsidRPr="006079F5">
        <w:rPr>
          <w:rFonts w:ascii="Times New Roman" w:eastAsia="Times New Roman" w:hAnsi="Times New Roman" w:cs="Times New Roman"/>
          <w:sz w:val="24"/>
          <w:szCs w:val="24"/>
          <w:lang w:eastAsia="ru-RU"/>
        </w:rPr>
        <w:t xml:space="preserve">клеевой способ соединения; </w:t>
      </w:r>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r w:rsidRPr="006079F5">
        <w:rPr>
          <w:rFonts w:ascii="Times New Roman" w:eastAsia="Times New Roman" w:hAnsi="Times New Roman" w:cs="Times New Roman"/>
          <w:sz w:val="24"/>
          <w:szCs w:val="24"/>
          <w:lang w:eastAsia="ru-RU"/>
        </w:rPr>
        <w:t xml:space="preserve">способы отделки: раскрашивание, аппликация, прямая строчка; </w:t>
      </w:r>
    </w:p>
    <w:p w:rsidR="00072C15" w:rsidRPr="006079F5" w:rsidRDefault="00072C15" w:rsidP="00072C15">
      <w:pPr>
        <w:numPr>
          <w:ilvl w:val="0"/>
          <w:numId w:val="8"/>
        </w:numPr>
        <w:spacing w:after="0" w:line="240" w:lineRule="auto"/>
        <w:ind w:left="714" w:hanging="357"/>
        <w:jc w:val="both"/>
        <w:rPr>
          <w:rFonts w:ascii="Times New Roman" w:eastAsia="Times New Roman" w:hAnsi="Times New Roman" w:cs="Times New Roman"/>
          <w:i/>
          <w:sz w:val="24"/>
          <w:szCs w:val="24"/>
          <w:u w:val="single"/>
          <w:lang w:eastAsia="ru-RU"/>
        </w:rPr>
      </w:pPr>
      <w:r w:rsidRPr="006079F5">
        <w:rPr>
          <w:rFonts w:ascii="Times New Roman" w:eastAsia="Times New Roman" w:hAnsi="Times New Roman" w:cs="Times New Roman"/>
          <w:sz w:val="24"/>
          <w:szCs w:val="24"/>
          <w:lang w:eastAsia="ru-RU"/>
        </w:rPr>
        <w:t xml:space="preserve">названия  и  назначение  ручных  инструментов  (ножницы,  игла)  и приспособлений (шаблон, булавки), правила безопасной работы ими. </w:t>
      </w:r>
    </w:p>
    <w:p w:rsidR="00072C15" w:rsidRPr="008859DD" w:rsidRDefault="00072C15" w:rsidP="00072C15">
      <w:pPr>
        <w:spacing w:after="0" w:line="240" w:lineRule="auto"/>
        <w:jc w:val="both"/>
        <w:rPr>
          <w:rFonts w:ascii="Times New Roman" w:eastAsia="Times New Roman" w:hAnsi="Times New Roman" w:cs="Times New Roman"/>
          <w:b/>
          <w:i/>
          <w:sz w:val="24"/>
          <w:szCs w:val="24"/>
          <w:lang w:eastAsia="ru-RU"/>
        </w:rPr>
      </w:pPr>
      <w:r w:rsidRPr="008859DD">
        <w:rPr>
          <w:rFonts w:ascii="Times New Roman" w:eastAsia="Times New Roman" w:hAnsi="Times New Roman" w:cs="Times New Roman"/>
          <w:b/>
          <w:i/>
          <w:sz w:val="24"/>
          <w:szCs w:val="24"/>
          <w:lang w:eastAsia="ru-RU"/>
        </w:rPr>
        <w:t xml:space="preserve">Уметь: </w:t>
      </w:r>
    </w:p>
    <w:p w:rsidR="00072C15" w:rsidRPr="006079F5" w:rsidRDefault="00072C15" w:rsidP="00072C15">
      <w:pPr>
        <w:numPr>
          <w:ilvl w:val="0"/>
          <w:numId w:val="9"/>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различать материалы и инструменты по их назначению; </w:t>
      </w:r>
    </w:p>
    <w:p w:rsidR="00072C15" w:rsidRPr="006079F5" w:rsidRDefault="00072C15" w:rsidP="00072C15">
      <w:pPr>
        <w:numPr>
          <w:ilvl w:val="0"/>
          <w:numId w:val="9"/>
        </w:num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качественно  выполнять  операции  и  приёмы  по  изготовлению  несложных изделий:  </w:t>
      </w:r>
    </w:p>
    <w:p w:rsidR="00072C15" w:rsidRPr="006079F5" w:rsidRDefault="00072C15" w:rsidP="00072C15">
      <w:p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1)   экономно размечать сгибанием, по шаблону; </w:t>
      </w:r>
    </w:p>
    <w:p w:rsidR="00072C15" w:rsidRPr="006079F5" w:rsidRDefault="00072C15" w:rsidP="00072C15">
      <w:p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2)   точно резать ножницами; </w:t>
      </w:r>
    </w:p>
    <w:p w:rsidR="00072C15" w:rsidRPr="006079F5" w:rsidRDefault="00072C15" w:rsidP="00072C15">
      <w:p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3)   собирать изделия с помощью клея; </w:t>
      </w:r>
    </w:p>
    <w:p w:rsidR="00072C15" w:rsidRPr="006079F5" w:rsidRDefault="00072C15" w:rsidP="00072C15">
      <w:pPr>
        <w:spacing w:after="0" w:line="240" w:lineRule="auto"/>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4)   эстетично и аккуратно отделывать изделия раскрашиванием, аппликацией, прямой строчкой; </w:t>
      </w:r>
    </w:p>
    <w:p w:rsidR="00072C15" w:rsidRPr="006079F5" w:rsidRDefault="00072C15" w:rsidP="00072C15">
      <w:pPr>
        <w:numPr>
          <w:ilvl w:val="0"/>
          <w:numId w:val="10"/>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использовать для сушки плоских изделий пресс; </w:t>
      </w:r>
    </w:p>
    <w:p w:rsidR="00072C15" w:rsidRPr="006079F5" w:rsidRDefault="00072C15" w:rsidP="00072C15">
      <w:pPr>
        <w:numPr>
          <w:ilvl w:val="0"/>
          <w:numId w:val="10"/>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безопасно работать и хранить инструменты (ножницы, иглы); </w:t>
      </w:r>
    </w:p>
    <w:p w:rsidR="00072C15" w:rsidRPr="006079F5" w:rsidRDefault="00072C15" w:rsidP="00072C15">
      <w:pPr>
        <w:numPr>
          <w:ilvl w:val="0"/>
          <w:numId w:val="10"/>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с  помощью  учителя  выполнять  практическую  работу  и  самоконтроль  с опорой на инструкционную карту, образец, используя шаблон. </w:t>
      </w:r>
    </w:p>
    <w:p w:rsidR="00072C15" w:rsidRPr="006079F5" w:rsidRDefault="00072C15" w:rsidP="00072C15">
      <w:pPr>
        <w:spacing w:after="0" w:line="240" w:lineRule="auto"/>
        <w:jc w:val="both"/>
        <w:rPr>
          <w:rFonts w:ascii="Times New Roman" w:eastAsia="Times New Roman" w:hAnsi="Times New Roman" w:cs="Times New Roman"/>
          <w:b/>
          <w:sz w:val="24"/>
          <w:szCs w:val="24"/>
          <w:lang w:eastAsia="ru-RU"/>
        </w:rPr>
      </w:pPr>
      <w:r w:rsidRPr="006079F5">
        <w:rPr>
          <w:rFonts w:ascii="Times New Roman" w:eastAsia="Times New Roman" w:hAnsi="Times New Roman" w:cs="Times New Roman"/>
          <w:b/>
          <w:sz w:val="24"/>
          <w:szCs w:val="24"/>
          <w:lang w:eastAsia="ru-RU"/>
        </w:rPr>
        <w:t>3. Конструирование и моделирование.</w:t>
      </w:r>
    </w:p>
    <w:p w:rsidR="00072C15" w:rsidRPr="008859DD" w:rsidRDefault="00072C15" w:rsidP="00072C15">
      <w:pPr>
        <w:spacing w:after="0" w:line="240" w:lineRule="auto"/>
        <w:jc w:val="both"/>
        <w:rPr>
          <w:rFonts w:ascii="Times New Roman" w:eastAsia="Times New Roman" w:hAnsi="Times New Roman" w:cs="Times New Roman"/>
          <w:b/>
          <w:i/>
          <w:sz w:val="24"/>
          <w:szCs w:val="24"/>
          <w:lang w:eastAsia="ru-RU"/>
        </w:rPr>
      </w:pPr>
      <w:r w:rsidRPr="008859DD">
        <w:rPr>
          <w:rFonts w:ascii="Times New Roman" w:eastAsia="Times New Roman" w:hAnsi="Times New Roman" w:cs="Times New Roman"/>
          <w:b/>
          <w:i/>
          <w:sz w:val="24"/>
          <w:szCs w:val="24"/>
          <w:lang w:eastAsia="ru-RU"/>
        </w:rPr>
        <w:t xml:space="preserve">Знать:  </w:t>
      </w:r>
    </w:p>
    <w:p w:rsidR="00072C15" w:rsidRPr="006079F5" w:rsidRDefault="00072C15" w:rsidP="00072C15">
      <w:pPr>
        <w:numPr>
          <w:ilvl w:val="0"/>
          <w:numId w:val="11"/>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о детали как составной части изделия; </w:t>
      </w:r>
    </w:p>
    <w:p w:rsidR="00072C15" w:rsidRPr="006079F5" w:rsidRDefault="00072C15" w:rsidP="00072C15">
      <w:pPr>
        <w:numPr>
          <w:ilvl w:val="0"/>
          <w:numId w:val="11"/>
        </w:numPr>
        <w:spacing w:after="0" w:line="240" w:lineRule="auto"/>
        <w:ind w:left="714" w:hanging="357"/>
        <w:jc w:val="both"/>
        <w:rPr>
          <w:rFonts w:ascii="Times New Roman" w:eastAsia="Times New Roman" w:hAnsi="Times New Roman" w:cs="Times New Roman"/>
          <w:sz w:val="24"/>
          <w:szCs w:val="24"/>
          <w:lang w:eastAsia="ru-RU"/>
        </w:rPr>
      </w:pPr>
      <w:proofErr w:type="gramStart"/>
      <w:r w:rsidRPr="006079F5">
        <w:rPr>
          <w:rFonts w:ascii="Times New Roman" w:eastAsia="Times New Roman" w:hAnsi="Times New Roman" w:cs="Times New Roman"/>
          <w:sz w:val="24"/>
          <w:szCs w:val="24"/>
          <w:lang w:eastAsia="ru-RU"/>
        </w:rPr>
        <w:t>конструкциях</w:t>
      </w:r>
      <w:proofErr w:type="gramEnd"/>
      <w:r w:rsidRPr="006079F5">
        <w:rPr>
          <w:rFonts w:ascii="Times New Roman" w:eastAsia="Times New Roman" w:hAnsi="Times New Roman" w:cs="Times New Roman"/>
          <w:sz w:val="24"/>
          <w:szCs w:val="24"/>
          <w:lang w:eastAsia="ru-RU"/>
        </w:rPr>
        <w:t xml:space="preserve"> – разборных и неразборных; </w:t>
      </w:r>
    </w:p>
    <w:p w:rsidR="00072C15" w:rsidRPr="006079F5" w:rsidRDefault="00072C15" w:rsidP="00072C15">
      <w:pPr>
        <w:numPr>
          <w:ilvl w:val="0"/>
          <w:numId w:val="11"/>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неподвижном клеевом </w:t>
      </w:r>
      <w:proofErr w:type="gramStart"/>
      <w:r w:rsidRPr="006079F5">
        <w:rPr>
          <w:rFonts w:ascii="Times New Roman" w:eastAsia="Times New Roman" w:hAnsi="Times New Roman" w:cs="Times New Roman"/>
          <w:sz w:val="24"/>
          <w:szCs w:val="24"/>
          <w:lang w:eastAsia="ru-RU"/>
        </w:rPr>
        <w:t>соединении</w:t>
      </w:r>
      <w:proofErr w:type="gramEnd"/>
      <w:r w:rsidRPr="006079F5">
        <w:rPr>
          <w:rFonts w:ascii="Times New Roman" w:eastAsia="Times New Roman" w:hAnsi="Times New Roman" w:cs="Times New Roman"/>
          <w:sz w:val="24"/>
          <w:szCs w:val="24"/>
          <w:lang w:eastAsia="ru-RU"/>
        </w:rPr>
        <w:t xml:space="preserve"> деталей. </w:t>
      </w:r>
    </w:p>
    <w:p w:rsidR="00072C15" w:rsidRPr="008859DD" w:rsidRDefault="00072C15" w:rsidP="00072C15">
      <w:pPr>
        <w:spacing w:after="0" w:line="240" w:lineRule="auto"/>
        <w:jc w:val="both"/>
        <w:rPr>
          <w:rFonts w:ascii="Times New Roman" w:eastAsia="Times New Roman" w:hAnsi="Times New Roman" w:cs="Times New Roman"/>
          <w:b/>
          <w:i/>
          <w:sz w:val="24"/>
          <w:szCs w:val="24"/>
          <w:lang w:eastAsia="ru-RU"/>
        </w:rPr>
      </w:pPr>
      <w:r w:rsidRPr="008859DD">
        <w:rPr>
          <w:rFonts w:ascii="Times New Roman" w:eastAsia="Times New Roman" w:hAnsi="Times New Roman" w:cs="Times New Roman"/>
          <w:b/>
          <w:i/>
          <w:sz w:val="24"/>
          <w:szCs w:val="24"/>
          <w:lang w:eastAsia="ru-RU"/>
        </w:rPr>
        <w:t xml:space="preserve">Уметь: </w:t>
      </w:r>
    </w:p>
    <w:p w:rsidR="00072C15" w:rsidRPr="006079F5" w:rsidRDefault="00072C15" w:rsidP="00072C15">
      <w:pPr>
        <w:numPr>
          <w:ilvl w:val="0"/>
          <w:numId w:val="12"/>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 xml:space="preserve">различать разборные и неразборные конструкции несложных изделий; </w:t>
      </w:r>
    </w:p>
    <w:p w:rsidR="00072C15" w:rsidRPr="006079F5" w:rsidRDefault="00072C15" w:rsidP="00072C15">
      <w:pPr>
        <w:numPr>
          <w:ilvl w:val="0"/>
          <w:numId w:val="12"/>
        </w:numPr>
        <w:spacing w:after="0" w:line="240" w:lineRule="auto"/>
        <w:ind w:left="714" w:hanging="357"/>
        <w:jc w:val="both"/>
        <w:rPr>
          <w:rFonts w:ascii="Times New Roman" w:eastAsia="Times New Roman" w:hAnsi="Times New Roman" w:cs="Times New Roman"/>
          <w:sz w:val="24"/>
          <w:szCs w:val="24"/>
          <w:lang w:eastAsia="ru-RU"/>
        </w:rPr>
      </w:pPr>
      <w:r w:rsidRPr="006079F5">
        <w:rPr>
          <w:rFonts w:ascii="Times New Roman" w:eastAsia="Times New Roman" w:hAnsi="Times New Roman" w:cs="Times New Roman"/>
          <w:sz w:val="24"/>
          <w:szCs w:val="24"/>
          <w:lang w:eastAsia="ru-RU"/>
        </w:rPr>
        <w:t>конструировать  и  моделировать  изделия  из  различных  материалов  по образцу, рисунку.</w:t>
      </w:r>
    </w:p>
    <w:p w:rsidR="00072C15" w:rsidRPr="006079F5" w:rsidRDefault="00F279BB" w:rsidP="00F279BB">
      <w:pPr>
        <w:spacing w:after="0" w:line="240" w:lineRule="auto"/>
        <w:jc w:val="center"/>
        <w:rPr>
          <w:rFonts w:ascii="Times New Roman" w:eastAsia="Times New Roman" w:hAnsi="Times New Roman" w:cs="Times New Roman"/>
          <w:b/>
          <w:sz w:val="24"/>
          <w:szCs w:val="24"/>
          <w:lang w:eastAsia="ru-RU"/>
        </w:rPr>
      </w:pPr>
      <w:r w:rsidRPr="00F279BB">
        <w:rPr>
          <w:rFonts w:ascii="Times New Roman" w:eastAsia="Times New Roman" w:hAnsi="Times New Roman" w:cs="Times New Roman"/>
          <w:b/>
          <w:sz w:val="24"/>
          <w:szCs w:val="24"/>
          <w:lang w:eastAsia="ru-RU"/>
        </w:rPr>
        <w:t>Планируем</w:t>
      </w:r>
      <w:r>
        <w:rPr>
          <w:rFonts w:ascii="Times New Roman" w:eastAsia="Times New Roman" w:hAnsi="Times New Roman" w:cs="Times New Roman"/>
          <w:b/>
          <w:sz w:val="24"/>
          <w:szCs w:val="24"/>
          <w:lang w:eastAsia="ru-RU"/>
        </w:rPr>
        <w:t>ые результаты обучения  к концу 2</w:t>
      </w:r>
      <w:r w:rsidRPr="00F279BB">
        <w:rPr>
          <w:rFonts w:ascii="Times New Roman" w:eastAsia="Times New Roman" w:hAnsi="Times New Roman" w:cs="Times New Roman"/>
          <w:b/>
          <w:sz w:val="24"/>
          <w:szCs w:val="24"/>
          <w:lang w:eastAsia="ru-RU"/>
        </w:rPr>
        <w:t xml:space="preserve"> класса по ведущим содержательным линиям УМК «Начальная школа 21 века».</w:t>
      </w:r>
    </w:p>
    <w:p w:rsidR="00F279BB" w:rsidRPr="00F279BB" w:rsidRDefault="00F279BB" w:rsidP="00F279BB">
      <w:pPr>
        <w:shd w:val="clear" w:color="auto" w:fill="FFFFFF"/>
        <w:spacing w:after="0" w:line="240" w:lineRule="auto"/>
        <w:ind w:left="408" w:right="422"/>
        <w:jc w:val="both"/>
        <w:rPr>
          <w:rFonts w:ascii="Times New Roman" w:eastAsia="Times New Roman" w:hAnsi="Times New Roman" w:cs="Times New Roman"/>
          <w:b/>
          <w:color w:val="000000"/>
          <w:sz w:val="24"/>
          <w:szCs w:val="24"/>
          <w:lang w:eastAsia="ru-RU"/>
        </w:rPr>
      </w:pPr>
      <w:r w:rsidRPr="00F279BB">
        <w:rPr>
          <w:rFonts w:ascii="Times New Roman" w:eastAsia="Times New Roman" w:hAnsi="Times New Roman" w:cs="Times New Roman"/>
          <w:b/>
          <w:i/>
          <w:iCs/>
          <w:color w:val="000000"/>
          <w:sz w:val="24"/>
          <w:szCs w:val="24"/>
          <w:lang w:eastAsia="ru-RU"/>
        </w:rPr>
        <w:t>К концу обучения во 2 классе учащиеся должны:</w:t>
      </w:r>
    </w:p>
    <w:p w:rsidR="00F279BB" w:rsidRPr="00F279BB" w:rsidRDefault="00F279BB" w:rsidP="00F279BB">
      <w:pPr>
        <w:shd w:val="clear" w:color="auto" w:fill="FFFFFF"/>
        <w:spacing w:after="0" w:line="240" w:lineRule="auto"/>
        <w:ind w:left="408" w:right="422"/>
        <w:jc w:val="both"/>
        <w:rPr>
          <w:rFonts w:ascii="Times New Roman" w:eastAsia="Times New Roman" w:hAnsi="Times New Roman" w:cs="Times New Roman"/>
          <w:b/>
          <w:color w:val="000000"/>
          <w:sz w:val="24"/>
          <w:szCs w:val="24"/>
          <w:lang w:eastAsia="ru-RU"/>
        </w:rPr>
      </w:pPr>
      <w:r w:rsidRPr="00F279BB">
        <w:rPr>
          <w:rFonts w:ascii="Times New Roman" w:eastAsia="Times New Roman" w:hAnsi="Times New Roman" w:cs="Times New Roman"/>
          <w:b/>
          <w:i/>
          <w:iCs/>
          <w:color w:val="000000"/>
          <w:sz w:val="24"/>
          <w:szCs w:val="24"/>
          <w:lang w:eastAsia="ru-RU"/>
        </w:rPr>
        <w:t> иметь представление:</w:t>
      </w:r>
    </w:p>
    <w:p w:rsidR="00F279BB" w:rsidRPr="00F279BB" w:rsidRDefault="00F279BB" w:rsidP="00F279BB">
      <w:pPr>
        <w:shd w:val="clear" w:color="auto" w:fill="FFFFFF"/>
        <w:spacing w:after="0" w:line="240" w:lineRule="auto"/>
        <w:ind w:left="10" w:righ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об истории освоения и взаимном влиянии природы и человека, о ремеслах, ремесленниках и технологии выполнения ручных ремесленных работ;</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 причинах разделения труда;</w:t>
      </w:r>
    </w:p>
    <w:p w:rsidR="00F279BB" w:rsidRPr="00F279BB" w:rsidRDefault="00F279BB" w:rsidP="00F279BB">
      <w:pPr>
        <w:shd w:val="clear" w:color="auto" w:fill="FFFFFF"/>
        <w:spacing w:after="0" w:line="240" w:lineRule="auto"/>
        <w:ind w:left="10" w:right="1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об истории зарождения и совершенствования транспортных средств;</w:t>
      </w:r>
    </w:p>
    <w:p w:rsidR="00F279BB" w:rsidRPr="00F279BB" w:rsidRDefault="00F279BB" w:rsidP="00F279BB">
      <w:pPr>
        <w:shd w:val="clear" w:color="auto" w:fill="FFFFFF"/>
        <w:spacing w:after="0" w:line="240" w:lineRule="auto"/>
        <w:ind w:left="10" w:right="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 проектной деятельности в целом и ее основных этапах;</w:t>
      </w:r>
    </w:p>
    <w:p w:rsidR="00F279BB" w:rsidRPr="00F279BB" w:rsidRDefault="00F279BB" w:rsidP="00F279BB">
      <w:pPr>
        <w:shd w:val="clear" w:color="auto" w:fill="FFFFFF"/>
        <w:spacing w:after="0" w:line="240" w:lineRule="auto"/>
        <w:ind w:left="10" w:right="10" w:firstLine="402"/>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 о </w:t>
      </w:r>
      <w:proofErr w:type="spellStart"/>
      <w:r w:rsidRPr="00F279BB">
        <w:rPr>
          <w:rFonts w:ascii="Times New Roman" w:eastAsia="Times New Roman" w:hAnsi="Times New Roman" w:cs="Times New Roman"/>
          <w:color w:val="000000"/>
          <w:sz w:val="24"/>
          <w:szCs w:val="24"/>
          <w:lang w:eastAsia="ru-RU"/>
        </w:rPr>
        <w:t>онятиях</w:t>
      </w:r>
      <w:proofErr w:type="spellEnd"/>
      <w:r w:rsidRPr="00F279BB">
        <w:rPr>
          <w:rFonts w:ascii="Times New Roman" w:eastAsia="Times New Roman" w:hAnsi="Times New Roman" w:cs="Times New Roman"/>
          <w:color w:val="000000"/>
          <w:sz w:val="24"/>
          <w:szCs w:val="24"/>
          <w:lang w:eastAsia="ru-RU"/>
        </w:rPr>
        <w:t> </w:t>
      </w:r>
      <w:r w:rsidRPr="00F279BB">
        <w:rPr>
          <w:rFonts w:ascii="Times New Roman" w:eastAsia="Times New Roman" w:hAnsi="Times New Roman" w:cs="Times New Roman"/>
          <w:i/>
          <w:iCs/>
          <w:color w:val="000000"/>
          <w:sz w:val="24"/>
          <w:szCs w:val="24"/>
          <w:lang w:eastAsia="ru-RU"/>
        </w:rPr>
        <w:t>конструкция </w:t>
      </w:r>
      <w:r w:rsidRPr="00F279BB">
        <w:rPr>
          <w:rFonts w:ascii="Times New Roman" w:eastAsia="Times New Roman" w:hAnsi="Times New Roman" w:cs="Times New Roman"/>
          <w:color w:val="000000"/>
          <w:sz w:val="24"/>
          <w:szCs w:val="24"/>
          <w:lang w:eastAsia="ru-RU"/>
        </w:rPr>
        <w:t xml:space="preserve">(простая и сложная, </w:t>
      </w:r>
      <w:proofErr w:type="spellStart"/>
      <w:r w:rsidRPr="00F279BB">
        <w:rPr>
          <w:rFonts w:ascii="Times New Roman" w:eastAsia="Times New Roman" w:hAnsi="Times New Roman" w:cs="Times New Roman"/>
          <w:color w:val="000000"/>
          <w:sz w:val="24"/>
          <w:szCs w:val="24"/>
          <w:lang w:eastAsia="ru-RU"/>
        </w:rPr>
        <w:t>однодетальная</w:t>
      </w:r>
      <w:proofErr w:type="spellEnd"/>
      <w:r w:rsidRPr="00F279BB">
        <w:rPr>
          <w:rFonts w:ascii="Times New Roman" w:eastAsia="Times New Roman" w:hAnsi="Times New Roman" w:cs="Times New Roman"/>
          <w:color w:val="000000"/>
          <w:sz w:val="24"/>
          <w:szCs w:val="24"/>
          <w:lang w:eastAsia="ru-RU"/>
        </w:rPr>
        <w:t xml:space="preserve"> и много детальная), </w:t>
      </w:r>
      <w:r w:rsidRPr="00F279BB">
        <w:rPr>
          <w:rFonts w:ascii="Times New Roman" w:eastAsia="Times New Roman" w:hAnsi="Times New Roman" w:cs="Times New Roman"/>
          <w:i/>
          <w:iCs/>
          <w:color w:val="000000"/>
          <w:sz w:val="24"/>
          <w:szCs w:val="24"/>
          <w:lang w:eastAsia="ru-RU"/>
        </w:rPr>
        <w:t>композиция, чертеж, эскиз, технология, технологические операции, агротехника, макет, модель, развертка;</w:t>
      </w:r>
      <w:proofErr w:type="gramEnd"/>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b/>
          <w:bCs/>
          <w:i/>
          <w:iCs/>
          <w:color w:val="000000"/>
          <w:sz w:val="24"/>
          <w:szCs w:val="24"/>
          <w:lang w:eastAsia="ru-RU"/>
        </w:rPr>
        <w:t>знать:</w:t>
      </w:r>
    </w:p>
    <w:p w:rsidR="00F279BB" w:rsidRPr="00F279BB" w:rsidRDefault="00F279BB" w:rsidP="00F279BB">
      <w:pPr>
        <w:shd w:val="clear" w:color="auto" w:fill="FFFFFF"/>
        <w:spacing w:after="0" w:line="240" w:lineRule="auto"/>
        <w:ind w:left="10" w:right="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i/>
          <w:iCs/>
          <w:color w:val="000000"/>
          <w:sz w:val="24"/>
          <w:szCs w:val="24"/>
          <w:lang w:eastAsia="ru-RU"/>
        </w:rPr>
        <w:t>• </w:t>
      </w:r>
      <w:r w:rsidRPr="00F279BB">
        <w:rPr>
          <w:rFonts w:ascii="Times New Roman" w:eastAsia="Times New Roman" w:hAnsi="Times New Roman" w:cs="Times New Roman"/>
          <w:color w:val="000000"/>
          <w:sz w:val="24"/>
          <w:szCs w:val="24"/>
          <w:lang w:eastAsia="ru-RU"/>
        </w:rPr>
        <w:t>названия нескольких ремесел своей местности, их особенности и историю;</w:t>
      </w:r>
    </w:p>
    <w:p w:rsidR="00F279BB" w:rsidRPr="00F279BB" w:rsidRDefault="00F279BB" w:rsidP="00F279BB">
      <w:pPr>
        <w:shd w:val="clear" w:color="auto" w:fill="FFFFFF"/>
        <w:spacing w:after="0" w:line="240" w:lineRule="auto"/>
        <w:ind w:left="10" w:right="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lastRenderedPageBreak/>
        <w:t>• названия и свойства материалов, которые учащиеся используют в своей работе;</w:t>
      </w:r>
    </w:p>
    <w:p w:rsidR="00F279BB" w:rsidRPr="00F279BB" w:rsidRDefault="00F279BB" w:rsidP="00F279BB">
      <w:pPr>
        <w:shd w:val="clear" w:color="auto" w:fill="FFFFFF"/>
        <w:spacing w:after="0" w:line="240" w:lineRule="auto"/>
        <w:ind w:left="10" w:righ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происхождение натуральных тканей и их виды; долевое и поперечное направления нитей тканей;</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proofErr w:type="gramStart"/>
      <w:r w:rsidRPr="00F279BB">
        <w:rPr>
          <w:rFonts w:ascii="Times New Roman" w:eastAsia="Times New Roman" w:hAnsi="Times New Roman" w:cs="Times New Roman"/>
          <w:color w:val="000000"/>
          <w:sz w:val="24"/>
          <w:szCs w:val="24"/>
          <w:lang w:eastAsia="ru-RU"/>
        </w:rPr>
        <w:t>• неподвижный и подвижный способы соединения деталей и соединительные материалы (неподвижный — клейстер (клей) и нитки; подвижный — проволока, нитки, тонкие веревочки);</w:t>
      </w:r>
      <w:proofErr w:type="gramEnd"/>
    </w:p>
    <w:p w:rsidR="00F279BB" w:rsidRPr="00F279BB" w:rsidRDefault="00F279BB" w:rsidP="00F279BB">
      <w:pPr>
        <w:shd w:val="clear" w:color="auto" w:fill="FFFFFF"/>
        <w:spacing w:after="0" w:line="240" w:lineRule="auto"/>
        <w:ind w:left="10" w:right="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технологические операции и их последовательность: разметка, вырезание, сборка, отделка;</w:t>
      </w:r>
    </w:p>
    <w:p w:rsidR="00F279BB" w:rsidRPr="00F279BB" w:rsidRDefault="00F279BB" w:rsidP="00F279BB">
      <w:pPr>
        <w:shd w:val="clear" w:color="auto" w:fill="FFFFFF"/>
        <w:spacing w:after="0" w:line="240" w:lineRule="auto"/>
        <w:ind w:left="10" w:right="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линии чертежа (линия контура и надреза, линия выносная и размерная, линия сгиба) и приемы построения прямоугольника и окружности с помощью контрольно-измерительных инструментов;</w:t>
      </w:r>
    </w:p>
    <w:p w:rsidR="00F279BB" w:rsidRPr="00F279BB" w:rsidRDefault="00F279BB" w:rsidP="00F279BB">
      <w:pPr>
        <w:shd w:val="clear" w:color="auto" w:fill="FFFFFF"/>
        <w:spacing w:after="0" w:line="240" w:lineRule="auto"/>
        <w:ind w:left="10" w:righ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названия, устройство и назначение контрольно-измерительных инструментов (линейка, угольник, циркуль);</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названия и назначение транспортных средств, знакомых учащимся;</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b/>
          <w:bCs/>
          <w:i/>
          <w:iCs/>
          <w:color w:val="000000"/>
          <w:sz w:val="24"/>
          <w:szCs w:val="24"/>
          <w:lang w:eastAsia="ru-RU"/>
        </w:rPr>
        <w:t>уметь:</w:t>
      </w:r>
    </w:p>
    <w:p w:rsidR="00F279BB" w:rsidRPr="00F279BB" w:rsidRDefault="00F279BB" w:rsidP="00F279BB">
      <w:pPr>
        <w:shd w:val="clear" w:color="auto" w:fill="FFFFFF"/>
        <w:spacing w:after="0" w:line="240" w:lineRule="auto"/>
        <w:ind w:left="10" w:right="14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с помощью учителя разрабатывать несложные тематические проекты (от идеи до разработки замысла) и самостоятельно их реализовывать (индивидуально и коллективно);</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читать простейший чертеж (эскиз);</w:t>
      </w:r>
    </w:p>
    <w:p w:rsidR="00F279BB" w:rsidRPr="00F279BB" w:rsidRDefault="00F279BB" w:rsidP="00F279BB">
      <w:pPr>
        <w:shd w:val="clear" w:color="auto" w:fill="FFFFFF"/>
        <w:spacing w:after="0" w:line="240" w:lineRule="auto"/>
        <w:ind w:left="10" w:right="13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выполнять разметку с помощью контрольно-измерительных инструментов;</w:t>
      </w:r>
    </w:p>
    <w:p w:rsidR="00F279BB" w:rsidRPr="00F279BB" w:rsidRDefault="00F279BB" w:rsidP="00F279BB">
      <w:pPr>
        <w:shd w:val="clear" w:color="auto" w:fill="FFFFFF"/>
        <w:spacing w:after="0" w:line="240" w:lineRule="auto"/>
        <w:ind w:left="10" w:right="124"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выполнять практическую работу с опорой на инструкционную карту, чертеж;</w:t>
      </w:r>
    </w:p>
    <w:p w:rsidR="00F279BB" w:rsidRPr="00F279BB" w:rsidRDefault="00F279BB" w:rsidP="00F279BB">
      <w:pPr>
        <w:shd w:val="clear" w:color="auto" w:fill="FFFFFF"/>
        <w:spacing w:after="0" w:line="240" w:lineRule="auto"/>
        <w:ind w:left="10" w:right="106"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определять способ соединения деталей и выполнять подвижное и неподвижное соединения;</w:t>
      </w:r>
    </w:p>
    <w:p w:rsidR="00F279BB" w:rsidRPr="00F279BB" w:rsidRDefault="00F279BB" w:rsidP="00F279BB">
      <w:pPr>
        <w:shd w:val="clear" w:color="auto" w:fill="FFFFFF"/>
        <w:spacing w:after="0" w:line="240" w:lineRule="auto"/>
        <w:ind w:left="10" w:right="106"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оформлять изделия и соединять детали прямой строчкой и ее вариантами;</w:t>
      </w:r>
    </w:p>
    <w:p w:rsidR="00F279BB" w:rsidRPr="00F279BB" w:rsidRDefault="00F279BB" w:rsidP="00F279BB">
      <w:pPr>
        <w:shd w:val="clear" w:color="auto" w:fill="FFFFFF"/>
        <w:spacing w:after="0" w:line="240" w:lineRule="auto"/>
        <w:ind w:left="10" w:right="96"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выполнять простейшие опыты, наблюдения и работы по выращиванию растений;</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решать несложные конструкторско-технологические</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задачи;</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xml:space="preserve">•   изготавливать   несложные   макеты   </w:t>
      </w:r>
      <w:proofErr w:type="gramStart"/>
      <w:r w:rsidRPr="00F279BB">
        <w:rPr>
          <w:rFonts w:ascii="Times New Roman" w:eastAsia="Times New Roman" w:hAnsi="Times New Roman" w:cs="Times New Roman"/>
          <w:color w:val="000000"/>
          <w:sz w:val="24"/>
          <w:szCs w:val="24"/>
          <w:lang w:eastAsia="ru-RU"/>
        </w:rPr>
        <w:t>транспортных</w:t>
      </w:r>
      <w:proofErr w:type="gramEnd"/>
      <w:r w:rsidRPr="00F279BB">
        <w:rPr>
          <w:rFonts w:ascii="Times New Roman" w:eastAsia="Times New Roman" w:hAnsi="Times New Roman" w:cs="Times New Roman"/>
          <w:color w:val="000000"/>
          <w:sz w:val="24"/>
          <w:szCs w:val="24"/>
          <w:lang w:eastAsia="ru-RU"/>
        </w:rPr>
        <w:t>:,</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средств;</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b/>
          <w:bCs/>
          <w:i/>
          <w:iCs/>
          <w:color w:val="000000"/>
          <w:sz w:val="24"/>
          <w:szCs w:val="24"/>
          <w:lang w:eastAsia="ru-RU"/>
        </w:rPr>
        <w:t>самостоятельно:</w:t>
      </w:r>
    </w:p>
    <w:p w:rsidR="00F279BB" w:rsidRPr="00F279BB" w:rsidRDefault="00F279BB" w:rsidP="00F279BB">
      <w:pPr>
        <w:shd w:val="clear" w:color="auto" w:fill="FFFFFF"/>
        <w:spacing w:after="0" w:line="240" w:lineRule="auto"/>
        <w:ind w:left="10" w:righ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организовывать рабочее место в соответствии с особенностями используемого материала и поддерживать порядок на нем во время работы;</w:t>
      </w:r>
    </w:p>
    <w:p w:rsidR="00F279BB" w:rsidRPr="00F279BB" w:rsidRDefault="00F279BB" w:rsidP="00F279BB">
      <w:pPr>
        <w:shd w:val="clear" w:color="auto" w:fill="FFFFFF"/>
        <w:spacing w:after="0" w:line="240" w:lineRule="auto"/>
        <w:ind w:left="10" w:firstLine="402"/>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экономно и рационально размечать несколько деталей на заготовке;</w:t>
      </w:r>
    </w:p>
    <w:p w:rsidR="00F279BB" w:rsidRPr="00F279BB" w:rsidRDefault="00F279BB" w:rsidP="00F279BB">
      <w:pPr>
        <w:shd w:val="clear" w:color="auto" w:fill="FFFFFF"/>
        <w:spacing w:after="0" w:line="240" w:lineRule="auto"/>
        <w:ind w:left="24" w:right="4" w:firstLine="408"/>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контролировать качество (точность, аккуратность) выполненной работы по этапам и в целом с помощью шаблона, линейки, угольника, циркуля;</w:t>
      </w:r>
    </w:p>
    <w:p w:rsidR="00F279BB" w:rsidRPr="00F279BB" w:rsidRDefault="00F279BB" w:rsidP="00F279BB">
      <w:pPr>
        <w:shd w:val="clear" w:color="auto" w:fill="FFFFFF"/>
        <w:spacing w:after="0" w:line="240" w:lineRule="auto"/>
        <w:ind w:left="18" w:firstLine="408"/>
        <w:jc w:val="both"/>
        <w:rPr>
          <w:rFonts w:ascii="Times New Roman" w:eastAsia="Times New Roman" w:hAnsi="Times New Roman" w:cs="Times New Roman"/>
          <w:color w:val="000000"/>
          <w:sz w:val="24"/>
          <w:szCs w:val="24"/>
          <w:lang w:eastAsia="ru-RU"/>
        </w:rPr>
      </w:pPr>
      <w:r w:rsidRPr="00F279BB">
        <w:rPr>
          <w:rFonts w:ascii="Times New Roman" w:eastAsia="Times New Roman" w:hAnsi="Times New Roman" w:cs="Times New Roman"/>
          <w:color w:val="000000"/>
          <w:sz w:val="24"/>
          <w:szCs w:val="24"/>
          <w:lang w:eastAsia="ru-RU"/>
        </w:rPr>
        <w:t>• справляться с доступными практическими заданиями с опорой на образец и инструкционную карту;</w:t>
      </w:r>
    </w:p>
    <w:p w:rsidR="00F279BB" w:rsidRPr="00F279BB" w:rsidRDefault="00F279BB" w:rsidP="00F279BB">
      <w:pPr>
        <w:rPr>
          <w:rFonts w:ascii="Times New Roman" w:eastAsia="Times New Roman" w:hAnsi="Times New Roman" w:cs="Times New Roman"/>
          <w:sz w:val="24"/>
          <w:szCs w:val="24"/>
          <w:lang w:eastAsia="ru-RU"/>
        </w:rPr>
      </w:pPr>
    </w:p>
    <w:p w:rsidR="00072C15" w:rsidRPr="00072C15" w:rsidRDefault="00072C15" w:rsidP="00072C15">
      <w:pPr>
        <w:tabs>
          <w:tab w:val="left" w:pos="0"/>
        </w:tabs>
        <w:spacing w:after="0" w:line="360" w:lineRule="auto"/>
        <w:ind w:firstLine="709"/>
        <w:jc w:val="center"/>
        <w:rPr>
          <w:rFonts w:ascii="Times New Roman" w:hAnsi="Times New Roman" w:cs="Times New Roman"/>
          <w:sz w:val="28"/>
          <w:szCs w:val="28"/>
        </w:rPr>
      </w:pPr>
      <w:r w:rsidRPr="00072C15">
        <w:rPr>
          <w:rFonts w:ascii="Times New Roman" w:eastAsia="Calibri" w:hAnsi="Times New Roman" w:cs="Times New Roman"/>
          <w:b/>
          <w:sz w:val="28"/>
          <w:szCs w:val="28"/>
        </w:rPr>
        <w:t>2.Содержание учебного предмета технология в предметной области «Технология»</w:t>
      </w:r>
    </w:p>
    <w:p w:rsidR="00222BD4" w:rsidRDefault="00222BD4" w:rsidP="00222BD4">
      <w:pPr>
        <w:spacing w:after="0" w:line="240" w:lineRule="auto"/>
        <w:jc w:val="center"/>
        <w:rPr>
          <w:rFonts w:ascii="Times New Roman" w:eastAsia="Times New Roman" w:hAnsi="Times New Roman" w:cs="Times New Roman"/>
          <w:b/>
          <w:sz w:val="26"/>
          <w:szCs w:val="26"/>
          <w:lang w:eastAsia="ru-RU"/>
        </w:rPr>
      </w:pPr>
      <w:r w:rsidRPr="00222BD4">
        <w:rPr>
          <w:rFonts w:ascii="Times New Roman" w:eastAsia="Times New Roman" w:hAnsi="Times New Roman" w:cs="Times New Roman"/>
          <w:b/>
          <w:sz w:val="26"/>
          <w:szCs w:val="26"/>
          <w:lang w:eastAsia="ru-RU"/>
        </w:rPr>
        <w:t>1 класс (33 ч)</w:t>
      </w:r>
    </w:p>
    <w:p w:rsidR="00222BD4" w:rsidRPr="00222BD4" w:rsidRDefault="00222BD4" w:rsidP="00222BD4">
      <w:pPr>
        <w:spacing w:after="0" w:line="240" w:lineRule="auto"/>
        <w:jc w:val="center"/>
        <w:rPr>
          <w:rFonts w:ascii="Times New Roman" w:eastAsia="Times New Roman" w:hAnsi="Times New Roman" w:cs="Times New Roman"/>
          <w:b/>
          <w:sz w:val="26"/>
          <w:szCs w:val="26"/>
          <w:lang w:eastAsia="ru-RU"/>
        </w:rPr>
      </w:pPr>
    </w:p>
    <w:p w:rsidR="00222BD4" w:rsidRPr="00222BD4" w:rsidRDefault="00222BD4" w:rsidP="00222BD4">
      <w:pPr>
        <w:spacing w:after="0" w:line="240" w:lineRule="auto"/>
        <w:jc w:val="both"/>
        <w:rPr>
          <w:rFonts w:ascii="Times New Roman" w:eastAsia="Times New Roman" w:hAnsi="Times New Roman" w:cs="Times New Roman"/>
          <w:b/>
          <w:sz w:val="26"/>
          <w:szCs w:val="26"/>
          <w:lang w:eastAsia="ru-RU"/>
        </w:rPr>
      </w:pPr>
      <w:r w:rsidRPr="00222BD4">
        <w:rPr>
          <w:rFonts w:ascii="Times New Roman" w:eastAsia="Times New Roman" w:hAnsi="Times New Roman" w:cs="Times New Roman"/>
          <w:b/>
          <w:sz w:val="26"/>
          <w:szCs w:val="26"/>
          <w:lang w:eastAsia="ru-RU"/>
        </w:rPr>
        <w:t xml:space="preserve">1. Общекультурные и </w:t>
      </w:r>
      <w:proofErr w:type="spellStart"/>
      <w:r w:rsidRPr="00222BD4">
        <w:rPr>
          <w:rFonts w:ascii="Times New Roman" w:eastAsia="Times New Roman" w:hAnsi="Times New Roman" w:cs="Times New Roman"/>
          <w:b/>
          <w:sz w:val="26"/>
          <w:szCs w:val="26"/>
          <w:lang w:eastAsia="ru-RU"/>
        </w:rPr>
        <w:t>общетрудовые</w:t>
      </w:r>
      <w:proofErr w:type="spellEnd"/>
      <w:r w:rsidRPr="00222BD4">
        <w:rPr>
          <w:rFonts w:ascii="Times New Roman" w:eastAsia="Times New Roman" w:hAnsi="Times New Roman" w:cs="Times New Roman"/>
          <w:b/>
          <w:sz w:val="26"/>
          <w:szCs w:val="26"/>
          <w:lang w:eastAsia="ru-RU"/>
        </w:rPr>
        <w:t xml:space="preserve"> компетенции. Основы кул</w:t>
      </w:r>
      <w:r w:rsidR="00A25C4A">
        <w:rPr>
          <w:rFonts w:ascii="Times New Roman" w:eastAsia="Times New Roman" w:hAnsi="Times New Roman" w:cs="Times New Roman"/>
          <w:b/>
          <w:sz w:val="26"/>
          <w:szCs w:val="26"/>
          <w:lang w:eastAsia="ru-RU"/>
        </w:rPr>
        <w:t>ьтуры труда, самообслуживание (9</w:t>
      </w:r>
      <w:r w:rsidRPr="00222BD4">
        <w:rPr>
          <w:rFonts w:ascii="Times New Roman" w:eastAsia="Times New Roman" w:hAnsi="Times New Roman" w:cs="Times New Roman"/>
          <w:b/>
          <w:sz w:val="26"/>
          <w:szCs w:val="26"/>
          <w:lang w:eastAsia="ru-RU"/>
        </w:rPr>
        <w:t xml:space="preserve"> ч)</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Мир профессий. Профессии близких; профессии, знакомые детям; профессии мастеров.</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Разнообразные предметы рукотворного мира (быта и декоративно-прикладного искусства).</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Роль и место человека в окружающем мире. Созидательная, творческая деятельность человека и природа как источник его вдохновения. Элементарные общие правила создания рукотворного мира (эстетическая выразительность — цвет, форма, композиция); гармония предметов и окружающей среды (сочетание цветов и основы композиции).</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lastRenderedPageBreak/>
        <w:t>Бережное отношение к природе как к источнику сырьевых ресурсов, природные материалы.</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Самообслуживание: организация рабочего места (рациональное размещение материалов и инструментов) и сохранение порядка на нем во время и после работы; уход и хранение инструментов. Гигиена труда.</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Организация рабочего места (рациональное размещение материалов и инструментов) и сохранение порядка на нем во время и после работы.</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Простейший анализ задания (образца), планирование трудового процесса.</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Работа с доступной информацией в учебнике, рабочей тетради (приложении) — рисунки, схемы, инструкционные карты; образцы изделий.</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Самоконтроль в ходе работы по инструкционной карте, соотнесение промежуточного и конечного результата (детали, изделия) с образцом. Самоконтроль качества выполненной работы – соответствие результата (изделия) предложенному образцу.</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Выполнение коллективных работ.</w:t>
      </w:r>
    </w:p>
    <w:p w:rsidR="00222BD4" w:rsidRPr="00222BD4" w:rsidRDefault="00222BD4" w:rsidP="00222BD4">
      <w:pPr>
        <w:spacing w:after="0" w:line="240" w:lineRule="auto"/>
        <w:jc w:val="both"/>
        <w:rPr>
          <w:rFonts w:ascii="Times New Roman" w:eastAsia="Times New Roman" w:hAnsi="Times New Roman" w:cs="Times New Roman"/>
          <w:b/>
          <w:sz w:val="26"/>
          <w:szCs w:val="26"/>
          <w:lang w:eastAsia="ru-RU"/>
        </w:rPr>
      </w:pPr>
      <w:r w:rsidRPr="00222BD4">
        <w:rPr>
          <w:rFonts w:ascii="Times New Roman" w:eastAsia="Times New Roman" w:hAnsi="Times New Roman" w:cs="Times New Roman"/>
          <w:b/>
          <w:sz w:val="26"/>
          <w:szCs w:val="26"/>
          <w:lang w:eastAsia="ru-RU"/>
        </w:rPr>
        <w:t xml:space="preserve">2. Технология ручной обработки материалов. </w:t>
      </w:r>
      <w:r w:rsidR="00A25C4A">
        <w:rPr>
          <w:rFonts w:ascii="Times New Roman" w:eastAsia="Times New Roman" w:hAnsi="Times New Roman" w:cs="Times New Roman"/>
          <w:b/>
          <w:sz w:val="26"/>
          <w:szCs w:val="26"/>
          <w:lang w:eastAsia="ru-RU"/>
        </w:rPr>
        <w:t>Элементы графической грамоты (13</w:t>
      </w:r>
      <w:r w:rsidRPr="00222BD4">
        <w:rPr>
          <w:rFonts w:ascii="Times New Roman" w:eastAsia="Times New Roman" w:hAnsi="Times New Roman" w:cs="Times New Roman"/>
          <w:b/>
          <w:sz w:val="26"/>
          <w:szCs w:val="26"/>
          <w:lang w:eastAsia="ru-RU"/>
        </w:rPr>
        <w:t>ч)</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 xml:space="preserve">Знакомство с материалами (бумага, картон, нитки, ткань) и их практическим применением в жизни. </w:t>
      </w:r>
      <w:proofErr w:type="gramStart"/>
      <w:r w:rsidRPr="00222BD4">
        <w:rPr>
          <w:rFonts w:ascii="Times New Roman" w:eastAsia="Times New Roman" w:hAnsi="Times New Roman" w:cs="Times New Roman"/>
          <w:sz w:val="26"/>
          <w:szCs w:val="26"/>
          <w:lang w:eastAsia="ru-RU"/>
        </w:rPr>
        <w:t xml:space="preserve">Основные свойства материалов: цвет, пластичность, мягкость, твердость, прочность; гладкость, шершавость, </w:t>
      </w:r>
      <w:proofErr w:type="spellStart"/>
      <w:r w:rsidRPr="00222BD4">
        <w:rPr>
          <w:rFonts w:ascii="Times New Roman" w:eastAsia="Times New Roman" w:hAnsi="Times New Roman" w:cs="Times New Roman"/>
          <w:sz w:val="26"/>
          <w:szCs w:val="26"/>
          <w:lang w:eastAsia="ru-RU"/>
        </w:rPr>
        <w:t>влагопроницаемость</w:t>
      </w:r>
      <w:proofErr w:type="spellEnd"/>
      <w:r w:rsidRPr="00222BD4">
        <w:rPr>
          <w:rFonts w:ascii="Times New Roman" w:eastAsia="Times New Roman" w:hAnsi="Times New Roman" w:cs="Times New Roman"/>
          <w:sz w:val="26"/>
          <w:szCs w:val="26"/>
          <w:lang w:eastAsia="ru-RU"/>
        </w:rPr>
        <w:t>, коробление (для бумаги и картона).</w:t>
      </w:r>
      <w:proofErr w:type="gramEnd"/>
      <w:r w:rsidRPr="00222BD4">
        <w:rPr>
          <w:rFonts w:ascii="Times New Roman" w:eastAsia="Times New Roman" w:hAnsi="Times New Roman" w:cs="Times New Roman"/>
          <w:sz w:val="26"/>
          <w:szCs w:val="26"/>
          <w:lang w:eastAsia="ru-RU"/>
        </w:rPr>
        <w:t xml:space="preserve"> Сравнение материалов по их свойствам: </w:t>
      </w:r>
      <w:proofErr w:type="gramStart"/>
      <w:r w:rsidRPr="00222BD4">
        <w:rPr>
          <w:rFonts w:ascii="Times New Roman" w:eastAsia="Times New Roman" w:hAnsi="Times New Roman" w:cs="Times New Roman"/>
          <w:sz w:val="26"/>
          <w:szCs w:val="26"/>
          <w:lang w:eastAsia="ru-RU"/>
        </w:rPr>
        <w:t>декоративно-художественные</w:t>
      </w:r>
      <w:proofErr w:type="gramEnd"/>
      <w:r w:rsidRPr="00222BD4">
        <w:rPr>
          <w:rFonts w:ascii="Times New Roman" w:eastAsia="Times New Roman" w:hAnsi="Times New Roman" w:cs="Times New Roman"/>
          <w:sz w:val="26"/>
          <w:szCs w:val="26"/>
          <w:lang w:eastAsia="ru-RU"/>
        </w:rPr>
        <w:t xml:space="preserve"> и конструктивные. Виды бумаги (рисовальная, цветная тонкая, газетная и др.). Тонкий картон, пластичные материалы (глина, пластилин), природные материалы. Свойства этих материалов.</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Подготовка материалов к работе. Сбор и сушка природного материала. Экономное расходование материалов.</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Инструменты и приспособления для обработки доступных материалов: ножницы, игла, стека, шаблон, булавки (знание названий используемых инструментов). Выполнение приемов рационального и безопасного пользования ими.</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 xml:space="preserve">Знакомство с графическими изображениями: рисунок, схема (их узнавание). Обозначение линии сгиба на рисунках, схемах. </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Общее понятие о технологии. Элементарное знакомство (понимание и называние) с технологическим процессом изготовления изделия из материалов: разметка деталей, их выделение, формообразование, сборка. Разметка деталей на глаз, по шаблону. Выделение деталей отрыванием, резанием ножницами. Формообразование деталей сгибанием, складыванием, вытягиванием. Клеевое соединение деталей изделия. Отделка деталей изделия рисованием, аппликацией, прямой строчкой. Сушка изделий под прессом.</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Единообразие технологических операций (как последовательности выполнения изделия) при изготовлении изделий из разных материалов.</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Связь и взаимообусловленность свойств используемых учащимися материалов и технологических приемов их обработки.</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Приемы выполнения различных видов декоративно-художественных изделий (в технике аппликации, мозаики, лепки, оригами, бумажной пластики и пр.).</w:t>
      </w:r>
    </w:p>
    <w:p w:rsidR="00222BD4" w:rsidRPr="00222BD4" w:rsidRDefault="00222BD4" w:rsidP="00222BD4">
      <w:pPr>
        <w:spacing w:after="0" w:line="240" w:lineRule="auto"/>
        <w:jc w:val="both"/>
        <w:rPr>
          <w:rFonts w:ascii="Times New Roman" w:eastAsia="Times New Roman" w:hAnsi="Times New Roman" w:cs="Times New Roman"/>
          <w:b/>
          <w:sz w:val="26"/>
          <w:szCs w:val="26"/>
          <w:lang w:eastAsia="ru-RU"/>
        </w:rPr>
      </w:pPr>
      <w:r w:rsidRPr="00222BD4">
        <w:rPr>
          <w:rFonts w:ascii="Times New Roman" w:eastAsia="Times New Roman" w:hAnsi="Times New Roman" w:cs="Times New Roman"/>
          <w:b/>
          <w:sz w:val="26"/>
          <w:szCs w:val="26"/>
          <w:lang w:eastAsia="ru-RU"/>
        </w:rPr>
        <w:t>3. Конструирование и моделирование (10 ч)</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Элементарное понятие конструкции. Изделие, деталь изделия.</w:t>
      </w:r>
    </w:p>
    <w:p w:rsidR="00222BD4" w:rsidRPr="00222BD4" w:rsidRDefault="00222BD4" w:rsidP="00222BD4">
      <w:pPr>
        <w:spacing w:after="0" w:line="240" w:lineRule="auto"/>
        <w:ind w:firstLine="540"/>
        <w:jc w:val="both"/>
        <w:rPr>
          <w:rFonts w:ascii="Times New Roman" w:eastAsia="Times New Roman" w:hAnsi="Times New Roman" w:cs="Times New Roman"/>
          <w:sz w:val="26"/>
          <w:szCs w:val="26"/>
          <w:lang w:eastAsia="ru-RU"/>
        </w:rPr>
      </w:pPr>
      <w:r w:rsidRPr="00222BD4">
        <w:rPr>
          <w:rFonts w:ascii="Times New Roman" w:eastAsia="Times New Roman" w:hAnsi="Times New Roman" w:cs="Times New Roman"/>
          <w:sz w:val="26"/>
          <w:szCs w:val="26"/>
          <w:lang w:eastAsia="ru-RU"/>
        </w:rPr>
        <w:t>Конструирование и моделирование изделий из природных материалов и бумаги складыванием, сгибанием, вытягиванием по образцу и рисунку. Неразборные (</w:t>
      </w:r>
      <w:proofErr w:type="spellStart"/>
      <w:r w:rsidRPr="00222BD4">
        <w:rPr>
          <w:rFonts w:ascii="Times New Roman" w:eastAsia="Times New Roman" w:hAnsi="Times New Roman" w:cs="Times New Roman"/>
          <w:sz w:val="26"/>
          <w:szCs w:val="26"/>
          <w:lang w:eastAsia="ru-RU"/>
        </w:rPr>
        <w:t>однодетальные</w:t>
      </w:r>
      <w:proofErr w:type="spellEnd"/>
      <w:r w:rsidRPr="00222BD4">
        <w:rPr>
          <w:rFonts w:ascii="Times New Roman" w:eastAsia="Times New Roman" w:hAnsi="Times New Roman" w:cs="Times New Roman"/>
          <w:sz w:val="26"/>
          <w:szCs w:val="26"/>
          <w:lang w:eastAsia="ru-RU"/>
        </w:rPr>
        <w:t>) и разборные (</w:t>
      </w:r>
      <w:proofErr w:type="spellStart"/>
      <w:r w:rsidRPr="00222BD4">
        <w:rPr>
          <w:rFonts w:ascii="Times New Roman" w:eastAsia="Times New Roman" w:hAnsi="Times New Roman" w:cs="Times New Roman"/>
          <w:sz w:val="26"/>
          <w:szCs w:val="26"/>
          <w:lang w:eastAsia="ru-RU"/>
        </w:rPr>
        <w:t>многодетальные</w:t>
      </w:r>
      <w:proofErr w:type="spellEnd"/>
      <w:r w:rsidRPr="00222BD4">
        <w:rPr>
          <w:rFonts w:ascii="Times New Roman" w:eastAsia="Times New Roman" w:hAnsi="Times New Roman" w:cs="Times New Roman"/>
          <w:sz w:val="26"/>
          <w:szCs w:val="26"/>
          <w:lang w:eastAsia="ru-RU"/>
        </w:rPr>
        <w:t>) конструкции (аппликации, изделия из текстиля, комбинированных материалов), общее представление. Неподвижное соединение деталей.</w:t>
      </w:r>
    </w:p>
    <w:p w:rsidR="00222BD4" w:rsidRPr="00222BD4" w:rsidRDefault="00222BD4" w:rsidP="00222BD4">
      <w:pPr>
        <w:spacing w:after="0" w:line="240" w:lineRule="auto"/>
        <w:jc w:val="both"/>
        <w:rPr>
          <w:rFonts w:ascii="Times New Roman" w:eastAsia="Times New Roman" w:hAnsi="Times New Roman" w:cs="Times New Roman"/>
          <w:b/>
          <w:sz w:val="26"/>
          <w:szCs w:val="26"/>
          <w:lang w:eastAsia="ru-RU"/>
        </w:rPr>
      </w:pPr>
      <w:r w:rsidRPr="00222BD4">
        <w:rPr>
          <w:rFonts w:ascii="Times New Roman" w:eastAsia="Times New Roman" w:hAnsi="Times New Roman" w:cs="Times New Roman"/>
          <w:b/>
          <w:sz w:val="26"/>
          <w:szCs w:val="26"/>
          <w:lang w:eastAsia="ru-RU"/>
        </w:rPr>
        <w:t>4. Использование информационных технологий (практика работы на компьютере)*</w:t>
      </w:r>
    </w:p>
    <w:p w:rsidR="00222BD4" w:rsidRPr="00222BD4" w:rsidRDefault="00222BD4" w:rsidP="00222BD4">
      <w:pPr>
        <w:spacing w:after="0" w:line="240" w:lineRule="auto"/>
        <w:ind w:firstLine="540"/>
        <w:jc w:val="both"/>
        <w:rPr>
          <w:rFonts w:ascii="Times New Roman" w:eastAsia="Times New Roman" w:hAnsi="Times New Roman" w:cs="Times New Roman"/>
          <w:b/>
          <w:sz w:val="26"/>
          <w:szCs w:val="26"/>
          <w:u w:val="single"/>
          <w:lang w:eastAsia="ru-RU"/>
        </w:rPr>
      </w:pPr>
      <w:r w:rsidRPr="00222BD4">
        <w:rPr>
          <w:rFonts w:ascii="Times New Roman" w:eastAsia="Times New Roman" w:hAnsi="Times New Roman" w:cs="Times New Roman"/>
          <w:sz w:val="26"/>
          <w:szCs w:val="26"/>
          <w:lang w:eastAsia="ru-RU"/>
        </w:rPr>
        <w:lastRenderedPageBreak/>
        <w:t>Демонстрация учителем готовых материалов на цифровых носителях (С</w:t>
      </w:r>
      <w:proofErr w:type="gramStart"/>
      <w:r w:rsidRPr="00222BD4">
        <w:rPr>
          <w:rFonts w:ascii="Times New Roman" w:eastAsia="Times New Roman" w:hAnsi="Times New Roman" w:cs="Times New Roman"/>
          <w:sz w:val="26"/>
          <w:szCs w:val="26"/>
          <w:lang w:val="en-US" w:eastAsia="ru-RU"/>
        </w:rPr>
        <w:t>D</w:t>
      </w:r>
      <w:proofErr w:type="gramEnd"/>
      <w:r w:rsidRPr="00222BD4">
        <w:rPr>
          <w:rFonts w:ascii="Times New Roman" w:eastAsia="Times New Roman" w:hAnsi="Times New Roman" w:cs="Times New Roman"/>
          <w:sz w:val="26"/>
          <w:szCs w:val="26"/>
          <w:lang w:eastAsia="ru-RU"/>
        </w:rPr>
        <w:t xml:space="preserve">) по изучаемым темам. </w:t>
      </w:r>
    </w:p>
    <w:p w:rsidR="00F279BB" w:rsidRPr="00F279BB" w:rsidRDefault="00F279BB" w:rsidP="00F279B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79BB">
        <w:rPr>
          <w:rFonts w:ascii="Times New Roman" w:eastAsia="Times New Roman" w:hAnsi="Times New Roman" w:cs="Times New Roman"/>
          <w:b/>
          <w:bCs/>
          <w:sz w:val="24"/>
          <w:szCs w:val="24"/>
          <w:lang w:eastAsia="ru-RU"/>
        </w:rPr>
        <w:t>2 класс (34 ч.)</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b/>
          <w:bCs/>
          <w:i/>
          <w:iCs/>
          <w:sz w:val="24"/>
          <w:szCs w:val="24"/>
          <w:lang w:eastAsia="ru-RU"/>
        </w:rPr>
        <w:t xml:space="preserve">1. Общекультурные и </w:t>
      </w:r>
      <w:proofErr w:type="spellStart"/>
      <w:r w:rsidRPr="00F279BB">
        <w:rPr>
          <w:rFonts w:ascii="Times New Roman" w:eastAsia="Times New Roman" w:hAnsi="Times New Roman" w:cs="Times New Roman"/>
          <w:b/>
          <w:bCs/>
          <w:i/>
          <w:iCs/>
          <w:sz w:val="24"/>
          <w:szCs w:val="24"/>
          <w:lang w:eastAsia="ru-RU"/>
        </w:rPr>
        <w:t>общетрудовые</w:t>
      </w:r>
      <w:proofErr w:type="spellEnd"/>
      <w:r w:rsidRPr="00F279BB">
        <w:rPr>
          <w:rFonts w:ascii="Times New Roman" w:eastAsia="Times New Roman" w:hAnsi="Times New Roman" w:cs="Times New Roman"/>
          <w:b/>
          <w:bCs/>
          <w:i/>
          <w:iCs/>
          <w:sz w:val="24"/>
          <w:szCs w:val="24"/>
          <w:lang w:eastAsia="ru-RU"/>
        </w:rPr>
        <w:t xml:space="preserve"> компетенции. Основы культуры </w:t>
      </w:r>
      <w:proofErr w:type="spellStart"/>
      <w:r w:rsidRPr="00F279BB">
        <w:rPr>
          <w:rFonts w:ascii="Times New Roman" w:eastAsia="Times New Roman" w:hAnsi="Times New Roman" w:cs="Times New Roman"/>
          <w:b/>
          <w:bCs/>
          <w:i/>
          <w:iCs/>
          <w:sz w:val="24"/>
          <w:szCs w:val="24"/>
          <w:lang w:eastAsia="ru-RU"/>
        </w:rPr>
        <w:t>труда</w:t>
      </w:r>
      <w:proofErr w:type="gramStart"/>
      <w:r w:rsidRPr="00F279BB">
        <w:rPr>
          <w:rFonts w:ascii="Times New Roman" w:eastAsia="Times New Roman" w:hAnsi="Times New Roman" w:cs="Times New Roman"/>
          <w:b/>
          <w:bCs/>
          <w:i/>
          <w:iCs/>
          <w:sz w:val="24"/>
          <w:szCs w:val="24"/>
          <w:lang w:eastAsia="ru-RU"/>
        </w:rPr>
        <w:t>,с</w:t>
      </w:r>
      <w:proofErr w:type="gramEnd"/>
      <w:r w:rsidRPr="00F279BB">
        <w:rPr>
          <w:rFonts w:ascii="Times New Roman" w:eastAsia="Times New Roman" w:hAnsi="Times New Roman" w:cs="Times New Roman"/>
          <w:b/>
          <w:bCs/>
          <w:i/>
          <w:iCs/>
          <w:sz w:val="24"/>
          <w:szCs w:val="24"/>
          <w:lang w:eastAsia="ru-RU"/>
        </w:rPr>
        <w:t>амообслуживание</w:t>
      </w:r>
      <w:proofErr w:type="spellEnd"/>
      <w:r w:rsidRPr="00F279BB">
        <w:rPr>
          <w:rFonts w:ascii="Times New Roman" w:eastAsia="Times New Roman" w:hAnsi="Times New Roman" w:cs="Times New Roman"/>
          <w:b/>
          <w:bCs/>
          <w:i/>
          <w:iCs/>
          <w:sz w:val="24"/>
          <w:szCs w:val="24"/>
          <w:lang w:eastAsia="ru-RU"/>
        </w:rPr>
        <w:t> (8ч)</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 xml:space="preserve">Значение трудовой деятельности в жизни человека </w:t>
      </w:r>
      <w:proofErr w:type="gramStart"/>
      <w:r w:rsidRPr="00F279BB">
        <w:rPr>
          <w:rFonts w:ascii="Times New Roman" w:eastAsia="Times New Roman" w:hAnsi="Times New Roman" w:cs="Times New Roman"/>
          <w:sz w:val="24"/>
          <w:szCs w:val="24"/>
          <w:lang w:eastAsia="ru-RU"/>
        </w:rPr>
        <w:t>—т</w:t>
      </w:r>
      <w:proofErr w:type="gramEnd"/>
      <w:r w:rsidRPr="00F279BB">
        <w:rPr>
          <w:rFonts w:ascii="Times New Roman" w:eastAsia="Times New Roman" w:hAnsi="Times New Roman" w:cs="Times New Roman"/>
          <w:sz w:val="24"/>
          <w:szCs w:val="24"/>
          <w:lang w:eastAsia="ru-RU"/>
        </w:rPr>
        <w:t>руд как способ самовыражения человека. История приспособляемости первобытного человека к окружающей среде.</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Реализация потребностей человека в укрыти</w:t>
      </w:r>
      <w:proofErr w:type="gramStart"/>
      <w:r w:rsidRPr="00F279BB">
        <w:rPr>
          <w:rFonts w:ascii="Times New Roman" w:eastAsia="Times New Roman" w:hAnsi="Times New Roman" w:cs="Times New Roman"/>
          <w:sz w:val="24"/>
          <w:szCs w:val="24"/>
          <w:lang w:eastAsia="ru-RU"/>
        </w:rPr>
        <w:t>и(</w:t>
      </w:r>
      <w:proofErr w:type="gramEnd"/>
      <w:r w:rsidRPr="00F279BB">
        <w:rPr>
          <w:rFonts w:ascii="Times New Roman" w:eastAsia="Times New Roman" w:hAnsi="Times New Roman" w:cs="Times New Roman"/>
          <w:sz w:val="24"/>
          <w:szCs w:val="24"/>
          <w:lang w:eastAsia="ru-RU"/>
        </w:rPr>
        <w:t>жилище), питании (охота, примитивная кулинарная обработка добычи),одежде.</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Объективная необходимость разделения труда. Ремесла и ремесленники. Названия профессий ремесленников.</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Современное состояние ремесел. Ремесленные профессии, распространенные в месте проживания детей (крае, регионе). Технологии выполнения их работ во времена средневековья и сегодня.</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Элементарные общие правила создания предметов рукотворного мир</w:t>
      </w:r>
      <w:proofErr w:type="gramStart"/>
      <w:r w:rsidRPr="00F279BB">
        <w:rPr>
          <w:rFonts w:ascii="Times New Roman" w:eastAsia="Times New Roman" w:hAnsi="Times New Roman" w:cs="Times New Roman"/>
          <w:sz w:val="24"/>
          <w:szCs w:val="24"/>
          <w:lang w:eastAsia="ru-RU"/>
        </w:rPr>
        <w:t>а(</w:t>
      </w:r>
      <w:proofErr w:type="gramEnd"/>
      <w:r w:rsidRPr="00F279BB">
        <w:rPr>
          <w:rFonts w:ascii="Times New Roman" w:eastAsia="Times New Roman" w:hAnsi="Times New Roman" w:cs="Times New Roman"/>
          <w:sz w:val="24"/>
          <w:szCs w:val="24"/>
          <w:lang w:eastAsia="ru-RU"/>
        </w:rPr>
        <w:t>прочность, удобство, эстетическая выразительность —симметрия, асимметрия, композиция); гармония рукотворных предметов и окружающей среды (городской и сельский ландшафты).</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Разнообразие предметов рукотворного мира (предметы быта и декоративно-прикладного искусства, архитектуры и техники).</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 xml:space="preserve">Природа </w:t>
      </w:r>
      <w:proofErr w:type="gramStart"/>
      <w:r w:rsidRPr="00F279BB">
        <w:rPr>
          <w:rFonts w:ascii="Times New Roman" w:eastAsia="Times New Roman" w:hAnsi="Times New Roman" w:cs="Times New Roman"/>
          <w:sz w:val="24"/>
          <w:szCs w:val="24"/>
          <w:lang w:eastAsia="ru-RU"/>
        </w:rPr>
        <w:t>—и</w:t>
      </w:r>
      <w:proofErr w:type="gramEnd"/>
      <w:r w:rsidRPr="00F279BB">
        <w:rPr>
          <w:rFonts w:ascii="Times New Roman" w:eastAsia="Times New Roman" w:hAnsi="Times New Roman" w:cs="Times New Roman"/>
          <w:sz w:val="24"/>
          <w:szCs w:val="24"/>
          <w:lang w:eastAsia="ru-RU"/>
        </w:rPr>
        <w:t>сточник сырья. Природное сырье, природные материалы.</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Мастера и их профессии. Традиции творчества мастеров в создании предметной среды (общее представление).</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Развернутый анализ заданий (материалы, конструкция, технология изготовления). Составление плана практической работы.</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Работа с доступной информацией (тексты, рисунки, простейшие чертежи, эскизы, схемы).</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 xml:space="preserve">Введение в проектную деятельность. Выполнение с помощью учителя доступных простых проектов (разработка предложенного замысла, поиск доступных решений, выполнение и защита проекта). Результат проектной деятельности </w:t>
      </w:r>
      <w:proofErr w:type="gramStart"/>
      <w:r w:rsidRPr="00F279BB">
        <w:rPr>
          <w:rFonts w:ascii="Times New Roman" w:eastAsia="Times New Roman" w:hAnsi="Times New Roman" w:cs="Times New Roman"/>
          <w:sz w:val="24"/>
          <w:szCs w:val="24"/>
          <w:lang w:eastAsia="ru-RU"/>
        </w:rPr>
        <w:t>—и</w:t>
      </w:r>
      <w:proofErr w:type="gramEnd"/>
      <w:r w:rsidRPr="00F279BB">
        <w:rPr>
          <w:rFonts w:ascii="Times New Roman" w:eastAsia="Times New Roman" w:hAnsi="Times New Roman" w:cs="Times New Roman"/>
          <w:sz w:val="24"/>
          <w:szCs w:val="24"/>
          <w:lang w:eastAsia="ru-RU"/>
        </w:rPr>
        <w:t>зделия, оформление праздников.</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Работа в малых группах. Осуществление сотрудничества.Самоконтроль в ходе работы (точность разметки с использованием чертежных инструментов).Самообслуживание. Самостоятельный отбор материалов и инструментов для урока.</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b/>
          <w:bCs/>
          <w:i/>
          <w:iCs/>
          <w:sz w:val="24"/>
          <w:szCs w:val="24"/>
          <w:lang w:eastAsia="ru-RU"/>
        </w:rPr>
        <w:t>2. Технология ручной обработки материалов. Элементы графической грамоты(15 ч)</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Материалы природного происхождения: природные материалы (встречающиеся в регионе), натуральные ткани, нитки (пряжа).</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 xml:space="preserve">Строение ткани. Продольное и поперечное направление нитей ткани. Основа, </w:t>
      </w:r>
      <w:proofErr w:type="spellStart"/>
      <w:r w:rsidRPr="00F279BB">
        <w:rPr>
          <w:rFonts w:ascii="Times New Roman" w:eastAsia="Times New Roman" w:hAnsi="Times New Roman" w:cs="Times New Roman"/>
          <w:sz w:val="24"/>
          <w:szCs w:val="24"/>
          <w:lang w:eastAsia="ru-RU"/>
        </w:rPr>
        <w:t>уток</w:t>
      </w:r>
      <w:proofErr w:type="gramStart"/>
      <w:r w:rsidRPr="00F279BB">
        <w:rPr>
          <w:rFonts w:ascii="Times New Roman" w:eastAsia="Times New Roman" w:hAnsi="Times New Roman" w:cs="Times New Roman"/>
          <w:sz w:val="24"/>
          <w:szCs w:val="24"/>
          <w:lang w:eastAsia="ru-RU"/>
        </w:rPr>
        <w:t>.О</w:t>
      </w:r>
      <w:proofErr w:type="gramEnd"/>
      <w:r w:rsidRPr="00F279BB">
        <w:rPr>
          <w:rFonts w:ascii="Times New Roman" w:eastAsia="Times New Roman" w:hAnsi="Times New Roman" w:cs="Times New Roman"/>
          <w:sz w:val="24"/>
          <w:szCs w:val="24"/>
          <w:lang w:eastAsia="ru-RU"/>
        </w:rPr>
        <w:t>бщая</w:t>
      </w:r>
      <w:proofErr w:type="spellEnd"/>
      <w:r w:rsidRPr="00F279BB">
        <w:rPr>
          <w:rFonts w:ascii="Times New Roman" w:eastAsia="Times New Roman" w:hAnsi="Times New Roman" w:cs="Times New Roman"/>
          <w:sz w:val="24"/>
          <w:szCs w:val="24"/>
          <w:lang w:eastAsia="ru-RU"/>
        </w:rPr>
        <w:t xml:space="preserve"> технология получения нитей и тканей на основе натурального сырья.</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lastRenderedPageBreak/>
        <w:t>Проволока (тонкая), ее свойства: гибкость, упру</w:t>
      </w:r>
      <w:r>
        <w:rPr>
          <w:rFonts w:ascii="Times New Roman" w:eastAsia="Times New Roman" w:hAnsi="Times New Roman" w:cs="Times New Roman"/>
          <w:sz w:val="24"/>
          <w:szCs w:val="24"/>
          <w:lang w:eastAsia="ru-RU"/>
        </w:rPr>
        <w:t>гость. Сравнение свойств матери</w:t>
      </w:r>
      <w:r w:rsidRPr="00F279BB">
        <w:rPr>
          <w:rFonts w:ascii="Times New Roman" w:eastAsia="Times New Roman" w:hAnsi="Times New Roman" w:cs="Times New Roman"/>
          <w:sz w:val="24"/>
          <w:szCs w:val="24"/>
          <w:lang w:eastAsia="ru-RU"/>
        </w:rPr>
        <w:t>алов. Выбор материалов по их декоративно-художественным и конструктивным свойствам.</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Чертежные инструменты: линейка, угольник, циркуль. Канцелярский нож, лекало. Их названия, функциональное назначение, устройство. Приемы безопасной работы иобращения с колющими и режущими инструментами.</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Технологические операции, их обобщенные названия: разметка, получение деталей из заготовки, сборка изделия, отделка.</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Элементарное представление о простейшем чертеже и эскизе. Линии чертежа (контурная, линия надреза, выносная, размерная, осевая, центровая).</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Чтение чертежа. Разметка по линейке, угольнику, циркулем с опорой на простейший чертеж. Экономная рациональная разметка нескольких деталей с помощью чертежных инструментов. Построение прямоугольных и круглых деталей с помощью чертежных инструментов. Деление окружности и круга на части с помощью циркуля, складыванием.</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Сборка изделия: проволочное подвижное и ниточное соединение деталей.Отделка аппликацией (с полиэтиленовой прокладкой), ручными строчками (варианты прямой строчки).</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b/>
          <w:bCs/>
          <w:i/>
          <w:iCs/>
          <w:sz w:val="24"/>
          <w:szCs w:val="24"/>
          <w:lang w:eastAsia="ru-RU"/>
        </w:rPr>
        <w:t>3. Конструирование и моделирование(9 ч)</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Конструирование из готовых форм (упаковки). Композиционное расположение деталей в изделии. Получение объемных форм сгибанием.</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Виды соединения деталей конструкции. Подвижное соединение деталей изделия. Способы сборки разборных конструкций (винтовой, проволочный)</w:t>
      </w:r>
      <w:proofErr w:type="gramStart"/>
      <w:r w:rsidRPr="00F279BB">
        <w:rPr>
          <w:rFonts w:ascii="Times New Roman" w:eastAsia="Times New Roman" w:hAnsi="Times New Roman" w:cs="Times New Roman"/>
          <w:sz w:val="24"/>
          <w:szCs w:val="24"/>
          <w:lang w:eastAsia="ru-RU"/>
        </w:rPr>
        <w:t>.С</w:t>
      </w:r>
      <w:proofErr w:type="gramEnd"/>
      <w:r w:rsidRPr="00F279BB">
        <w:rPr>
          <w:rFonts w:ascii="Times New Roman" w:eastAsia="Times New Roman" w:hAnsi="Times New Roman" w:cs="Times New Roman"/>
          <w:sz w:val="24"/>
          <w:szCs w:val="24"/>
          <w:lang w:eastAsia="ru-RU"/>
        </w:rPr>
        <w:t>оответствие материалов, конструкции и внешнего оформления назначению изделия).</w:t>
      </w:r>
    </w:p>
    <w:p w:rsidR="00F279BB" w:rsidRPr="00F279BB" w:rsidRDefault="00F279BB" w:rsidP="00F279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Транспортные средства, используемые в трех стихиях (земля, вода, воздух). Виды, названия, назначение. Макет, модель. Конструирование и моделирование изделий из разных материалов; транспортных средств по модели, простейшему чертежу или эскизу.</w:t>
      </w:r>
    </w:p>
    <w:p w:rsidR="00F279BB" w:rsidRPr="00F279BB" w:rsidRDefault="00F279BB" w:rsidP="00F279BB">
      <w:pPr>
        <w:spacing w:after="0"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b/>
          <w:bCs/>
          <w:i/>
          <w:iCs/>
          <w:sz w:val="24"/>
          <w:szCs w:val="24"/>
          <w:lang w:eastAsia="ru-RU"/>
        </w:rPr>
        <w:t>4. Использование информационных технологий(практика работы на компьютере)-2ч</w:t>
      </w:r>
    </w:p>
    <w:p w:rsidR="00F279BB" w:rsidRPr="00F279BB" w:rsidRDefault="00F279BB" w:rsidP="00F279BB">
      <w:pPr>
        <w:spacing w:after="0" w:line="240" w:lineRule="auto"/>
        <w:jc w:val="both"/>
        <w:rPr>
          <w:rFonts w:ascii="Times New Roman" w:eastAsia="Times New Roman" w:hAnsi="Times New Roman" w:cs="Times New Roman"/>
          <w:sz w:val="24"/>
          <w:szCs w:val="24"/>
          <w:lang w:eastAsia="ru-RU"/>
        </w:rPr>
      </w:pPr>
      <w:r w:rsidRPr="00F279BB">
        <w:rPr>
          <w:rFonts w:ascii="Times New Roman" w:eastAsia="Times New Roman" w:hAnsi="Times New Roman" w:cs="Times New Roman"/>
          <w:sz w:val="24"/>
          <w:szCs w:val="24"/>
          <w:lang w:eastAsia="ru-RU"/>
        </w:rPr>
        <w:t>Демонстрация учителем с участием учащихся готовых материалов на цифровых носителях (С</w:t>
      </w:r>
      <w:proofErr w:type="gramStart"/>
      <w:r w:rsidRPr="00F279BB">
        <w:rPr>
          <w:rFonts w:ascii="Times New Roman" w:eastAsia="Times New Roman" w:hAnsi="Times New Roman" w:cs="Times New Roman"/>
          <w:sz w:val="24"/>
          <w:szCs w:val="24"/>
          <w:lang w:eastAsia="ru-RU"/>
        </w:rPr>
        <w:t>D</w:t>
      </w:r>
      <w:proofErr w:type="gramEnd"/>
      <w:r w:rsidRPr="00F279BB">
        <w:rPr>
          <w:rFonts w:ascii="Times New Roman" w:eastAsia="Times New Roman" w:hAnsi="Times New Roman" w:cs="Times New Roman"/>
          <w:sz w:val="24"/>
          <w:szCs w:val="24"/>
          <w:lang w:eastAsia="ru-RU"/>
        </w:rPr>
        <w:t>) по изучаемым темам.</w:t>
      </w:r>
    </w:p>
    <w:p w:rsidR="00222BD4" w:rsidRDefault="00222BD4" w:rsidP="00222BD4">
      <w:pPr>
        <w:spacing w:after="0" w:line="240" w:lineRule="auto"/>
        <w:jc w:val="both"/>
        <w:rPr>
          <w:rFonts w:ascii="Times New Roman" w:eastAsia="Times New Roman" w:hAnsi="Times New Roman" w:cs="Times New Roman"/>
          <w:b/>
          <w:sz w:val="26"/>
          <w:szCs w:val="26"/>
          <w:lang w:eastAsia="ru-RU"/>
        </w:rPr>
      </w:pPr>
    </w:p>
    <w:p w:rsidR="00F279BB" w:rsidRPr="00222BD4" w:rsidRDefault="00F279BB" w:rsidP="00222BD4">
      <w:pPr>
        <w:spacing w:after="0" w:line="240" w:lineRule="auto"/>
        <w:jc w:val="both"/>
        <w:rPr>
          <w:rFonts w:ascii="Times New Roman" w:eastAsia="Times New Roman" w:hAnsi="Times New Roman" w:cs="Times New Roman"/>
          <w:b/>
          <w:sz w:val="26"/>
          <w:szCs w:val="26"/>
          <w:lang w:eastAsia="ru-RU"/>
        </w:rPr>
      </w:pPr>
    </w:p>
    <w:p w:rsidR="00072C15" w:rsidRDefault="00072C15" w:rsidP="00072C15">
      <w:pPr>
        <w:shd w:val="clear" w:color="auto" w:fill="FFFFFF"/>
        <w:spacing w:after="0" w:line="330" w:lineRule="atLeast"/>
        <w:jc w:val="center"/>
        <w:rPr>
          <w:rFonts w:ascii="Times New Roman" w:eastAsia="Times New Roman" w:hAnsi="Times New Roman" w:cs="Times New Roman"/>
          <w:b/>
          <w:i/>
          <w:sz w:val="24"/>
          <w:szCs w:val="24"/>
          <w:lang w:eastAsia="ru-RU"/>
        </w:rPr>
      </w:pPr>
      <w:r>
        <w:rPr>
          <w:rFonts w:ascii="Times New Roman" w:hAnsi="Times New Roman" w:cs="Times New Roman"/>
          <w:b/>
          <w:color w:val="000000"/>
          <w:sz w:val="28"/>
          <w:szCs w:val="28"/>
        </w:rPr>
        <w:t>3.</w:t>
      </w:r>
      <w:r w:rsidRPr="00072C15">
        <w:rPr>
          <w:rFonts w:ascii="Times New Roman" w:hAnsi="Times New Roman" w:cs="Times New Roman"/>
          <w:b/>
          <w:color w:val="000000"/>
          <w:sz w:val="28"/>
          <w:szCs w:val="28"/>
        </w:rPr>
        <w:t xml:space="preserve">Тематическое планирование учебного предмета </w:t>
      </w:r>
      <w:r w:rsidRPr="00072C15">
        <w:rPr>
          <w:rFonts w:ascii="Times New Roman" w:hAnsi="Times New Roman" w:cs="Times New Roman"/>
          <w:b/>
          <w:bCs/>
          <w:color w:val="000000"/>
          <w:sz w:val="28"/>
          <w:szCs w:val="28"/>
        </w:rPr>
        <w:t>технология в предметной области «Технология»</w:t>
      </w:r>
    </w:p>
    <w:p w:rsidR="005C5C2D" w:rsidRPr="00072C15" w:rsidRDefault="005C5C2D" w:rsidP="00072C15">
      <w:pPr>
        <w:shd w:val="clear" w:color="auto" w:fill="FFFFFF"/>
        <w:spacing w:after="0" w:line="330" w:lineRule="atLeast"/>
        <w:rPr>
          <w:rFonts w:ascii="Times New Roman" w:eastAsia="Times New Roman" w:hAnsi="Times New Roman" w:cs="Times New Roman"/>
          <w:b/>
          <w:sz w:val="24"/>
          <w:szCs w:val="24"/>
          <w:lang w:eastAsia="ru-RU"/>
        </w:rPr>
      </w:pPr>
      <w:r w:rsidRPr="00072C15">
        <w:rPr>
          <w:rFonts w:ascii="Times New Roman" w:eastAsia="Times New Roman" w:hAnsi="Times New Roman" w:cs="Times New Roman"/>
          <w:b/>
          <w:sz w:val="24"/>
          <w:szCs w:val="24"/>
          <w:lang w:eastAsia="ru-RU"/>
        </w:rPr>
        <w:t xml:space="preserve"> 1 класс</w:t>
      </w:r>
    </w:p>
    <w:tbl>
      <w:tblPr>
        <w:tblStyle w:val="a3"/>
        <w:tblW w:w="0" w:type="auto"/>
        <w:tblLook w:val="04A0" w:firstRow="1" w:lastRow="0" w:firstColumn="1" w:lastColumn="0" w:noHBand="0" w:noVBand="1"/>
      </w:tblPr>
      <w:tblGrid>
        <w:gridCol w:w="788"/>
        <w:gridCol w:w="1228"/>
        <w:gridCol w:w="6059"/>
        <w:gridCol w:w="2204"/>
      </w:tblGrid>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i/>
                <w:sz w:val="24"/>
                <w:szCs w:val="24"/>
              </w:rPr>
            </w:pPr>
            <w:r w:rsidRPr="005C5C2D">
              <w:rPr>
                <w:rFonts w:ascii="Times New Roman" w:eastAsia="Calibri" w:hAnsi="Times New Roman" w:cs="Times New Roman"/>
                <w:i/>
                <w:sz w:val="24"/>
                <w:szCs w:val="24"/>
              </w:rPr>
              <w:t xml:space="preserve">№ </w:t>
            </w:r>
            <w:proofErr w:type="gramStart"/>
            <w:r w:rsidRPr="005C5C2D">
              <w:rPr>
                <w:rFonts w:ascii="Times New Roman" w:eastAsia="Calibri" w:hAnsi="Times New Roman" w:cs="Times New Roman"/>
                <w:i/>
                <w:sz w:val="24"/>
                <w:szCs w:val="24"/>
              </w:rPr>
              <w:t>п</w:t>
            </w:r>
            <w:proofErr w:type="gramEnd"/>
            <w:r w:rsidRPr="005C5C2D">
              <w:rPr>
                <w:rFonts w:ascii="Times New Roman" w:eastAsia="Calibri" w:hAnsi="Times New Roman" w:cs="Times New Roman"/>
                <w:i/>
                <w:sz w:val="24"/>
                <w:szCs w:val="24"/>
              </w:rPr>
              <w:t>/п</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i/>
                <w:sz w:val="24"/>
                <w:szCs w:val="24"/>
              </w:rPr>
            </w:pPr>
            <w:r w:rsidRPr="005C5C2D">
              <w:rPr>
                <w:rFonts w:ascii="Times New Roman" w:eastAsia="Calibri" w:hAnsi="Times New Roman" w:cs="Times New Roman"/>
                <w:i/>
                <w:sz w:val="24"/>
                <w:szCs w:val="24"/>
              </w:rPr>
              <w:t>№ урока в теме</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i/>
                <w:sz w:val="24"/>
                <w:szCs w:val="24"/>
              </w:rPr>
            </w:pPr>
            <w:r w:rsidRPr="005C5C2D">
              <w:rPr>
                <w:rFonts w:ascii="Times New Roman" w:eastAsia="Calibri" w:hAnsi="Times New Roman" w:cs="Times New Roman"/>
                <w:i/>
                <w:sz w:val="24"/>
                <w:szCs w:val="24"/>
              </w:rPr>
              <w:t>Наименование разделов и тем</w:t>
            </w:r>
          </w:p>
        </w:tc>
        <w:tc>
          <w:tcPr>
            <w:tcW w:w="2204"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i/>
                <w:sz w:val="24"/>
                <w:szCs w:val="24"/>
              </w:rPr>
            </w:pPr>
            <w:r w:rsidRPr="005C5C2D">
              <w:rPr>
                <w:rFonts w:ascii="Times New Roman" w:eastAsia="Calibri" w:hAnsi="Times New Roman" w:cs="Times New Roman"/>
                <w:i/>
                <w:sz w:val="24"/>
                <w:szCs w:val="24"/>
              </w:rPr>
              <w:t>Контрольные мероприятия по оценке достижения планируемых результатов</w:t>
            </w:r>
          </w:p>
        </w:tc>
      </w:tr>
      <w:tr w:rsidR="005C5C2D" w:rsidRPr="005C5C2D" w:rsidTr="00072C15">
        <w:tc>
          <w:tcPr>
            <w:tcW w:w="10279" w:type="dxa"/>
            <w:gridSpan w:val="4"/>
            <w:tcBorders>
              <w:top w:val="single" w:sz="4" w:space="0" w:color="auto"/>
              <w:left w:val="single" w:sz="4" w:space="0" w:color="auto"/>
              <w:bottom w:val="single" w:sz="4" w:space="0" w:color="auto"/>
              <w:right w:val="single" w:sz="4" w:space="0" w:color="auto"/>
            </w:tcBorders>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Times New Roman" w:hAnsi="Times New Roman" w:cs="Times New Roman"/>
                <w:b/>
                <w:i/>
                <w:sz w:val="24"/>
                <w:szCs w:val="24"/>
              </w:rPr>
              <w:t>Общекультурные и обще трудовые компетенции. Основы культуры труда и быта (9 ч)</w:t>
            </w: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Что ты видишь вокруг? Беседа.</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Calibri" w:hAnsi="Times New Roman" w:cs="Times New Roman"/>
                <w:sz w:val="24"/>
                <w:szCs w:val="24"/>
              </w:rPr>
            </w:pPr>
            <w:r w:rsidRPr="005C5C2D">
              <w:rPr>
                <w:rFonts w:ascii="Times New Roman" w:eastAsia="Times New Roman" w:hAnsi="Times New Roman" w:cs="Times New Roman"/>
                <w:sz w:val="24"/>
                <w:szCs w:val="24"/>
              </w:rPr>
              <w:t xml:space="preserve">Мир </w:t>
            </w:r>
            <w:r w:rsidRPr="005C5C2D">
              <w:rPr>
                <w:rFonts w:ascii="Times New Roman" w:eastAsia="Calibri" w:hAnsi="Times New Roman" w:cs="Times New Roman"/>
                <w:sz w:val="24"/>
                <w:szCs w:val="24"/>
              </w:rPr>
              <w:t>природы. Экскурсия</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Calibri" w:hAnsi="Times New Roman" w:cs="Times New Roman"/>
                <w:sz w:val="24"/>
                <w:szCs w:val="24"/>
              </w:rPr>
            </w:pPr>
            <w:r w:rsidRPr="005C5C2D">
              <w:rPr>
                <w:rFonts w:ascii="Times New Roman" w:eastAsia="Calibri" w:hAnsi="Times New Roman" w:cs="Times New Roman"/>
                <w:sz w:val="24"/>
                <w:szCs w:val="24"/>
              </w:rPr>
              <w:t>Мир рукотворный. Прогулка</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4</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4</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Calibri" w:hAnsi="Times New Roman" w:cs="Times New Roman"/>
                <w:sz w:val="24"/>
                <w:szCs w:val="24"/>
              </w:rPr>
            </w:pPr>
            <w:r w:rsidRPr="005C5C2D">
              <w:rPr>
                <w:rFonts w:ascii="Times New Roman" w:eastAsia="Calibri" w:hAnsi="Times New Roman" w:cs="Times New Roman"/>
                <w:sz w:val="24"/>
                <w:szCs w:val="24"/>
              </w:rPr>
              <w:t>Окружающий мир надо беречь. Экскурсия</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lastRenderedPageBreak/>
              <w:t>5</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5</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Calibri" w:hAnsi="Times New Roman" w:cs="Times New Roman"/>
                <w:sz w:val="24"/>
                <w:szCs w:val="24"/>
              </w:rPr>
            </w:pPr>
            <w:r w:rsidRPr="005C5C2D">
              <w:rPr>
                <w:rFonts w:ascii="Times New Roman" w:eastAsia="Times New Roman" w:hAnsi="Times New Roman" w:cs="Times New Roman"/>
                <w:sz w:val="24"/>
                <w:szCs w:val="24"/>
              </w:rPr>
              <w:t xml:space="preserve">Кто какой построил дом, чтобы </w:t>
            </w:r>
            <w:r w:rsidRPr="005C5C2D">
              <w:rPr>
                <w:rFonts w:ascii="Times New Roman" w:eastAsia="Calibri" w:hAnsi="Times New Roman" w:cs="Times New Roman"/>
                <w:sz w:val="24"/>
                <w:szCs w:val="24"/>
              </w:rPr>
              <w:t>поселить</w:t>
            </w:r>
            <w:r w:rsidRPr="005C5C2D">
              <w:rPr>
                <w:rFonts w:ascii="Times New Roman" w:eastAsia="Times New Roman" w:hAnsi="Times New Roman" w:cs="Times New Roman"/>
                <w:sz w:val="24"/>
                <w:szCs w:val="24"/>
              </w:rPr>
              <w:t xml:space="preserve">ся в нём? Беседа </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6</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6</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Calibri" w:hAnsi="Times New Roman" w:cs="Times New Roman"/>
                <w:sz w:val="24"/>
                <w:szCs w:val="24"/>
              </w:rPr>
            </w:pPr>
            <w:r w:rsidRPr="005C5C2D">
              <w:rPr>
                <w:rFonts w:ascii="Times New Roman" w:eastAsia="Calibri" w:hAnsi="Times New Roman" w:cs="Times New Roman"/>
                <w:sz w:val="24"/>
                <w:szCs w:val="24"/>
              </w:rPr>
              <w:t>Помогаем дома. Урок-практикум</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7</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7</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Подари сказку «Колобок». Игра</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8</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8</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Calibri" w:hAnsi="Times New Roman" w:cs="Times New Roman"/>
                <w:sz w:val="24"/>
                <w:szCs w:val="24"/>
              </w:rPr>
              <w:t>Готовим праздник. Игра</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b/>
                <w:i/>
                <w:sz w:val="24"/>
                <w:szCs w:val="24"/>
              </w:rPr>
            </w:pPr>
            <w:r w:rsidRPr="005C5C2D">
              <w:rPr>
                <w:rFonts w:ascii="Times New Roman" w:eastAsia="Calibri" w:hAnsi="Times New Roman" w:cs="Times New Roman"/>
                <w:b/>
                <w:i/>
                <w:sz w:val="24"/>
                <w:szCs w:val="24"/>
              </w:rPr>
              <w:t>9</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9</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Calibri" w:hAnsi="Times New Roman" w:cs="Times New Roman"/>
                <w:sz w:val="24"/>
                <w:szCs w:val="24"/>
              </w:rPr>
              <w:t>Пластилин - волшебник</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10279" w:type="dxa"/>
            <w:gridSpan w:val="4"/>
            <w:tcBorders>
              <w:top w:val="single" w:sz="4" w:space="0" w:color="auto"/>
              <w:left w:val="single" w:sz="4" w:space="0" w:color="auto"/>
              <w:bottom w:val="single" w:sz="4" w:space="0" w:color="auto"/>
              <w:right w:val="single" w:sz="4" w:space="0" w:color="auto"/>
            </w:tcBorders>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b/>
                <w:i/>
                <w:sz w:val="24"/>
                <w:szCs w:val="24"/>
              </w:rPr>
              <w:t>Технология ручной обработки материалов. Элементы графической грамоты (23 ч)</w:t>
            </w: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10</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Какие свойства у разных материалов?</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11</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устроены  разные изделия?</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12</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Изделие и его детали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13</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4</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соединяют детали?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14</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5</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Одинаков ли порядок</w:t>
            </w:r>
            <w:r w:rsidRPr="005C5C2D">
              <w:rPr>
                <w:rFonts w:ascii="Times New Roman" w:eastAsia="Times New Roman" w:hAnsi="Times New Roman" w:cs="Times New Roman"/>
                <w:sz w:val="24"/>
                <w:szCs w:val="24"/>
              </w:rPr>
              <w:br/>
              <w:t>изготовления изделий из разных материалов?</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15</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6</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proofErr w:type="gramStart"/>
            <w:r w:rsidRPr="005C5C2D">
              <w:rPr>
                <w:rFonts w:ascii="Times New Roman" w:eastAsia="Times New Roman" w:hAnsi="Times New Roman" w:cs="Times New Roman"/>
                <w:sz w:val="24"/>
                <w:szCs w:val="24"/>
              </w:rPr>
              <w:t>Нужны</w:t>
            </w:r>
            <w:proofErr w:type="gramEnd"/>
            <w:r w:rsidRPr="005C5C2D">
              <w:rPr>
                <w:rFonts w:ascii="Times New Roman" w:eastAsia="Times New Roman" w:hAnsi="Times New Roman" w:cs="Times New Roman"/>
                <w:sz w:val="24"/>
                <w:szCs w:val="24"/>
              </w:rPr>
              <w:t xml:space="preserve"> ли нам бумага и картон?</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16</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7</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аккуратно наклеить детали? Как клей сделать невидимкой?</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17</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8</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Зачем человеку нужны помощники?</w:t>
            </w:r>
            <w:r w:rsidRPr="005C5C2D">
              <w:rPr>
                <w:rFonts w:ascii="Times New Roman" w:eastAsia="Times New Roman" w:hAnsi="Times New Roman" w:cs="Times New Roman"/>
                <w:sz w:val="24"/>
                <w:szCs w:val="24"/>
              </w:rPr>
              <w:br/>
              <w:t>Твой главный помощник</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18</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9</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Какие бывают аппликации?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19</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10</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Какие ножницы у мастеров?</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20</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11</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Какие бывают линии?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21</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12</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Какие бывают линии?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22</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13</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Чем они помогают мастерам?</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23</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14</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нарисовать разные фигуры?</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24</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15</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точно резать ножницами по линиям?</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25</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16</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Шаблон. Как разметить круги?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26</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17</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Шаблон. Как разметить прямоугольники и</w:t>
            </w:r>
            <w:r w:rsidRPr="005C5C2D">
              <w:rPr>
                <w:rFonts w:ascii="Times New Roman" w:eastAsia="Times New Roman" w:hAnsi="Times New Roman" w:cs="Times New Roman"/>
                <w:sz w:val="24"/>
                <w:szCs w:val="24"/>
              </w:rPr>
              <w:br/>
              <w:t>треугольники?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27</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18</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правильно сгибать и складывать</w:t>
            </w:r>
            <w:r w:rsidRPr="005C5C2D">
              <w:rPr>
                <w:rFonts w:ascii="Times New Roman" w:eastAsia="Times New Roman" w:hAnsi="Times New Roman" w:cs="Times New Roman"/>
                <w:sz w:val="24"/>
                <w:szCs w:val="24"/>
              </w:rPr>
              <w:br/>
              <w:t>бумажный лист?</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28</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19</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из квадратов и кругов получить новые фигуры?</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29</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20</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Ткань. Похожи ли свойства бумаги и ткани? Иглы и булавки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30</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21</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Что умеет игла?</w:t>
            </w:r>
          </w:p>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Прямая строчка</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31</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22</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разметить дорожку для строчки?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072C15">
        <w:tc>
          <w:tcPr>
            <w:tcW w:w="78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32</w:t>
            </w:r>
          </w:p>
        </w:tc>
        <w:tc>
          <w:tcPr>
            <w:tcW w:w="1228"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23</w:t>
            </w:r>
          </w:p>
        </w:tc>
        <w:tc>
          <w:tcPr>
            <w:tcW w:w="6059" w:type="dxa"/>
            <w:tcBorders>
              <w:top w:val="single" w:sz="4" w:space="0" w:color="auto"/>
              <w:left w:val="single" w:sz="4" w:space="0" w:color="auto"/>
              <w:bottom w:val="single" w:sz="4" w:space="0" w:color="auto"/>
              <w:right w:val="single" w:sz="4" w:space="0" w:color="auto"/>
            </w:tcBorders>
            <w:hideMark/>
          </w:tcPr>
          <w:p w:rsidR="005C5C2D" w:rsidRPr="005C5C2D" w:rsidRDefault="005C5C2D" w:rsidP="005C5C2D">
            <w:pPr>
              <w:jc w:val="both"/>
              <w:rPr>
                <w:rFonts w:ascii="Times New Roman" w:eastAsia="Times New Roman" w:hAnsi="Times New Roman" w:cs="Times New Roman"/>
                <w:sz w:val="24"/>
                <w:szCs w:val="24"/>
              </w:rPr>
            </w:pPr>
            <w:r w:rsidRPr="005C5C2D">
              <w:rPr>
                <w:rFonts w:ascii="Times New Roman" w:eastAsia="Times New Roman" w:hAnsi="Times New Roman" w:cs="Times New Roman"/>
                <w:sz w:val="24"/>
                <w:szCs w:val="24"/>
              </w:rPr>
              <w:t>Как закрепить нитку на ткани?</w:t>
            </w:r>
          </w:p>
        </w:tc>
        <w:tc>
          <w:tcPr>
            <w:tcW w:w="2204" w:type="dxa"/>
            <w:tcBorders>
              <w:top w:val="single" w:sz="4" w:space="0" w:color="auto"/>
              <w:left w:val="single" w:sz="4" w:space="0" w:color="auto"/>
              <w:bottom w:val="single" w:sz="4" w:space="0" w:color="auto"/>
              <w:right w:val="single" w:sz="4" w:space="0" w:color="auto"/>
            </w:tcBorders>
          </w:tcPr>
          <w:p w:rsidR="005C5C2D" w:rsidRPr="005C5C2D" w:rsidRDefault="005C5C2D" w:rsidP="005C5C2D">
            <w:pPr>
              <w:rPr>
                <w:rFonts w:ascii="Times New Roman" w:eastAsia="Calibri" w:hAnsi="Times New Roman" w:cs="Times New Roman"/>
                <w:sz w:val="24"/>
                <w:szCs w:val="24"/>
              </w:rPr>
            </w:pPr>
          </w:p>
        </w:tc>
      </w:tr>
      <w:tr w:rsidR="005C5C2D" w:rsidRPr="005C5C2D" w:rsidTr="00E16519">
        <w:tc>
          <w:tcPr>
            <w:tcW w:w="788" w:type="dxa"/>
            <w:tcBorders>
              <w:top w:val="single" w:sz="4" w:space="0" w:color="auto"/>
              <w:left w:val="single" w:sz="4" w:space="0" w:color="auto"/>
              <w:bottom w:val="single" w:sz="4" w:space="0" w:color="auto"/>
              <w:right w:val="single" w:sz="4" w:space="0" w:color="auto"/>
            </w:tcBorders>
            <w:shd w:val="clear" w:color="auto" w:fill="FFFF00"/>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33</w:t>
            </w:r>
          </w:p>
        </w:tc>
        <w:tc>
          <w:tcPr>
            <w:tcW w:w="1228" w:type="dxa"/>
            <w:tcBorders>
              <w:top w:val="single" w:sz="4" w:space="0" w:color="auto"/>
              <w:left w:val="single" w:sz="4" w:space="0" w:color="auto"/>
              <w:bottom w:val="single" w:sz="4" w:space="0" w:color="auto"/>
              <w:right w:val="single" w:sz="4" w:space="0" w:color="auto"/>
            </w:tcBorders>
            <w:shd w:val="clear" w:color="auto" w:fill="FFFF00"/>
            <w:hideMark/>
          </w:tcPr>
          <w:p w:rsidR="005C5C2D" w:rsidRPr="005C5C2D" w:rsidRDefault="005C5C2D" w:rsidP="005C5C2D">
            <w:pPr>
              <w:jc w:val="center"/>
              <w:rPr>
                <w:rFonts w:ascii="Times New Roman" w:eastAsia="Calibri" w:hAnsi="Times New Roman" w:cs="Times New Roman"/>
                <w:sz w:val="24"/>
                <w:szCs w:val="24"/>
              </w:rPr>
            </w:pPr>
            <w:r w:rsidRPr="005C5C2D">
              <w:rPr>
                <w:rFonts w:ascii="Times New Roman" w:eastAsia="Calibri" w:hAnsi="Times New Roman" w:cs="Times New Roman"/>
                <w:sz w:val="24"/>
                <w:szCs w:val="24"/>
              </w:rPr>
              <w:t>24</w:t>
            </w:r>
          </w:p>
        </w:tc>
        <w:tc>
          <w:tcPr>
            <w:tcW w:w="6059" w:type="dxa"/>
            <w:tcBorders>
              <w:top w:val="single" w:sz="4" w:space="0" w:color="auto"/>
              <w:left w:val="single" w:sz="4" w:space="0" w:color="auto"/>
              <w:bottom w:val="single" w:sz="4" w:space="0" w:color="auto"/>
              <w:right w:val="single" w:sz="4" w:space="0" w:color="auto"/>
            </w:tcBorders>
            <w:shd w:val="clear" w:color="auto" w:fill="FFFF00"/>
            <w:hideMark/>
          </w:tcPr>
          <w:p w:rsidR="005C5C2D" w:rsidRPr="00E26E7E" w:rsidRDefault="00072C15" w:rsidP="00854FF8">
            <w:pPr>
              <w:jc w:val="both"/>
              <w:rPr>
                <w:rFonts w:ascii="Times New Roman" w:eastAsia="Times New Roman" w:hAnsi="Times New Roman" w:cs="Times New Roman"/>
                <w:b/>
                <w:sz w:val="24"/>
                <w:szCs w:val="24"/>
              </w:rPr>
            </w:pPr>
            <w:r w:rsidRPr="00E26E7E">
              <w:rPr>
                <w:rFonts w:ascii="Times New Roman" w:eastAsia="Times New Roman" w:hAnsi="Times New Roman" w:cs="Times New Roman"/>
                <w:b/>
                <w:sz w:val="24"/>
                <w:szCs w:val="24"/>
              </w:rPr>
              <w:t>Годовая к</w:t>
            </w:r>
            <w:r w:rsidR="00A949A8" w:rsidRPr="00E26E7E">
              <w:rPr>
                <w:rFonts w:ascii="Times New Roman" w:eastAsia="Times New Roman" w:hAnsi="Times New Roman" w:cs="Times New Roman"/>
                <w:b/>
                <w:sz w:val="24"/>
                <w:szCs w:val="24"/>
              </w:rPr>
              <w:t>онтрольная работа</w:t>
            </w:r>
            <w:r w:rsidR="00854FF8">
              <w:rPr>
                <w:rFonts w:ascii="Times New Roman" w:eastAsia="Times New Roman" w:hAnsi="Times New Roman" w:cs="Times New Roman"/>
                <w:b/>
                <w:sz w:val="24"/>
                <w:szCs w:val="24"/>
              </w:rPr>
              <w:t xml:space="preserve"> </w:t>
            </w:r>
            <w:bookmarkStart w:id="0" w:name="_GoBack"/>
            <w:bookmarkEnd w:id="0"/>
          </w:p>
        </w:tc>
        <w:tc>
          <w:tcPr>
            <w:tcW w:w="2204" w:type="dxa"/>
            <w:tcBorders>
              <w:top w:val="single" w:sz="4" w:space="0" w:color="auto"/>
              <w:left w:val="single" w:sz="4" w:space="0" w:color="auto"/>
              <w:bottom w:val="single" w:sz="4" w:space="0" w:color="auto"/>
              <w:right w:val="single" w:sz="4" w:space="0" w:color="auto"/>
            </w:tcBorders>
            <w:shd w:val="clear" w:color="auto" w:fill="FFFF00"/>
          </w:tcPr>
          <w:p w:rsidR="005C5C2D" w:rsidRPr="005C5C2D" w:rsidRDefault="00072C15" w:rsidP="005C5C2D">
            <w:pPr>
              <w:rPr>
                <w:rFonts w:ascii="Times New Roman" w:eastAsia="Calibri" w:hAnsi="Times New Roman" w:cs="Times New Roman"/>
                <w:sz w:val="24"/>
                <w:szCs w:val="24"/>
              </w:rPr>
            </w:pPr>
            <w:r>
              <w:rPr>
                <w:rFonts w:ascii="Times New Roman" w:eastAsia="Calibri" w:hAnsi="Times New Roman" w:cs="Times New Roman"/>
                <w:sz w:val="24"/>
                <w:szCs w:val="24"/>
              </w:rPr>
              <w:t>ГКР</w:t>
            </w:r>
          </w:p>
        </w:tc>
      </w:tr>
    </w:tbl>
    <w:p w:rsidR="00E16519" w:rsidRDefault="00E16519" w:rsidP="00F279BB">
      <w:pPr>
        <w:jc w:val="center"/>
        <w:rPr>
          <w:rFonts w:ascii="Times New Roman" w:eastAsia="Calibri" w:hAnsi="Times New Roman" w:cs="Times New Roman"/>
          <w:b/>
        </w:rPr>
      </w:pPr>
    </w:p>
    <w:p w:rsidR="00F279BB" w:rsidRPr="00F279BB" w:rsidRDefault="00F279BB" w:rsidP="00F279BB">
      <w:pPr>
        <w:jc w:val="center"/>
        <w:rPr>
          <w:rFonts w:ascii="Times New Roman" w:eastAsia="Calibri" w:hAnsi="Times New Roman" w:cs="Times New Roman"/>
          <w:b/>
        </w:rPr>
      </w:pPr>
      <w:r w:rsidRPr="00F279BB">
        <w:rPr>
          <w:rFonts w:ascii="Times New Roman" w:eastAsia="Calibri" w:hAnsi="Times New Roman" w:cs="Times New Roman"/>
          <w:b/>
        </w:rPr>
        <w:t>2 класс</w:t>
      </w:r>
    </w:p>
    <w:tbl>
      <w:tblPr>
        <w:tblStyle w:val="a3"/>
        <w:tblW w:w="0" w:type="auto"/>
        <w:tblLook w:val="04A0" w:firstRow="1" w:lastRow="0" w:firstColumn="1" w:lastColumn="0" w:noHBand="0" w:noVBand="1"/>
      </w:tblPr>
      <w:tblGrid>
        <w:gridCol w:w="817"/>
        <w:gridCol w:w="1276"/>
        <w:gridCol w:w="5953"/>
        <w:gridCol w:w="2233"/>
      </w:tblGrid>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i/>
              </w:rPr>
              <w:t xml:space="preserve">№ </w:t>
            </w:r>
            <w:proofErr w:type="gramStart"/>
            <w:r w:rsidRPr="00F279BB">
              <w:rPr>
                <w:rFonts w:ascii="Times New Roman" w:eastAsia="Calibri" w:hAnsi="Times New Roman" w:cs="Times New Roman"/>
                <w:i/>
              </w:rPr>
              <w:t>п</w:t>
            </w:r>
            <w:proofErr w:type="gramEnd"/>
            <w:r w:rsidRPr="00F279BB">
              <w:rPr>
                <w:rFonts w:ascii="Times New Roman" w:eastAsia="Calibri" w:hAnsi="Times New Roman" w:cs="Times New Roman"/>
                <w:i/>
              </w:rPr>
              <w:t>/п</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i/>
              </w:rPr>
              <w:t>№ урока в теме</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i/>
              </w:rPr>
              <w:t>Наименование разделов и тем</w:t>
            </w:r>
          </w:p>
        </w:tc>
        <w:tc>
          <w:tcPr>
            <w:tcW w:w="223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i/>
              </w:rPr>
              <w:t>Контрольные мероприятия по оценке достижения планируемых результатов</w:t>
            </w:r>
          </w:p>
        </w:tc>
      </w:tr>
      <w:tr w:rsidR="00F279BB" w:rsidRPr="00F279BB" w:rsidTr="00EB0845">
        <w:tc>
          <w:tcPr>
            <w:tcW w:w="10279" w:type="dxa"/>
            <w:gridSpan w:val="4"/>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b/>
                <w:bCs/>
                <w:i/>
                <w:iCs/>
              </w:rPr>
              <w:t xml:space="preserve">Общекультурные и </w:t>
            </w:r>
            <w:proofErr w:type="spellStart"/>
            <w:r w:rsidRPr="00F279BB">
              <w:rPr>
                <w:rFonts w:ascii="Times New Roman" w:eastAsia="Calibri" w:hAnsi="Times New Roman" w:cs="Times New Roman"/>
                <w:b/>
                <w:bCs/>
                <w:i/>
                <w:iCs/>
              </w:rPr>
              <w:t>общетрудовые</w:t>
            </w:r>
            <w:proofErr w:type="spellEnd"/>
            <w:r w:rsidRPr="00F279BB">
              <w:rPr>
                <w:rFonts w:ascii="Times New Roman" w:eastAsia="Calibri" w:hAnsi="Times New Roman" w:cs="Times New Roman"/>
                <w:b/>
                <w:bCs/>
                <w:i/>
                <w:iCs/>
              </w:rPr>
              <w:t xml:space="preserve"> компетенции. Основы культуры труда,</w:t>
            </w:r>
            <w:r w:rsidR="00E16519">
              <w:rPr>
                <w:rFonts w:ascii="Times New Roman" w:eastAsia="Calibri" w:hAnsi="Times New Roman" w:cs="Times New Roman"/>
                <w:b/>
                <w:bCs/>
                <w:i/>
                <w:iCs/>
              </w:rPr>
              <w:t xml:space="preserve"> </w:t>
            </w:r>
            <w:r w:rsidRPr="00F279BB">
              <w:rPr>
                <w:rFonts w:ascii="Times New Roman" w:eastAsia="Calibri" w:hAnsi="Times New Roman" w:cs="Times New Roman"/>
                <w:b/>
                <w:bCs/>
                <w:i/>
                <w:iCs/>
              </w:rPr>
              <w:t>самообслуживание (8ч)</w:t>
            </w: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Природа и человек</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Ремёсла и ремесленники. Как родились ремёсла.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lastRenderedPageBreak/>
              <w:t>3</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Как работали ремесленники-мастера.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4</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4</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Каждому изделию свой материал.</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5</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5</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Каждому делу – свои инструменты</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6</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6</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От замысла к изделию</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7</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7</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Выбираем конструкцию изделия</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8</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8</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Что такое композиция</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10279" w:type="dxa"/>
            <w:gridSpan w:val="4"/>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b/>
                <w:bCs/>
                <w:i/>
                <w:iCs/>
              </w:rPr>
              <w:t>Технология ручной обработки материалов. Элементы графической грамоты(15 ч)</w:t>
            </w: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9</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Симметрично и несимметрично</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10</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Технологические операции.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11</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Разметка деталей.</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12</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4</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Отделение детали от заготовки.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13</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5</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Сборка изделий.</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14</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6</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Отделка изделия</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15</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7</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Что умеет линейка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16</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8</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Почему инженеры и рабочие понимают друг друга.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17</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9</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Учимся читать чертежи и выполнять разметку</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18</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10</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Разметка прямоугольника от двух прямых углов</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19</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11</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Разметка прямоугольника от одного прямого угла.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20</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12</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Разметка прямоугольника с помощью угольника.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21</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13</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Как разметить деталь круглой формы.</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22</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14</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Радиус окружности. Чертёж окружности.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23</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15</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Как начертить окружность нужного размера?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10279" w:type="dxa"/>
            <w:gridSpan w:val="4"/>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b/>
                <w:bCs/>
                <w:i/>
                <w:iCs/>
              </w:rPr>
              <w:t>Конструирование и моделирование (9 ч)</w:t>
            </w: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24</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Как появились натуральные ткани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25</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От прялки до ткацкого станка</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26</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Технологические операции обработки тканей. Особенности работы с тканью.</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27</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4</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Технология изготовления швейных изделий</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28</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5</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 xml:space="preserve"> Строчка прямого стежка и её варианты. Волшебные   строчки.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lastRenderedPageBreak/>
              <w:t>29</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6</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Разметка строчек.</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30</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7</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Транспортные средства. Макеты и модели.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31</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8</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Как соединяют детали машин и механизмов.</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16519">
        <w:tc>
          <w:tcPr>
            <w:tcW w:w="817" w:type="dxa"/>
            <w:shd w:val="clear" w:color="auto" w:fill="FFFF00"/>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32</w:t>
            </w:r>
          </w:p>
        </w:tc>
        <w:tc>
          <w:tcPr>
            <w:tcW w:w="1276" w:type="dxa"/>
            <w:shd w:val="clear" w:color="auto" w:fill="FFFF00"/>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9</w:t>
            </w:r>
          </w:p>
        </w:tc>
        <w:tc>
          <w:tcPr>
            <w:tcW w:w="5953" w:type="dxa"/>
            <w:shd w:val="clear" w:color="auto" w:fill="FFFF00"/>
          </w:tcPr>
          <w:p w:rsidR="00854FF8"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От телеги до машины</w:t>
            </w:r>
            <w:r>
              <w:rPr>
                <w:rFonts w:ascii="Times New Roman" w:eastAsia="Calibri" w:hAnsi="Times New Roman" w:cs="Times New Roman"/>
              </w:rPr>
              <w:t xml:space="preserve">. </w:t>
            </w:r>
          </w:p>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b/>
              </w:rPr>
              <w:t xml:space="preserve">Годовая контрольная работа </w:t>
            </w:r>
          </w:p>
        </w:tc>
        <w:tc>
          <w:tcPr>
            <w:tcW w:w="2233" w:type="dxa"/>
            <w:shd w:val="clear" w:color="auto" w:fill="FFFF00"/>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ГКР</w:t>
            </w:r>
          </w:p>
        </w:tc>
      </w:tr>
      <w:tr w:rsidR="00F279BB" w:rsidRPr="00F279BB" w:rsidTr="00EB0845">
        <w:tc>
          <w:tcPr>
            <w:tcW w:w="10279" w:type="dxa"/>
            <w:gridSpan w:val="4"/>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b/>
                <w:bCs/>
                <w:i/>
                <w:iCs/>
              </w:rPr>
              <w:t>Использование информационных технологий(практика работы на компьютере) - 2ч</w:t>
            </w: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33</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1</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Компьютер в учебном процессе.</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r w:rsidR="00F279BB" w:rsidRPr="00F279BB" w:rsidTr="00EB0845">
        <w:tc>
          <w:tcPr>
            <w:tcW w:w="817"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34</w:t>
            </w:r>
          </w:p>
        </w:tc>
        <w:tc>
          <w:tcPr>
            <w:tcW w:w="1276"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2</w:t>
            </w:r>
          </w:p>
        </w:tc>
        <w:tc>
          <w:tcPr>
            <w:tcW w:w="5953" w:type="dxa"/>
          </w:tcPr>
          <w:p w:rsidR="00F279BB" w:rsidRPr="00F279BB" w:rsidRDefault="00F279BB" w:rsidP="00F279BB">
            <w:pPr>
              <w:spacing w:after="200" w:line="276" w:lineRule="auto"/>
              <w:rPr>
                <w:rFonts w:ascii="Times New Roman" w:eastAsia="Calibri" w:hAnsi="Times New Roman" w:cs="Times New Roman"/>
              </w:rPr>
            </w:pPr>
            <w:r w:rsidRPr="00F279BB">
              <w:rPr>
                <w:rFonts w:ascii="Times New Roman" w:eastAsia="Calibri" w:hAnsi="Times New Roman" w:cs="Times New Roman"/>
              </w:rPr>
              <w:t>Компьютер и его возможности.</w:t>
            </w:r>
          </w:p>
        </w:tc>
        <w:tc>
          <w:tcPr>
            <w:tcW w:w="2233" w:type="dxa"/>
          </w:tcPr>
          <w:p w:rsidR="00F279BB" w:rsidRPr="00F279BB" w:rsidRDefault="00F279BB" w:rsidP="00F279BB">
            <w:pPr>
              <w:spacing w:after="200" w:line="276" w:lineRule="auto"/>
              <w:rPr>
                <w:rFonts w:ascii="Times New Roman" w:eastAsia="Calibri" w:hAnsi="Times New Roman" w:cs="Times New Roman"/>
              </w:rPr>
            </w:pPr>
          </w:p>
        </w:tc>
      </w:tr>
    </w:tbl>
    <w:p w:rsidR="005C5C2D" w:rsidRPr="005C5C2D" w:rsidRDefault="005C5C2D" w:rsidP="005C5C2D">
      <w:pPr>
        <w:rPr>
          <w:rFonts w:ascii="Times New Roman" w:eastAsia="Calibri" w:hAnsi="Times New Roman" w:cs="Times New Roman"/>
        </w:rPr>
      </w:pPr>
    </w:p>
    <w:p w:rsidR="00EF093B" w:rsidRPr="006079F5" w:rsidRDefault="00EF093B">
      <w:pPr>
        <w:rPr>
          <w:rFonts w:ascii="Times New Roman" w:hAnsi="Times New Roman" w:cs="Times New Roman"/>
          <w:sz w:val="24"/>
          <w:szCs w:val="24"/>
        </w:rPr>
      </w:pPr>
    </w:p>
    <w:sectPr w:rsidR="00EF093B" w:rsidRPr="006079F5" w:rsidSect="00072C15">
      <w:footerReference w:type="default" r:id="rId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DD0" w:rsidRDefault="001C4DD0" w:rsidP="00183A0E">
      <w:pPr>
        <w:spacing w:after="0" w:line="240" w:lineRule="auto"/>
      </w:pPr>
      <w:r>
        <w:separator/>
      </w:r>
    </w:p>
  </w:endnote>
  <w:endnote w:type="continuationSeparator" w:id="0">
    <w:p w:rsidR="001C4DD0" w:rsidRDefault="001C4DD0" w:rsidP="00183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039750"/>
      <w:docPartObj>
        <w:docPartGallery w:val="Page Numbers (Bottom of Page)"/>
        <w:docPartUnique/>
      </w:docPartObj>
    </w:sdtPr>
    <w:sdtEndPr/>
    <w:sdtContent>
      <w:p w:rsidR="00183A0E" w:rsidRDefault="00660C71">
        <w:pPr>
          <w:pStyle w:val="a7"/>
          <w:jc w:val="center"/>
        </w:pPr>
        <w:r>
          <w:fldChar w:fldCharType="begin"/>
        </w:r>
        <w:r w:rsidR="00183A0E">
          <w:instrText>PAGE   \* MERGEFORMAT</w:instrText>
        </w:r>
        <w:r>
          <w:fldChar w:fldCharType="separate"/>
        </w:r>
        <w:r w:rsidR="00854FF8">
          <w:rPr>
            <w:noProof/>
          </w:rPr>
          <w:t>12</w:t>
        </w:r>
        <w:r>
          <w:fldChar w:fldCharType="end"/>
        </w:r>
      </w:p>
    </w:sdtContent>
  </w:sdt>
  <w:p w:rsidR="00183A0E" w:rsidRDefault="00183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DD0" w:rsidRDefault="001C4DD0" w:rsidP="00183A0E">
      <w:pPr>
        <w:spacing w:after="0" w:line="240" w:lineRule="auto"/>
      </w:pPr>
      <w:r>
        <w:separator/>
      </w:r>
    </w:p>
  </w:footnote>
  <w:footnote w:type="continuationSeparator" w:id="0">
    <w:p w:rsidR="001C4DD0" w:rsidRDefault="001C4DD0" w:rsidP="00183A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6B3E"/>
    <w:multiLevelType w:val="hybridMultilevel"/>
    <w:tmpl w:val="D8E8D778"/>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C61829"/>
    <w:multiLevelType w:val="hybridMultilevel"/>
    <w:tmpl w:val="132019C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895AAA"/>
    <w:multiLevelType w:val="hybridMultilevel"/>
    <w:tmpl w:val="CB621B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B86A7D"/>
    <w:multiLevelType w:val="hybridMultilevel"/>
    <w:tmpl w:val="006A3CB8"/>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B76F0D"/>
    <w:multiLevelType w:val="hybridMultilevel"/>
    <w:tmpl w:val="3892B92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C80CD5"/>
    <w:multiLevelType w:val="hybridMultilevel"/>
    <w:tmpl w:val="E4D8D26C"/>
    <w:lvl w:ilvl="0" w:tplc="B7167D90">
      <w:start w:val="1"/>
      <w:numFmt w:val="bullet"/>
      <w:lvlText w:val=""/>
      <w:lvlJc w:val="left"/>
      <w:pPr>
        <w:tabs>
          <w:tab w:val="num" w:pos="987"/>
        </w:tabs>
        <w:ind w:left="-17" w:firstLine="7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1A1133"/>
    <w:multiLevelType w:val="hybridMultilevel"/>
    <w:tmpl w:val="0950AC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FA11E9"/>
    <w:multiLevelType w:val="hybridMultilevel"/>
    <w:tmpl w:val="86504076"/>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D03236"/>
    <w:multiLevelType w:val="hybridMultilevel"/>
    <w:tmpl w:val="B9F8F4A2"/>
    <w:lvl w:ilvl="0" w:tplc="7DF6AD50">
      <w:start w:val="1"/>
      <w:numFmt w:val="upperRoman"/>
      <w:lvlText w:val="%1."/>
      <w:lvlJc w:val="left"/>
      <w:pPr>
        <w:ind w:left="1260" w:hanging="72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5510233"/>
    <w:multiLevelType w:val="hybridMultilevel"/>
    <w:tmpl w:val="29AE6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0626E7"/>
    <w:multiLevelType w:val="hybridMultilevel"/>
    <w:tmpl w:val="43207244"/>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462E3B"/>
    <w:multiLevelType w:val="hybridMultilevel"/>
    <w:tmpl w:val="8BB8A70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83D7F17"/>
    <w:multiLevelType w:val="hybridMultilevel"/>
    <w:tmpl w:val="AE2421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7C761F"/>
    <w:multiLevelType w:val="hybridMultilevel"/>
    <w:tmpl w:val="8D72BB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F92AF6"/>
    <w:multiLevelType w:val="hybridMultilevel"/>
    <w:tmpl w:val="CC7AE21E"/>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35356C"/>
    <w:multiLevelType w:val="hybridMultilevel"/>
    <w:tmpl w:val="5A7220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DC0021C"/>
    <w:multiLevelType w:val="hybridMultilevel"/>
    <w:tmpl w:val="5B7C0158"/>
    <w:lvl w:ilvl="0" w:tplc="37727F6E">
      <w:start w:val="1"/>
      <w:numFmt w:val="bullet"/>
      <w:lvlText w:val="o"/>
      <w:lvlJc w:val="left"/>
      <w:pPr>
        <w:tabs>
          <w:tab w:val="num" w:pos="2880"/>
        </w:tabs>
        <w:ind w:left="2880" w:hanging="360"/>
      </w:pPr>
      <w:rPr>
        <w:rFonts w:ascii="Courier New" w:hAnsi="Courier New" w:hint="default"/>
      </w:rPr>
    </w:lvl>
    <w:lvl w:ilvl="1" w:tplc="3F74BF84">
      <w:start w:val="1"/>
      <w:numFmt w:val="bullet"/>
      <w:lvlText w:val="●"/>
      <w:lvlJc w:val="left"/>
      <w:pPr>
        <w:tabs>
          <w:tab w:val="num" w:pos="567"/>
        </w:tabs>
        <w:ind w:left="567" w:firstLine="1773"/>
      </w:pPr>
      <w:rPr>
        <w:rFonts w:ascii="Times New Roman" w:hAnsi="Times New Roman"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hint="default"/>
      </w:rPr>
    </w:lvl>
    <w:lvl w:ilvl="8" w:tplc="04190005">
      <w:start w:val="1"/>
      <w:numFmt w:val="bullet"/>
      <w:lvlText w:val=""/>
      <w:lvlJc w:val="left"/>
      <w:pPr>
        <w:tabs>
          <w:tab w:val="num" w:pos="7740"/>
        </w:tabs>
        <w:ind w:left="7740" w:hanging="360"/>
      </w:pPr>
      <w:rPr>
        <w:rFonts w:ascii="Wingdings" w:hAnsi="Wingdings" w:hint="default"/>
      </w:rPr>
    </w:lvl>
  </w:abstractNum>
  <w:abstractNum w:abstractNumId="17">
    <w:nsid w:val="22263FB4"/>
    <w:multiLevelType w:val="hybridMultilevel"/>
    <w:tmpl w:val="495A7C92"/>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5E27633"/>
    <w:multiLevelType w:val="hybridMultilevel"/>
    <w:tmpl w:val="427ACAE6"/>
    <w:lvl w:ilvl="0" w:tplc="A98014DA">
      <w:start w:val="1"/>
      <w:numFmt w:val="bullet"/>
      <w:lvlText w:val=""/>
      <w:lvlJc w:val="left"/>
      <w:pPr>
        <w:tabs>
          <w:tab w:val="num" w:pos="1527"/>
        </w:tabs>
        <w:ind w:left="523" w:firstLine="6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2648548C"/>
    <w:multiLevelType w:val="hybridMultilevel"/>
    <w:tmpl w:val="8AF0A82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7DF3E6A"/>
    <w:multiLevelType w:val="hybridMultilevel"/>
    <w:tmpl w:val="38EE664E"/>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8F61509"/>
    <w:multiLevelType w:val="hybridMultilevel"/>
    <w:tmpl w:val="37F87C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7D4C68"/>
    <w:multiLevelType w:val="hybridMultilevel"/>
    <w:tmpl w:val="DC5091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CC7156D"/>
    <w:multiLevelType w:val="hybridMultilevel"/>
    <w:tmpl w:val="7C3C9694"/>
    <w:lvl w:ilvl="0" w:tplc="A98014DA">
      <w:start w:val="1"/>
      <w:numFmt w:val="bullet"/>
      <w:lvlText w:val=""/>
      <w:lvlJc w:val="left"/>
      <w:pPr>
        <w:tabs>
          <w:tab w:val="num" w:pos="1527"/>
        </w:tabs>
        <w:ind w:left="523" w:firstLine="6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2D125226"/>
    <w:multiLevelType w:val="hybridMultilevel"/>
    <w:tmpl w:val="99DC1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E178C2"/>
    <w:multiLevelType w:val="hybridMultilevel"/>
    <w:tmpl w:val="E4D67E6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47B0EA9"/>
    <w:multiLevelType w:val="hybridMultilevel"/>
    <w:tmpl w:val="4C2CB1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8E528B"/>
    <w:multiLevelType w:val="hybridMultilevel"/>
    <w:tmpl w:val="5CAC865A"/>
    <w:lvl w:ilvl="0" w:tplc="AD3A0CDA">
      <w:start w:val="1"/>
      <w:numFmt w:val="bullet"/>
      <w:lvlText w:val=""/>
      <w:lvlJc w:val="left"/>
      <w:pPr>
        <w:tabs>
          <w:tab w:val="num" w:pos="1021"/>
        </w:tabs>
        <w:ind w:left="523" w:firstLine="498"/>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3BCA7E3D"/>
    <w:multiLevelType w:val="hybridMultilevel"/>
    <w:tmpl w:val="5B006F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BE20A3E"/>
    <w:multiLevelType w:val="hybridMultilevel"/>
    <w:tmpl w:val="1B4ECE9C"/>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0554013"/>
    <w:multiLevelType w:val="hybridMultilevel"/>
    <w:tmpl w:val="B45CCA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688032F"/>
    <w:multiLevelType w:val="hybridMultilevel"/>
    <w:tmpl w:val="B34010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2110DD5"/>
    <w:multiLevelType w:val="hybridMultilevel"/>
    <w:tmpl w:val="0742D8B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44C41A8"/>
    <w:multiLevelType w:val="hybridMultilevel"/>
    <w:tmpl w:val="2214A336"/>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A0E2726"/>
    <w:multiLevelType w:val="hybridMultilevel"/>
    <w:tmpl w:val="14B2504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C625327"/>
    <w:multiLevelType w:val="hybridMultilevel"/>
    <w:tmpl w:val="0F3E1516"/>
    <w:lvl w:ilvl="0" w:tplc="9C8627E0">
      <w:start w:val="8"/>
      <w:numFmt w:val="bullet"/>
      <w:lvlText w:val=""/>
      <w:lvlJc w:val="left"/>
      <w:pPr>
        <w:ind w:left="1040" w:hanging="360"/>
      </w:pPr>
      <w:rPr>
        <w:rFonts w:ascii="Symbol" w:eastAsia="Times New Roman"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6">
    <w:nsid w:val="5F7F5F66"/>
    <w:multiLevelType w:val="hybridMultilevel"/>
    <w:tmpl w:val="310AAFC8"/>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57F0DDF"/>
    <w:multiLevelType w:val="hybridMultilevel"/>
    <w:tmpl w:val="BC9EB0B2"/>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D547AE4"/>
    <w:multiLevelType w:val="hybridMultilevel"/>
    <w:tmpl w:val="A394E5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440560"/>
    <w:multiLevelType w:val="hybridMultilevel"/>
    <w:tmpl w:val="DD0A4A6E"/>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2AF6E37"/>
    <w:multiLevelType w:val="hybridMultilevel"/>
    <w:tmpl w:val="1416DBC2"/>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3956964"/>
    <w:multiLevelType w:val="hybridMultilevel"/>
    <w:tmpl w:val="C92C169E"/>
    <w:lvl w:ilvl="0" w:tplc="F8AA36A2">
      <w:start w:val="1"/>
      <w:numFmt w:val="bullet"/>
      <w:lvlText w:val=""/>
      <w:lvlJc w:val="left"/>
      <w:pPr>
        <w:tabs>
          <w:tab w:val="num" w:pos="1364"/>
        </w:tabs>
        <w:ind w:left="360" w:firstLine="72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3E13FB5"/>
    <w:multiLevelType w:val="hybridMultilevel"/>
    <w:tmpl w:val="7396E0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6020D91"/>
    <w:multiLevelType w:val="hybridMultilevel"/>
    <w:tmpl w:val="4ECC5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39381D"/>
    <w:multiLevelType w:val="hybridMultilevel"/>
    <w:tmpl w:val="EB384BE8"/>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A626567"/>
    <w:multiLevelType w:val="hybridMultilevel"/>
    <w:tmpl w:val="C8945F78"/>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6"/>
  </w:num>
  <w:num w:numId="4">
    <w:abstractNumId w:val="43"/>
  </w:num>
  <w:num w:numId="5">
    <w:abstractNumId w:val="38"/>
  </w:num>
  <w:num w:numId="6">
    <w:abstractNumId w:val="21"/>
  </w:num>
  <w:num w:numId="7">
    <w:abstractNumId w:val="42"/>
  </w:num>
  <w:num w:numId="8">
    <w:abstractNumId w:val="2"/>
  </w:num>
  <w:num w:numId="9">
    <w:abstractNumId w:val="6"/>
  </w:num>
  <w:num w:numId="10">
    <w:abstractNumId w:val="13"/>
  </w:num>
  <w:num w:numId="11">
    <w:abstractNumId w:val="22"/>
  </w:num>
  <w:num w:numId="12">
    <w:abstractNumId w:val="31"/>
  </w:num>
  <w:num w:numId="13">
    <w:abstractNumId w:val="41"/>
  </w:num>
  <w:num w:numId="14">
    <w:abstractNumId w:val="0"/>
  </w:num>
  <w:num w:numId="15">
    <w:abstractNumId w:val="33"/>
  </w:num>
  <w:num w:numId="16">
    <w:abstractNumId w:val="37"/>
  </w:num>
  <w:num w:numId="17">
    <w:abstractNumId w:val="14"/>
  </w:num>
  <w:num w:numId="18">
    <w:abstractNumId w:val="7"/>
  </w:num>
  <w:num w:numId="19">
    <w:abstractNumId w:val="5"/>
  </w:num>
  <w:num w:numId="20">
    <w:abstractNumId w:val="17"/>
  </w:num>
  <w:num w:numId="21">
    <w:abstractNumId w:val="19"/>
  </w:num>
  <w:num w:numId="22">
    <w:abstractNumId w:val="23"/>
  </w:num>
  <w:num w:numId="23">
    <w:abstractNumId w:val="20"/>
  </w:num>
  <w:num w:numId="24">
    <w:abstractNumId w:val="32"/>
  </w:num>
  <w:num w:numId="25">
    <w:abstractNumId w:val="10"/>
  </w:num>
  <w:num w:numId="26">
    <w:abstractNumId w:val="3"/>
  </w:num>
  <w:num w:numId="27">
    <w:abstractNumId w:val="36"/>
  </w:num>
  <w:num w:numId="28">
    <w:abstractNumId w:val="35"/>
  </w:num>
  <w:num w:numId="29">
    <w:abstractNumId w:val="34"/>
  </w:num>
  <w:num w:numId="30">
    <w:abstractNumId w:val="29"/>
  </w:num>
  <w:num w:numId="31">
    <w:abstractNumId w:val="45"/>
  </w:num>
  <w:num w:numId="32">
    <w:abstractNumId w:val="44"/>
  </w:num>
  <w:num w:numId="33">
    <w:abstractNumId w:val="25"/>
  </w:num>
  <w:num w:numId="34">
    <w:abstractNumId w:val="1"/>
  </w:num>
  <w:num w:numId="35">
    <w:abstractNumId w:val="11"/>
  </w:num>
  <w:num w:numId="36">
    <w:abstractNumId w:val="39"/>
  </w:num>
  <w:num w:numId="37">
    <w:abstractNumId w:val="40"/>
  </w:num>
  <w:num w:numId="38">
    <w:abstractNumId w:val="18"/>
  </w:num>
  <w:num w:numId="39">
    <w:abstractNumId w:val="27"/>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9"/>
  </w:num>
  <w:num w:numId="43">
    <w:abstractNumId w:val="12"/>
  </w:num>
  <w:num w:numId="44">
    <w:abstractNumId w:val="28"/>
  </w:num>
  <w:num w:numId="45">
    <w:abstractNumId w:val="30"/>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79F5"/>
    <w:rsid w:val="00072C15"/>
    <w:rsid w:val="001119E9"/>
    <w:rsid w:val="00183A0E"/>
    <w:rsid w:val="001C4DD0"/>
    <w:rsid w:val="00222BD4"/>
    <w:rsid w:val="003228D1"/>
    <w:rsid w:val="003609EB"/>
    <w:rsid w:val="003D7C98"/>
    <w:rsid w:val="00412596"/>
    <w:rsid w:val="00510CDE"/>
    <w:rsid w:val="005C5C2D"/>
    <w:rsid w:val="006079F5"/>
    <w:rsid w:val="00660C71"/>
    <w:rsid w:val="00692098"/>
    <w:rsid w:val="007960EC"/>
    <w:rsid w:val="00847442"/>
    <w:rsid w:val="00854FF8"/>
    <w:rsid w:val="008859DD"/>
    <w:rsid w:val="00936262"/>
    <w:rsid w:val="00A25C4A"/>
    <w:rsid w:val="00A949A8"/>
    <w:rsid w:val="00D603A9"/>
    <w:rsid w:val="00D96BC6"/>
    <w:rsid w:val="00DF1432"/>
    <w:rsid w:val="00E16519"/>
    <w:rsid w:val="00E26E7E"/>
    <w:rsid w:val="00EF093B"/>
    <w:rsid w:val="00F279BB"/>
    <w:rsid w:val="00FA0C17"/>
    <w:rsid w:val="00FE50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8D1"/>
  </w:style>
  <w:style w:type="paragraph" w:styleId="1">
    <w:name w:val="heading 1"/>
    <w:basedOn w:val="a"/>
    <w:next w:val="a"/>
    <w:link w:val="10"/>
    <w:uiPriority w:val="9"/>
    <w:qFormat/>
    <w:rsid w:val="003228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8D1"/>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41259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C5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72C15"/>
    <w:pPr>
      <w:ind w:left="720"/>
      <w:contextualSpacing/>
    </w:pPr>
  </w:style>
  <w:style w:type="paragraph" w:styleId="a5">
    <w:name w:val="header"/>
    <w:basedOn w:val="a"/>
    <w:link w:val="a6"/>
    <w:uiPriority w:val="99"/>
    <w:unhideWhenUsed/>
    <w:rsid w:val="00183A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83A0E"/>
  </w:style>
  <w:style w:type="paragraph" w:styleId="a7">
    <w:name w:val="footer"/>
    <w:basedOn w:val="a"/>
    <w:link w:val="a8"/>
    <w:uiPriority w:val="99"/>
    <w:unhideWhenUsed/>
    <w:rsid w:val="00183A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83A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8D1"/>
  </w:style>
  <w:style w:type="paragraph" w:styleId="1">
    <w:name w:val="heading 1"/>
    <w:basedOn w:val="a"/>
    <w:next w:val="a"/>
    <w:link w:val="10"/>
    <w:uiPriority w:val="9"/>
    <w:qFormat/>
    <w:rsid w:val="003228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8D1"/>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41259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C5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72C15"/>
    <w:pPr>
      <w:ind w:left="720"/>
      <w:contextualSpacing/>
    </w:pPr>
  </w:style>
  <w:style w:type="paragraph" w:styleId="a5">
    <w:name w:val="header"/>
    <w:basedOn w:val="a"/>
    <w:link w:val="a6"/>
    <w:uiPriority w:val="99"/>
    <w:unhideWhenUsed/>
    <w:rsid w:val="00183A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83A0E"/>
  </w:style>
  <w:style w:type="paragraph" w:styleId="a7">
    <w:name w:val="footer"/>
    <w:basedOn w:val="a"/>
    <w:link w:val="a8"/>
    <w:uiPriority w:val="99"/>
    <w:unhideWhenUsed/>
    <w:rsid w:val="00183A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83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F6182-755A-4CBE-A1DE-F634E5B05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4610</Words>
  <Characters>26277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25</cp:revision>
  <dcterms:created xsi:type="dcterms:W3CDTF">2001-12-31T18:56:00Z</dcterms:created>
  <dcterms:modified xsi:type="dcterms:W3CDTF">2018-09-05T06:20:00Z</dcterms:modified>
</cp:coreProperties>
</file>